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9F61A5" w:rsidRPr="00EB30E4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 w:cs="Petersburg"/>
          <w:color w:val="000000"/>
          <w:sz w:val="28"/>
          <w:szCs w:val="28"/>
          <w:lang w:val="ru-RU"/>
        </w:rPr>
      </w:pPr>
      <w:r w:rsidRPr="005820F6">
        <w:rPr>
          <w:color w:val="000000"/>
          <w:sz w:val="28"/>
          <w:szCs w:val="28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563868494" r:id="rId6"/>
        </w:object>
      </w:r>
      <w:r>
        <w:rPr>
          <w:color w:val="000000"/>
          <w:sz w:val="28"/>
          <w:szCs w:val="28"/>
          <w:lang w:val="ru-RU"/>
        </w:rPr>
        <w:t xml:space="preserve">                                         </w:t>
      </w:r>
    </w:p>
    <w:p w:rsidR="009F61A5" w:rsidRPr="003A3654" w:rsidRDefault="009F61A5" w:rsidP="009F61A5">
      <w:pPr>
        <w:pStyle w:val="a7"/>
        <w:tabs>
          <w:tab w:val="left" w:pos="5954"/>
        </w:tabs>
        <w:rPr>
          <w:i w:val="0"/>
        </w:rPr>
      </w:pPr>
      <w:r w:rsidRPr="003A3654">
        <w:rPr>
          <w:i w:val="0"/>
        </w:rPr>
        <w:t>УКРАЇНА</w:t>
      </w:r>
    </w:p>
    <w:p w:rsidR="009F61A5" w:rsidRDefault="009F61A5" w:rsidP="009F61A5">
      <w:pPr>
        <w:tabs>
          <w:tab w:val="left" w:pos="5954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ЧЕЧЕЛЬНИЦЬКА  РАЙОННА  ДЕРЖАВНА  АДМІНІСТРАЦІЯ</w:t>
      </w:r>
    </w:p>
    <w:p w:rsidR="009F61A5" w:rsidRDefault="005820F6" w:rsidP="009F61A5">
      <w:pPr>
        <w:pStyle w:val="1"/>
        <w:tabs>
          <w:tab w:val="left" w:pos="5954"/>
        </w:tabs>
        <w:rPr>
          <w:color w:val="000000"/>
        </w:rPr>
      </w:pPr>
      <w:r w:rsidRPr="005820F6">
        <w:rPr>
          <w:noProof/>
          <w:lang w:val="ru-RU"/>
        </w:rPr>
        <w:pict>
          <v:line id="Прямая соединительная линия 21" o:spid="_x0000_s1026" style="position:absolute;left:0;text-align:left;z-index:251659264;visibility:visible" from="1.15pt,5pt" to="476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" o:allowincell="f" strokeweight="3pt">
            <v:stroke linestyle="thickThin"/>
            <w10:wrap type="topAndBottom"/>
          </v:line>
        </w:pict>
      </w:r>
    </w:p>
    <w:p w:rsidR="009F61A5" w:rsidRPr="00DB1458" w:rsidRDefault="009F61A5" w:rsidP="009F61A5">
      <w:pPr>
        <w:pStyle w:val="1"/>
        <w:tabs>
          <w:tab w:val="left" w:pos="5954"/>
        </w:tabs>
        <w:rPr>
          <w:b/>
          <w:bCs/>
          <w:color w:val="000000"/>
          <w:sz w:val="28"/>
          <w:szCs w:val="28"/>
        </w:rPr>
      </w:pPr>
      <w:r w:rsidRPr="00DB1458">
        <w:rPr>
          <w:b/>
          <w:bCs/>
          <w:color w:val="000000"/>
          <w:sz w:val="28"/>
          <w:szCs w:val="28"/>
        </w:rPr>
        <w:t>РОЗПОРЯДЖЕННЯ</w:t>
      </w:r>
    </w:p>
    <w:p w:rsidR="009F61A5" w:rsidRPr="00D84F31" w:rsidRDefault="009F61A5" w:rsidP="009F61A5">
      <w:pPr>
        <w:tabs>
          <w:tab w:val="left" w:pos="5954"/>
        </w:tabs>
        <w:rPr>
          <w:b/>
          <w:bCs/>
          <w:color w:val="000000"/>
          <w:sz w:val="28"/>
          <w:szCs w:val="28"/>
        </w:rPr>
      </w:pPr>
    </w:p>
    <w:p w:rsidR="009F61A5" w:rsidRDefault="009F61A5" w:rsidP="009F61A5">
      <w:pPr>
        <w:pStyle w:val="2"/>
        <w:rPr>
          <w:color w:val="000000" w:themeColor="text1"/>
          <w:sz w:val="28"/>
          <w:szCs w:val="28"/>
        </w:rPr>
      </w:pPr>
    </w:p>
    <w:p w:rsidR="009F61A5" w:rsidRPr="00314D8F" w:rsidRDefault="009F61A5" w:rsidP="009F61A5">
      <w:pPr>
        <w:pStyle w:val="2"/>
        <w:rPr>
          <w:sz w:val="28"/>
          <w:szCs w:val="28"/>
          <w:lang w:val="ru-RU"/>
        </w:rPr>
      </w:pPr>
      <w:r w:rsidRPr="00314D8F">
        <w:rPr>
          <w:color w:val="000000" w:themeColor="text1"/>
          <w:sz w:val="28"/>
          <w:szCs w:val="28"/>
        </w:rPr>
        <w:t xml:space="preserve"> “</w:t>
      </w:r>
      <w:r>
        <w:rPr>
          <w:color w:val="000000" w:themeColor="text1"/>
          <w:sz w:val="28"/>
          <w:szCs w:val="28"/>
        </w:rPr>
        <w:t>04</w:t>
      </w:r>
      <w:r w:rsidRPr="00314D8F">
        <w:rPr>
          <w:color w:val="000000" w:themeColor="text1"/>
          <w:sz w:val="28"/>
          <w:szCs w:val="28"/>
          <w:lang w:val="ru-RU"/>
        </w:rPr>
        <w:t xml:space="preserve"> </w:t>
      </w:r>
      <w:r w:rsidRPr="00314D8F">
        <w:rPr>
          <w:color w:val="000000" w:themeColor="text1"/>
          <w:sz w:val="28"/>
          <w:szCs w:val="28"/>
        </w:rPr>
        <w:t xml:space="preserve">” </w:t>
      </w:r>
      <w:r>
        <w:rPr>
          <w:color w:val="000000" w:themeColor="text1"/>
          <w:sz w:val="28"/>
          <w:szCs w:val="28"/>
        </w:rPr>
        <w:t xml:space="preserve"> серпня</w:t>
      </w:r>
      <w:r w:rsidRPr="00314D8F">
        <w:rPr>
          <w:color w:val="000000" w:themeColor="text1"/>
          <w:sz w:val="28"/>
          <w:szCs w:val="28"/>
        </w:rPr>
        <w:t xml:space="preserve">    201</w:t>
      </w:r>
      <w:r w:rsidRPr="00314D8F">
        <w:rPr>
          <w:color w:val="000000" w:themeColor="text1"/>
          <w:sz w:val="28"/>
          <w:szCs w:val="28"/>
          <w:lang w:val="ru-RU"/>
        </w:rPr>
        <w:t>7</w:t>
      </w:r>
      <w:r w:rsidRPr="00314D8F">
        <w:rPr>
          <w:color w:val="000000" w:themeColor="text1"/>
          <w:sz w:val="28"/>
          <w:szCs w:val="28"/>
        </w:rPr>
        <w:t xml:space="preserve">р.       </w:t>
      </w:r>
      <w:r w:rsidRPr="00314D8F">
        <w:rPr>
          <w:sz w:val="28"/>
          <w:szCs w:val="28"/>
        </w:rPr>
        <w:t xml:space="preserve">                                                                 № </w:t>
      </w:r>
      <w:r>
        <w:rPr>
          <w:sz w:val="28"/>
          <w:szCs w:val="28"/>
        </w:rPr>
        <w:t>284</w:t>
      </w:r>
    </w:p>
    <w:p w:rsidR="009F61A5" w:rsidRPr="00D4647E" w:rsidRDefault="009F61A5" w:rsidP="009F61A5">
      <w:pPr>
        <w:tabs>
          <w:tab w:val="left" w:pos="5954"/>
        </w:tabs>
        <w:rPr>
          <w:i/>
          <w:spacing w:val="40"/>
          <w:sz w:val="20"/>
          <w:szCs w:val="20"/>
          <w:lang w:val="ru-RU"/>
        </w:rPr>
      </w:pPr>
      <w:r w:rsidRPr="00314D8F">
        <w:rPr>
          <w:i/>
          <w:spacing w:val="4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61A5" w:rsidRPr="00D4647E" w:rsidRDefault="009F61A5" w:rsidP="009F61A5">
      <w:pPr>
        <w:pStyle w:val="2"/>
        <w:jc w:val="center"/>
        <w:rPr>
          <w:i/>
          <w:spacing w:val="40"/>
          <w:sz w:val="20"/>
          <w:szCs w:val="20"/>
          <w:lang w:val="ru-RU"/>
        </w:rPr>
      </w:pPr>
    </w:p>
    <w:p w:rsidR="009F61A5" w:rsidRDefault="009F61A5" w:rsidP="009F61A5">
      <w:pPr>
        <w:pStyle w:val="a5"/>
        <w:tabs>
          <w:tab w:val="left" w:pos="142"/>
          <w:tab w:val="left" w:pos="708"/>
        </w:tabs>
        <w:ind w:left="426" w:hanging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 </w:t>
      </w:r>
      <w:proofErr w:type="spellStart"/>
      <w:r>
        <w:rPr>
          <w:b/>
          <w:sz w:val="28"/>
          <w:szCs w:val="28"/>
          <w:lang w:val="ru-RU"/>
        </w:rPr>
        <w:t>внесення</w:t>
      </w:r>
      <w:proofErr w:type="spellEnd"/>
      <w:r>
        <w:rPr>
          <w:b/>
          <w:sz w:val="28"/>
          <w:szCs w:val="28"/>
          <w:lang w:val="ru-RU"/>
        </w:rPr>
        <w:t xml:space="preserve">  </w:t>
      </w:r>
      <w:proofErr w:type="spellStart"/>
      <w:r>
        <w:rPr>
          <w:b/>
          <w:sz w:val="28"/>
          <w:szCs w:val="28"/>
          <w:lang w:val="ru-RU"/>
        </w:rPr>
        <w:t>змін</w:t>
      </w:r>
      <w:proofErr w:type="spellEnd"/>
      <w:r>
        <w:rPr>
          <w:b/>
          <w:sz w:val="28"/>
          <w:szCs w:val="28"/>
          <w:lang w:val="ru-RU"/>
        </w:rPr>
        <w:t xml:space="preserve">  до </w:t>
      </w:r>
      <w:proofErr w:type="spellStart"/>
      <w:r>
        <w:rPr>
          <w:b/>
          <w:sz w:val="28"/>
          <w:szCs w:val="28"/>
          <w:lang w:val="ru-RU"/>
        </w:rPr>
        <w:t>розпорядження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голови</w:t>
      </w:r>
      <w:proofErr w:type="spellEnd"/>
      <w:r>
        <w:rPr>
          <w:b/>
          <w:sz w:val="28"/>
          <w:szCs w:val="28"/>
          <w:lang w:val="ru-RU"/>
        </w:rPr>
        <w:t xml:space="preserve">  </w:t>
      </w:r>
      <w:proofErr w:type="spellStart"/>
      <w:r>
        <w:rPr>
          <w:b/>
          <w:sz w:val="28"/>
          <w:szCs w:val="28"/>
          <w:lang w:val="ru-RU"/>
        </w:rPr>
        <w:t>райдержадміністрації</w:t>
      </w:r>
      <w:proofErr w:type="spellEnd"/>
    </w:p>
    <w:p w:rsidR="009F61A5" w:rsidRDefault="009F61A5" w:rsidP="009F61A5">
      <w:pPr>
        <w:pStyle w:val="a5"/>
        <w:tabs>
          <w:tab w:val="left" w:pos="142"/>
          <w:tab w:val="left" w:pos="708"/>
        </w:tabs>
        <w:ind w:left="426" w:hanging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№51  </w:t>
      </w:r>
      <w:proofErr w:type="spellStart"/>
      <w:r>
        <w:rPr>
          <w:b/>
          <w:sz w:val="28"/>
          <w:szCs w:val="28"/>
          <w:lang w:val="ru-RU"/>
        </w:rPr>
        <w:t>від</w:t>
      </w:r>
      <w:proofErr w:type="spellEnd"/>
      <w:r>
        <w:rPr>
          <w:b/>
          <w:sz w:val="28"/>
          <w:szCs w:val="28"/>
          <w:lang w:val="ru-RU"/>
        </w:rPr>
        <w:t xml:space="preserve">  02.02.2017року</w:t>
      </w:r>
      <w:r w:rsidRPr="00FD2A0F">
        <w:rPr>
          <w:b/>
          <w:sz w:val="28"/>
          <w:szCs w:val="28"/>
          <w:lang w:val="ru-RU"/>
        </w:rPr>
        <w:t xml:space="preserve"> </w:t>
      </w:r>
    </w:p>
    <w:p w:rsidR="009F61A5" w:rsidRPr="00FD2A0F" w:rsidRDefault="009F61A5" w:rsidP="009F61A5">
      <w:pPr>
        <w:pStyle w:val="a5"/>
        <w:tabs>
          <w:tab w:val="left" w:pos="142"/>
          <w:tab w:val="left" w:pos="708"/>
        </w:tabs>
        <w:rPr>
          <w:b/>
          <w:sz w:val="28"/>
          <w:szCs w:val="28"/>
          <w:lang w:val="ru-RU"/>
        </w:rPr>
      </w:pPr>
    </w:p>
    <w:p w:rsidR="009F61A5" w:rsidRDefault="009F61A5" w:rsidP="009F61A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F85995">
        <w:rPr>
          <w:color w:val="000000" w:themeColor="text1"/>
          <w:sz w:val="28"/>
          <w:szCs w:val="28"/>
        </w:rPr>
        <w:t xml:space="preserve"> Відповідно</w:t>
      </w:r>
      <w:r w:rsidRPr="006E34EA">
        <w:rPr>
          <w:color w:val="000000" w:themeColor="text1"/>
          <w:sz w:val="28"/>
          <w:szCs w:val="28"/>
        </w:rPr>
        <w:t xml:space="preserve"> </w:t>
      </w:r>
      <w:r w:rsidRPr="00F8599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 рішення 9 сесії районної ради 7 скликання від 23грудня 2016року №172 «Про</w:t>
      </w:r>
      <w:r w:rsidRPr="00F85995">
        <w:rPr>
          <w:color w:val="000000" w:themeColor="text1"/>
          <w:sz w:val="28"/>
          <w:szCs w:val="28"/>
        </w:rPr>
        <w:t xml:space="preserve"> районний бюджет на 2017 рік”,</w:t>
      </w:r>
      <w:r>
        <w:rPr>
          <w:color w:val="000000" w:themeColor="text1"/>
          <w:sz w:val="28"/>
          <w:szCs w:val="28"/>
        </w:rPr>
        <w:t xml:space="preserve"> </w:t>
      </w:r>
      <w:r w:rsidRPr="00940AE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4647E">
        <w:rPr>
          <w:sz w:val="28"/>
          <w:szCs w:val="28"/>
        </w:rPr>
        <w:t>наказу Міністерства фінансів України</w:t>
      </w:r>
      <w:r w:rsidRPr="005D5F8A">
        <w:rPr>
          <w:sz w:val="28"/>
          <w:szCs w:val="28"/>
        </w:rPr>
        <w:t xml:space="preserve"> </w:t>
      </w:r>
      <w:r w:rsidRPr="00D4647E">
        <w:rPr>
          <w:sz w:val="28"/>
          <w:szCs w:val="28"/>
        </w:rPr>
        <w:t xml:space="preserve"> від 2</w:t>
      </w:r>
      <w:r w:rsidRPr="00940AE4">
        <w:rPr>
          <w:sz w:val="28"/>
          <w:szCs w:val="28"/>
        </w:rPr>
        <w:t>6серпня</w:t>
      </w:r>
      <w:r w:rsidRPr="00D4647E">
        <w:rPr>
          <w:sz w:val="28"/>
          <w:szCs w:val="28"/>
        </w:rPr>
        <w:t xml:space="preserve"> 20</w:t>
      </w:r>
      <w:r w:rsidRPr="00940AE4">
        <w:rPr>
          <w:sz w:val="28"/>
          <w:szCs w:val="28"/>
        </w:rPr>
        <w:t>14</w:t>
      </w:r>
      <w:r w:rsidRPr="00D4647E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  <w:r w:rsidRPr="00D4647E">
        <w:rPr>
          <w:sz w:val="28"/>
          <w:szCs w:val="28"/>
        </w:rPr>
        <w:t xml:space="preserve"> № </w:t>
      </w:r>
      <w:r>
        <w:rPr>
          <w:sz w:val="28"/>
          <w:szCs w:val="28"/>
        </w:rPr>
        <w:t>836</w:t>
      </w:r>
      <w:r w:rsidRPr="00D4647E">
        <w:rPr>
          <w:sz w:val="28"/>
          <w:szCs w:val="28"/>
        </w:rPr>
        <w:t xml:space="preserve"> «</w:t>
      </w:r>
      <w:r w:rsidRPr="00940AE4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Про деякі питання запровадження програмно-цільового методу складання та виконання місцевих бюджетів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» та </w:t>
      </w:r>
      <w:r w:rsidRPr="00354A3D">
        <w:rPr>
          <w:color w:val="000000" w:themeColor="text1"/>
          <w:sz w:val="28"/>
        </w:rPr>
        <w:t>Правил складання паспортів бюджетних програм та звітів  про їх виконання, затверджених наказом Міністерства фінансів України від 26.08.2014року №836,</w:t>
      </w:r>
      <w:r>
        <w:rPr>
          <w:color w:val="000000" w:themeColor="text1"/>
          <w:sz w:val="28"/>
        </w:rPr>
        <w:t xml:space="preserve"> </w:t>
      </w:r>
      <w:r w:rsidRPr="00354A3D">
        <w:rPr>
          <w:color w:val="000000" w:themeColor="text1"/>
          <w:sz w:val="28"/>
        </w:rPr>
        <w:t xml:space="preserve"> зареєстрованим у Міністерстві юстиції України 10.09.2014 за № 1104/25881, </w:t>
      </w:r>
      <w:r w:rsidRPr="00354A3D">
        <w:rPr>
          <w:rStyle w:val="rvts23"/>
          <w:bCs/>
          <w:color w:val="000000" w:themeColor="text1"/>
          <w:sz w:val="28"/>
          <w:szCs w:val="28"/>
          <w:bdr w:val="none" w:sz="0" w:space="0" w:color="auto" w:frame="1"/>
        </w:rPr>
        <w:t xml:space="preserve"> статті 20 Бюджетного 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кодексу України на виконання рішення </w:t>
      </w:r>
      <w:proofErr w:type="spellStart"/>
      <w:r>
        <w:rPr>
          <w:color w:val="000000" w:themeColor="text1"/>
          <w:sz w:val="28"/>
          <w:szCs w:val="28"/>
        </w:rPr>
        <w:t>рішення</w:t>
      </w:r>
      <w:proofErr w:type="spellEnd"/>
      <w:r>
        <w:rPr>
          <w:color w:val="000000" w:themeColor="text1"/>
          <w:sz w:val="28"/>
          <w:szCs w:val="28"/>
        </w:rPr>
        <w:t xml:space="preserve"> 12 сесії районної ради 7 скликання від 21 липня 2017року №263 «Про внесення змін до рішення 9 сесії районної ради 7 скликання від 23грудня 2016року №172 «Про</w:t>
      </w:r>
      <w:r w:rsidRPr="00F85995">
        <w:rPr>
          <w:color w:val="000000" w:themeColor="text1"/>
          <w:sz w:val="28"/>
          <w:szCs w:val="28"/>
        </w:rPr>
        <w:t xml:space="preserve"> районний бюджет на 2017 рік”</w:t>
      </w:r>
      <w:r>
        <w:rPr>
          <w:color w:val="000000" w:themeColor="text1"/>
          <w:sz w:val="28"/>
          <w:szCs w:val="28"/>
        </w:rPr>
        <w:t xml:space="preserve">: </w:t>
      </w:r>
    </w:p>
    <w:p w:rsidR="009F61A5" w:rsidRPr="00B20633" w:rsidRDefault="009F61A5" w:rsidP="009F61A5">
      <w:pPr>
        <w:ind w:firstLine="720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F61A5" w:rsidRDefault="009F61A5" w:rsidP="009F61A5">
      <w:pPr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1. </w:t>
      </w:r>
      <w:r>
        <w:rPr>
          <w:sz w:val="28"/>
          <w:szCs w:val="28"/>
        </w:rPr>
        <w:t>З</w:t>
      </w:r>
      <w:r w:rsidRPr="00D4647E">
        <w:rPr>
          <w:sz w:val="28"/>
          <w:szCs w:val="28"/>
        </w:rPr>
        <w:t xml:space="preserve">атвердити </w:t>
      </w:r>
      <w:r>
        <w:rPr>
          <w:sz w:val="28"/>
          <w:szCs w:val="28"/>
        </w:rPr>
        <w:t xml:space="preserve"> в новій редакції  </w:t>
      </w:r>
      <w:r w:rsidRPr="00D4647E">
        <w:rPr>
          <w:sz w:val="28"/>
          <w:szCs w:val="28"/>
        </w:rPr>
        <w:t>паспорти районних бюджетних програм</w:t>
      </w:r>
      <w:r>
        <w:rPr>
          <w:sz w:val="28"/>
          <w:szCs w:val="28"/>
        </w:rPr>
        <w:t xml:space="preserve"> (додаються)</w:t>
      </w:r>
      <w:r w:rsidRPr="00D4647E">
        <w:rPr>
          <w:sz w:val="28"/>
          <w:szCs w:val="28"/>
        </w:rPr>
        <w:t>:</w:t>
      </w:r>
    </w:p>
    <w:p w:rsidR="009F61A5" w:rsidRDefault="009F61A5" w:rsidP="009F61A5">
      <w:pPr>
        <w:rPr>
          <w:sz w:val="28"/>
          <w:szCs w:val="28"/>
          <w:lang w:val="ru-RU"/>
        </w:rPr>
      </w:pPr>
    </w:p>
    <w:p w:rsidR="009F61A5" w:rsidRDefault="009F61A5" w:rsidP="009F61A5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1.1.</w:t>
      </w:r>
      <w:r w:rsidRPr="00635D2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</w:t>
      </w:r>
      <w:r w:rsidRPr="006E34EA">
        <w:rPr>
          <w:bCs/>
          <w:color w:val="000000" w:themeColor="text1"/>
          <w:sz w:val="28"/>
          <w:szCs w:val="28"/>
        </w:rPr>
        <w:t>Багатопрофільна  стаціонарна  медична  допомога  населенню за КПКВК 0312010.</w:t>
      </w:r>
    </w:p>
    <w:p w:rsidR="009F61A5" w:rsidRDefault="009F61A5" w:rsidP="009F61A5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1.2. «Інші  видатки» </w:t>
      </w:r>
      <w:r w:rsidRPr="006E34EA">
        <w:rPr>
          <w:bCs/>
          <w:color w:val="000000" w:themeColor="text1"/>
          <w:sz w:val="28"/>
          <w:szCs w:val="28"/>
        </w:rPr>
        <w:t>за  КПКВК 031</w:t>
      </w:r>
      <w:r>
        <w:rPr>
          <w:bCs/>
          <w:color w:val="000000" w:themeColor="text1"/>
          <w:sz w:val="28"/>
          <w:szCs w:val="28"/>
        </w:rPr>
        <w:t>8600.</w:t>
      </w:r>
    </w:p>
    <w:p w:rsidR="009F61A5" w:rsidRPr="00E54A38" w:rsidRDefault="009F61A5" w:rsidP="009F61A5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1.3.</w:t>
      </w:r>
      <w:r w:rsidRPr="00591B73">
        <w:rPr>
          <w:b/>
          <w:sz w:val="20"/>
        </w:rPr>
        <w:t xml:space="preserve">  </w:t>
      </w:r>
      <w:r>
        <w:rPr>
          <w:b/>
          <w:sz w:val="20"/>
        </w:rPr>
        <w:t>«</w:t>
      </w:r>
      <w:r w:rsidRPr="00E54A38">
        <w:rPr>
          <w:sz w:val="28"/>
          <w:szCs w:val="28"/>
        </w:rPr>
        <w:t>Первинна медична  допомога  населенню</w:t>
      </w:r>
      <w:r>
        <w:rPr>
          <w:b/>
          <w:sz w:val="20"/>
        </w:rPr>
        <w:t xml:space="preserve">» </w:t>
      </w:r>
      <w:r w:rsidRPr="006E34EA">
        <w:rPr>
          <w:bCs/>
          <w:color w:val="000000" w:themeColor="text1"/>
          <w:sz w:val="28"/>
          <w:szCs w:val="28"/>
        </w:rPr>
        <w:t xml:space="preserve">за КПКВК </w:t>
      </w:r>
      <w:r w:rsidRPr="00E54A38">
        <w:rPr>
          <w:sz w:val="28"/>
          <w:szCs w:val="28"/>
        </w:rPr>
        <w:t>0312180</w:t>
      </w:r>
      <w:r>
        <w:rPr>
          <w:sz w:val="28"/>
          <w:szCs w:val="28"/>
        </w:rPr>
        <w:t>.</w:t>
      </w:r>
    </w:p>
    <w:p w:rsidR="009F61A5" w:rsidRPr="00591B73" w:rsidRDefault="009F61A5" w:rsidP="009F61A5">
      <w:pPr>
        <w:rPr>
          <w:sz w:val="20"/>
        </w:rPr>
      </w:pPr>
    </w:p>
    <w:p w:rsidR="009F61A5" w:rsidRPr="006E34EA" w:rsidRDefault="009F61A5" w:rsidP="009F61A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79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E34EA">
        <w:rPr>
          <w:color w:val="000000" w:themeColor="text1"/>
          <w:sz w:val="28"/>
          <w:szCs w:val="28"/>
        </w:rPr>
        <w:t xml:space="preserve">. Контроль за виконанням цього розпорядження залишаю за собою.      </w:t>
      </w:r>
    </w:p>
    <w:p w:rsidR="009F61A5" w:rsidRPr="006E34EA" w:rsidRDefault="009F61A5" w:rsidP="009F61A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0" w:lineRule="atLeast"/>
        <w:rPr>
          <w:color w:val="000000" w:themeColor="text1"/>
          <w:sz w:val="28"/>
          <w:szCs w:val="28"/>
        </w:rPr>
      </w:pPr>
    </w:p>
    <w:p w:rsidR="009F61A5" w:rsidRDefault="009F61A5" w:rsidP="009F61A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9F61A5" w:rsidRPr="0078135B" w:rsidRDefault="009F61A5" w:rsidP="009F61A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0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Pr="002B0E57">
        <w:rPr>
          <w:sz w:val="28"/>
          <w:szCs w:val="28"/>
        </w:rPr>
        <w:t>олов</w:t>
      </w:r>
      <w:r>
        <w:rPr>
          <w:sz w:val="28"/>
          <w:szCs w:val="28"/>
        </w:rPr>
        <w:t xml:space="preserve">а </w:t>
      </w:r>
      <w:r w:rsidRPr="002B0E57">
        <w:rPr>
          <w:sz w:val="28"/>
          <w:szCs w:val="28"/>
        </w:rPr>
        <w:t xml:space="preserve"> райдержадміністрації                                                   </w:t>
      </w:r>
      <w:r>
        <w:rPr>
          <w:sz w:val="28"/>
          <w:szCs w:val="28"/>
        </w:rPr>
        <w:t>С.</w:t>
      </w:r>
      <w:proofErr w:type="spellStart"/>
      <w:r>
        <w:rPr>
          <w:sz w:val="28"/>
          <w:szCs w:val="28"/>
        </w:rPr>
        <w:t>Пустовий</w:t>
      </w:r>
      <w:proofErr w:type="spellEnd"/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  <w:lang w:val="ru-RU"/>
        </w:rPr>
      </w:pPr>
    </w:p>
    <w:p w:rsidR="009F61A5" w:rsidRDefault="009F61A5" w:rsidP="009F61A5">
      <w:pPr>
        <w:rPr>
          <w:b/>
          <w:color w:val="000000"/>
          <w:spacing w:val="-12"/>
          <w:sz w:val="20"/>
          <w:szCs w:val="20"/>
        </w:rPr>
      </w:pPr>
      <w:r w:rsidRPr="00B431B0">
        <w:rPr>
          <w:sz w:val="14"/>
          <w:szCs w:val="14"/>
        </w:rPr>
        <w:t xml:space="preserve">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</w:t>
      </w:r>
      <w:r>
        <w:rPr>
          <w:b/>
        </w:rPr>
        <w:t xml:space="preserve">                             </w:t>
      </w:r>
      <w:r w:rsidRPr="00B17D92">
        <w:rPr>
          <w:b/>
          <w:color w:val="000000"/>
          <w:spacing w:val="-12"/>
          <w:sz w:val="20"/>
          <w:szCs w:val="20"/>
        </w:rPr>
        <w:t>ЗАТВЕРДЖЕНО</w:t>
      </w:r>
    </w:p>
    <w:p w:rsidR="009F61A5" w:rsidRPr="00394849" w:rsidRDefault="009F61A5" w:rsidP="009F61A5"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9F61A5" w:rsidRPr="00D4647E" w:rsidRDefault="009F61A5" w:rsidP="009F61A5">
      <w:pPr>
        <w:shd w:val="clear" w:color="auto" w:fill="FFFFFF"/>
        <w:ind w:left="4503" w:hanging="57"/>
        <w:rPr>
          <w:color w:val="000000"/>
          <w:spacing w:val="-7"/>
          <w:sz w:val="20"/>
          <w:szCs w:val="20"/>
        </w:rPr>
      </w:pPr>
      <w:r>
        <w:rPr>
          <w:color w:val="000000"/>
          <w:spacing w:val="-8"/>
          <w:sz w:val="20"/>
          <w:szCs w:val="20"/>
        </w:rPr>
        <w:t xml:space="preserve">                  </w:t>
      </w:r>
      <w:r w:rsidRPr="00D4647E">
        <w:rPr>
          <w:color w:val="000000"/>
          <w:spacing w:val="-8"/>
          <w:sz w:val="20"/>
          <w:szCs w:val="20"/>
        </w:rPr>
        <w:t xml:space="preserve">Розпорядження </w:t>
      </w:r>
      <w:r>
        <w:rPr>
          <w:color w:val="000000"/>
          <w:spacing w:val="-8"/>
          <w:sz w:val="20"/>
          <w:szCs w:val="20"/>
        </w:rPr>
        <w:t xml:space="preserve"> </w:t>
      </w:r>
      <w:r w:rsidRPr="00D4647E">
        <w:rPr>
          <w:color w:val="000000"/>
          <w:spacing w:val="-8"/>
          <w:sz w:val="20"/>
          <w:szCs w:val="20"/>
        </w:rPr>
        <w:t xml:space="preserve">голови </w:t>
      </w:r>
      <w:r>
        <w:rPr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color w:val="000000"/>
          <w:spacing w:val="-8"/>
          <w:sz w:val="20"/>
          <w:szCs w:val="20"/>
        </w:rPr>
        <w:t>Чечельницької</w:t>
      </w:r>
      <w:proofErr w:type="spellEnd"/>
      <w:r w:rsidRPr="00D4647E">
        <w:rPr>
          <w:color w:val="000000"/>
          <w:spacing w:val="-7"/>
          <w:sz w:val="20"/>
          <w:szCs w:val="20"/>
        </w:rPr>
        <w:t xml:space="preserve">  районної </w:t>
      </w:r>
    </w:p>
    <w:p w:rsidR="009F61A5" w:rsidRPr="00D4647E" w:rsidRDefault="009F61A5" w:rsidP="009F61A5">
      <w:pPr>
        <w:shd w:val="clear" w:color="auto" w:fill="FFFFFF"/>
        <w:ind w:left="4503" w:hanging="57"/>
        <w:rPr>
          <w:color w:val="000000"/>
          <w:spacing w:val="-12"/>
          <w:sz w:val="20"/>
          <w:szCs w:val="20"/>
        </w:rPr>
      </w:pPr>
      <w:r>
        <w:rPr>
          <w:color w:val="000000"/>
          <w:spacing w:val="-7"/>
          <w:sz w:val="20"/>
          <w:szCs w:val="20"/>
        </w:rPr>
        <w:t xml:space="preserve">                 </w:t>
      </w:r>
      <w:r w:rsidRPr="00D4647E">
        <w:rPr>
          <w:color w:val="000000"/>
          <w:spacing w:val="-7"/>
          <w:sz w:val="20"/>
          <w:szCs w:val="20"/>
        </w:rPr>
        <w:t>державної адміністрації,</w:t>
      </w:r>
    </w:p>
    <w:p w:rsidR="009F61A5" w:rsidRPr="00784A5E" w:rsidRDefault="009F61A5" w:rsidP="009F61A5">
      <w:pPr>
        <w:jc w:val="center"/>
        <w:rPr>
          <w:b/>
        </w:rPr>
      </w:pPr>
      <w:r w:rsidRPr="006B40CA">
        <w:rPr>
          <w:color w:val="000000"/>
          <w:spacing w:val="-8"/>
          <w:sz w:val="20"/>
          <w:szCs w:val="20"/>
        </w:rPr>
        <w:t xml:space="preserve">              </w:t>
      </w:r>
      <w:r>
        <w:rPr>
          <w:color w:val="000000"/>
          <w:spacing w:val="-8"/>
          <w:sz w:val="20"/>
          <w:szCs w:val="20"/>
        </w:rPr>
        <w:t xml:space="preserve">   </w:t>
      </w:r>
      <w:r w:rsidRPr="006B40CA"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8"/>
          <w:sz w:val="20"/>
          <w:szCs w:val="20"/>
        </w:rPr>
        <w:t xml:space="preserve">                                            </w:t>
      </w:r>
      <w:r w:rsidRPr="00D4647E">
        <w:rPr>
          <w:color w:val="000000"/>
          <w:spacing w:val="-8"/>
          <w:sz w:val="20"/>
          <w:szCs w:val="20"/>
        </w:rPr>
        <w:t xml:space="preserve">від </w:t>
      </w:r>
      <w:r>
        <w:rPr>
          <w:color w:val="000000"/>
          <w:spacing w:val="-8"/>
          <w:sz w:val="20"/>
          <w:szCs w:val="20"/>
        </w:rPr>
        <w:t>04.08.</w:t>
      </w:r>
      <w:r w:rsidRPr="00D4647E">
        <w:rPr>
          <w:color w:val="000000"/>
          <w:spacing w:val="-8"/>
          <w:sz w:val="20"/>
          <w:szCs w:val="20"/>
        </w:rPr>
        <w:t>.201</w:t>
      </w:r>
      <w:r>
        <w:rPr>
          <w:color w:val="000000"/>
          <w:spacing w:val="-8"/>
          <w:sz w:val="20"/>
          <w:szCs w:val="20"/>
        </w:rPr>
        <w:t>7року</w:t>
      </w:r>
      <w:r w:rsidRPr="00D4647E">
        <w:rPr>
          <w:color w:val="000000"/>
          <w:spacing w:val="-8"/>
          <w:sz w:val="20"/>
          <w:szCs w:val="20"/>
        </w:rPr>
        <w:t xml:space="preserve"> № </w:t>
      </w:r>
      <w:r>
        <w:rPr>
          <w:color w:val="000000"/>
          <w:spacing w:val="-8"/>
          <w:sz w:val="20"/>
          <w:szCs w:val="20"/>
        </w:rPr>
        <w:t>284</w:t>
      </w:r>
      <w:r w:rsidRPr="00D4647E">
        <w:rPr>
          <w:color w:val="000000"/>
          <w:spacing w:val="-8"/>
          <w:sz w:val="20"/>
          <w:szCs w:val="20"/>
        </w:rPr>
        <w:t xml:space="preserve">                         </w:t>
      </w:r>
      <w:r w:rsidRPr="006B40CA">
        <w:rPr>
          <w:color w:val="000000"/>
          <w:spacing w:val="-8"/>
          <w:sz w:val="20"/>
          <w:szCs w:val="20"/>
        </w:rPr>
        <w:t xml:space="preserve">                                           </w:t>
      </w:r>
    </w:p>
    <w:p w:rsidR="009F61A5" w:rsidRDefault="009F61A5" w:rsidP="009F61A5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9F61A5" w:rsidRPr="000C5C76" w:rsidRDefault="009F61A5" w:rsidP="009F61A5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</w:t>
      </w:r>
      <w:r w:rsidRPr="000C5C76">
        <w:rPr>
          <w:sz w:val="20"/>
          <w:szCs w:val="20"/>
        </w:rPr>
        <w:t xml:space="preserve">Наказ фінансового управління </w:t>
      </w:r>
    </w:p>
    <w:p w:rsidR="009F61A5" w:rsidRPr="000C5C76" w:rsidRDefault="009F61A5" w:rsidP="009F61A5">
      <w:pPr>
        <w:jc w:val="center"/>
        <w:rPr>
          <w:sz w:val="20"/>
          <w:szCs w:val="20"/>
        </w:rPr>
      </w:pPr>
      <w:r w:rsidRPr="000C5C7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</w:t>
      </w:r>
      <w:r w:rsidRPr="000C5C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0C5C76">
        <w:rPr>
          <w:sz w:val="20"/>
          <w:szCs w:val="20"/>
        </w:rPr>
        <w:t>райдержадміністрації</w:t>
      </w:r>
    </w:p>
    <w:p w:rsidR="009F61A5" w:rsidRPr="000C5C76" w:rsidRDefault="009F61A5" w:rsidP="009F61A5">
      <w:pPr>
        <w:jc w:val="both"/>
        <w:rPr>
          <w:sz w:val="20"/>
          <w:szCs w:val="20"/>
        </w:rPr>
      </w:pPr>
      <w:r w:rsidRPr="000C5C76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            від ______________року  №____</w:t>
      </w:r>
    </w:p>
    <w:p w:rsidR="009F61A5" w:rsidRDefault="009F61A5" w:rsidP="009F61A5">
      <w:pPr>
        <w:shd w:val="clear" w:color="auto" w:fill="FFFFFF"/>
        <w:rPr>
          <w:color w:val="000000"/>
          <w:spacing w:val="-12"/>
          <w:sz w:val="20"/>
          <w:szCs w:val="20"/>
        </w:rPr>
      </w:pPr>
    </w:p>
    <w:p w:rsidR="009F61A5" w:rsidRPr="00F413C8" w:rsidRDefault="009F61A5" w:rsidP="009F61A5">
      <w:pPr>
        <w:jc w:val="right"/>
        <w:rPr>
          <w:sz w:val="22"/>
          <w:szCs w:val="22"/>
        </w:rPr>
      </w:pPr>
    </w:p>
    <w:p w:rsidR="009F61A5" w:rsidRPr="006720AD" w:rsidRDefault="009F61A5" w:rsidP="009F61A5">
      <w:pPr>
        <w:pStyle w:val="3"/>
        <w:jc w:val="center"/>
      </w:pPr>
      <w:r w:rsidRPr="006720AD">
        <w:t>Паспорт</w:t>
      </w:r>
      <w:r w:rsidRPr="006720AD">
        <w:br/>
        <w:t>районної бюджетної програми на 2017  рік</w:t>
      </w:r>
    </w:p>
    <w:p w:rsidR="009F61A5" w:rsidRDefault="009F61A5" w:rsidP="009F61A5">
      <w:pPr>
        <w:pStyle w:val="ad"/>
        <w:spacing w:before="0" w:beforeAutospacing="0" w:after="0" w:afterAutospacing="0"/>
        <w:rPr>
          <w:lang w:val="uk-UA"/>
        </w:rPr>
      </w:pPr>
      <w:r w:rsidRPr="0076692B">
        <w:rPr>
          <w:b/>
          <w:lang w:val="uk-UA"/>
        </w:rPr>
        <w:t>1.</w:t>
      </w:r>
      <w:r w:rsidRPr="00BD4F6C">
        <w:rPr>
          <w:lang w:val="uk-UA"/>
        </w:rPr>
        <w:t xml:space="preserve"> </w:t>
      </w:r>
      <w:r w:rsidRPr="006A1E80">
        <w:rPr>
          <w:u w:val="single"/>
          <w:lang w:val="uk-UA"/>
        </w:rPr>
        <w:t>0300000</w:t>
      </w:r>
      <w:r w:rsidRPr="00BD4F6C">
        <w:rPr>
          <w:lang w:val="uk-UA"/>
        </w:rPr>
        <w:t xml:space="preserve">    </w:t>
      </w:r>
      <w:proofErr w:type="spellStart"/>
      <w:r w:rsidRPr="006A1E80">
        <w:rPr>
          <w:b/>
          <w:u w:val="single"/>
          <w:lang w:val="uk-UA"/>
        </w:rPr>
        <w:t>Чечельницька</w:t>
      </w:r>
      <w:proofErr w:type="spellEnd"/>
      <w:r w:rsidRPr="006A1E80">
        <w:rPr>
          <w:b/>
          <w:u w:val="single"/>
          <w:lang w:val="uk-UA"/>
        </w:rPr>
        <w:t xml:space="preserve"> районна державна адміністрація</w:t>
      </w:r>
      <w:r w:rsidRPr="0076692B">
        <w:rPr>
          <w:b/>
          <w:lang w:val="uk-UA"/>
        </w:rPr>
        <w:t xml:space="preserve"> </w:t>
      </w:r>
      <w:r w:rsidRPr="00BD4F6C">
        <w:rPr>
          <w:lang w:val="uk-UA"/>
        </w:rPr>
        <w:t>___________________</w:t>
      </w:r>
      <w:r w:rsidRPr="00BD4F6C">
        <w:rPr>
          <w:lang w:val="uk-UA"/>
        </w:rPr>
        <w:br/>
        <w:t xml:space="preserve">    (КПКВК </w:t>
      </w:r>
      <w:r>
        <w:rPr>
          <w:lang w:val="uk-UA"/>
        </w:rPr>
        <w:t>М</w:t>
      </w:r>
      <w:r w:rsidRPr="00BD4F6C">
        <w:rPr>
          <w:lang w:val="uk-UA"/>
        </w:rPr>
        <w:t xml:space="preserve">Б)                    (найменування головного розпорядника)  </w:t>
      </w:r>
    </w:p>
    <w:p w:rsidR="009F61A5" w:rsidRPr="00BD4F6C" w:rsidRDefault="009F61A5" w:rsidP="009F61A5">
      <w:pPr>
        <w:pStyle w:val="ad"/>
        <w:spacing w:before="0" w:beforeAutospacing="0" w:after="0" w:afterAutospacing="0"/>
        <w:rPr>
          <w:lang w:val="uk-UA"/>
        </w:rPr>
      </w:pPr>
      <w:r w:rsidRPr="0076692B">
        <w:rPr>
          <w:b/>
          <w:lang w:val="uk-UA"/>
        </w:rPr>
        <w:t>2.</w:t>
      </w:r>
      <w:r>
        <w:rPr>
          <w:lang w:val="uk-UA"/>
        </w:rPr>
        <w:t xml:space="preserve"> </w:t>
      </w:r>
      <w:r w:rsidRPr="006A1E80">
        <w:rPr>
          <w:u w:val="single"/>
          <w:lang w:val="uk-UA"/>
        </w:rPr>
        <w:t xml:space="preserve">0310000 </w:t>
      </w:r>
      <w:r w:rsidRPr="00BD4F6C">
        <w:rPr>
          <w:lang w:val="uk-UA"/>
        </w:rPr>
        <w:t xml:space="preserve">   </w:t>
      </w:r>
      <w:proofErr w:type="spellStart"/>
      <w:r w:rsidRPr="0076692B">
        <w:rPr>
          <w:b/>
          <w:u w:val="single"/>
          <w:lang w:val="uk-UA"/>
        </w:rPr>
        <w:t>Чечельницька</w:t>
      </w:r>
      <w:proofErr w:type="spellEnd"/>
      <w:r w:rsidRPr="0076692B">
        <w:rPr>
          <w:b/>
          <w:u w:val="single"/>
          <w:lang w:val="uk-UA"/>
        </w:rPr>
        <w:t xml:space="preserve"> районна державна адміністрація</w:t>
      </w:r>
      <w:r w:rsidRPr="0076692B">
        <w:rPr>
          <w:b/>
          <w:lang w:val="uk-UA"/>
        </w:rPr>
        <w:t xml:space="preserve"> </w:t>
      </w:r>
      <w:r>
        <w:rPr>
          <w:b/>
          <w:lang w:val="uk-UA"/>
        </w:rPr>
        <w:t xml:space="preserve">   </w:t>
      </w:r>
      <w:r w:rsidRPr="0076692B">
        <w:rPr>
          <w:b/>
          <w:lang w:val="uk-UA"/>
        </w:rPr>
        <w:t>_____________</w:t>
      </w:r>
      <w:r w:rsidRPr="00BD4F6C">
        <w:rPr>
          <w:lang w:val="uk-UA"/>
        </w:rPr>
        <w:t>_____</w:t>
      </w:r>
      <w:r w:rsidRPr="00BD4F6C">
        <w:rPr>
          <w:lang w:val="uk-UA"/>
        </w:rPr>
        <w:br/>
        <w:t xml:space="preserve">    </w:t>
      </w:r>
      <w:r>
        <w:rPr>
          <w:lang w:val="uk-UA"/>
        </w:rPr>
        <w:t>(</w:t>
      </w:r>
      <w:r w:rsidRPr="00BD4F6C">
        <w:rPr>
          <w:lang w:val="uk-UA"/>
        </w:rPr>
        <w:t xml:space="preserve">КПКВК </w:t>
      </w:r>
      <w:r>
        <w:rPr>
          <w:lang w:val="uk-UA"/>
        </w:rPr>
        <w:t>М</w:t>
      </w:r>
      <w:r w:rsidRPr="00BD4F6C">
        <w:rPr>
          <w:lang w:val="uk-UA"/>
        </w:rPr>
        <w:t>Б)      </w:t>
      </w:r>
      <w:r>
        <w:rPr>
          <w:lang w:val="uk-UA"/>
        </w:rPr>
        <w:t xml:space="preserve">   </w:t>
      </w:r>
      <w:r w:rsidRPr="00BD4F6C">
        <w:rPr>
          <w:lang w:val="uk-UA"/>
        </w:rPr>
        <w:t xml:space="preserve">            (найменування відповідального виконавця)  </w:t>
      </w:r>
    </w:p>
    <w:p w:rsidR="009F61A5" w:rsidRDefault="009F61A5" w:rsidP="009F61A5">
      <w:pPr>
        <w:pStyle w:val="ad"/>
        <w:spacing w:before="0" w:beforeAutospacing="0" w:after="0" w:afterAutospacing="0"/>
        <w:rPr>
          <w:lang w:val="uk-UA"/>
        </w:rPr>
      </w:pPr>
      <w:r w:rsidRPr="0076692B">
        <w:rPr>
          <w:b/>
          <w:lang w:val="uk-UA"/>
        </w:rPr>
        <w:t xml:space="preserve">3. </w:t>
      </w:r>
      <w:r w:rsidRPr="006A1E80">
        <w:rPr>
          <w:u w:val="single"/>
          <w:lang w:val="uk-UA"/>
        </w:rPr>
        <w:t>0312010</w:t>
      </w:r>
      <w:r w:rsidRPr="00BD4F6C">
        <w:rPr>
          <w:lang w:val="uk-UA"/>
        </w:rPr>
        <w:t xml:space="preserve">_____ </w:t>
      </w:r>
      <w:r>
        <w:rPr>
          <w:lang w:val="uk-UA"/>
        </w:rPr>
        <w:t xml:space="preserve">  </w:t>
      </w:r>
      <w:r w:rsidRPr="00B45056">
        <w:rPr>
          <w:u w:val="single"/>
          <w:lang w:val="uk-UA"/>
        </w:rPr>
        <w:t>0731</w:t>
      </w:r>
      <w:r w:rsidRPr="00BD4F6C">
        <w:rPr>
          <w:lang w:val="uk-UA"/>
        </w:rPr>
        <w:t xml:space="preserve">    </w:t>
      </w:r>
      <w:r w:rsidRPr="0076692B">
        <w:rPr>
          <w:b/>
          <w:u w:val="single"/>
          <w:lang w:val="uk-UA"/>
        </w:rPr>
        <w:t>Багатопрофільна стаціонарна медична допомога</w:t>
      </w:r>
      <w:r w:rsidRPr="001405DA">
        <w:rPr>
          <w:b/>
          <w:u w:val="single"/>
          <w:lang w:val="uk-UA"/>
        </w:rPr>
        <w:t>_населенню</w:t>
      </w:r>
    </w:p>
    <w:p w:rsidR="009F61A5" w:rsidRDefault="009F61A5" w:rsidP="009F61A5">
      <w:pPr>
        <w:pStyle w:val="ad"/>
        <w:spacing w:before="0" w:beforeAutospacing="0" w:after="0" w:afterAutospacing="0"/>
        <w:rPr>
          <w:lang w:val="uk-UA"/>
        </w:rPr>
      </w:pPr>
      <w:r w:rsidRPr="00BD4F6C">
        <w:rPr>
          <w:lang w:val="uk-UA"/>
        </w:rPr>
        <w:t xml:space="preserve">   (КПКВК </w:t>
      </w:r>
      <w:r>
        <w:rPr>
          <w:lang w:val="uk-UA"/>
        </w:rPr>
        <w:t>М</w:t>
      </w:r>
      <w:r w:rsidRPr="00BD4F6C">
        <w:rPr>
          <w:lang w:val="uk-UA"/>
        </w:rPr>
        <w:t xml:space="preserve">Б)  (КФКВК)             (найменування бюджетної програми)  </w:t>
      </w:r>
    </w:p>
    <w:p w:rsidR="009F61A5" w:rsidRDefault="009F61A5" w:rsidP="009F61A5">
      <w:pPr>
        <w:pStyle w:val="ad"/>
        <w:spacing w:before="0" w:beforeAutospacing="0" w:after="0" w:afterAutospacing="0"/>
        <w:jc w:val="both"/>
        <w:rPr>
          <w:lang w:val="uk-UA"/>
        </w:rPr>
      </w:pPr>
      <w:r w:rsidRPr="0076692B">
        <w:rPr>
          <w:b/>
          <w:lang w:val="uk-UA"/>
        </w:rPr>
        <w:t>4. Обсяг бюджетн</w:t>
      </w:r>
      <w:r>
        <w:rPr>
          <w:b/>
          <w:lang w:val="uk-UA"/>
        </w:rPr>
        <w:t>ого</w:t>
      </w:r>
      <w:r w:rsidRPr="0076692B">
        <w:rPr>
          <w:b/>
          <w:lang w:val="uk-UA"/>
        </w:rPr>
        <w:t xml:space="preserve"> призначен</w:t>
      </w:r>
      <w:r>
        <w:rPr>
          <w:b/>
          <w:lang w:val="uk-UA"/>
        </w:rPr>
        <w:t>ня</w:t>
      </w:r>
      <w:r w:rsidRPr="00B82D7A">
        <w:rPr>
          <w:lang w:val="uk-UA"/>
        </w:rPr>
        <w:t xml:space="preserve"> </w:t>
      </w:r>
      <w:r>
        <w:rPr>
          <w:lang w:val="uk-UA"/>
        </w:rPr>
        <w:t>–</w:t>
      </w:r>
      <w:r w:rsidRPr="00B82D7A">
        <w:rPr>
          <w:lang w:val="uk-UA"/>
        </w:rPr>
        <w:t xml:space="preserve"> </w:t>
      </w:r>
      <w:r>
        <w:rPr>
          <w:lang w:val="uk-UA"/>
        </w:rPr>
        <w:t>13128,52</w:t>
      </w:r>
      <w:r w:rsidRPr="00B82D7A">
        <w:rPr>
          <w:lang w:val="uk-UA"/>
        </w:rPr>
        <w:t xml:space="preserve"> тис. гривень,</w:t>
      </w:r>
      <w:r>
        <w:rPr>
          <w:lang w:val="uk-UA"/>
        </w:rPr>
        <w:t xml:space="preserve"> у тому числі </w:t>
      </w:r>
    </w:p>
    <w:p w:rsidR="009F61A5" w:rsidRDefault="009F61A5" w:rsidP="009F61A5">
      <w:pPr>
        <w:pStyle w:val="ad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загального фонду –</w:t>
      </w:r>
      <w:r w:rsidRPr="00B82D7A">
        <w:rPr>
          <w:lang w:val="uk-UA"/>
        </w:rPr>
        <w:t xml:space="preserve"> </w:t>
      </w:r>
      <w:r>
        <w:rPr>
          <w:lang w:val="uk-UA"/>
        </w:rPr>
        <w:t>11994,055</w:t>
      </w:r>
      <w:r w:rsidRPr="00B82D7A">
        <w:rPr>
          <w:lang w:val="uk-UA"/>
        </w:rPr>
        <w:t xml:space="preserve"> тис. </w:t>
      </w:r>
      <w:r>
        <w:rPr>
          <w:lang w:val="uk-UA"/>
        </w:rPr>
        <w:t xml:space="preserve"> г</w:t>
      </w:r>
      <w:r w:rsidRPr="00B82D7A">
        <w:rPr>
          <w:lang w:val="uk-UA"/>
        </w:rPr>
        <w:t xml:space="preserve">ривень </w:t>
      </w:r>
    </w:p>
    <w:p w:rsidR="009F61A5" w:rsidRDefault="009F61A5" w:rsidP="009F61A5">
      <w:pPr>
        <w:pStyle w:val="ad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Pr="00B82D7A">
        <w:rPr>
          <w:lang w:val="uk-UA"/>
        </w:rPr>
        <w:t xml:space="preserve">та спеціального фонду </w:t>
      </w:r>
      <w:r>
        <w:rPr>
          <w:lang w:val="uk-UA"/>
        </w:rPr>
        <w:t>–</w:t>
      </w:r>
      <w:r w:rsidRPr="00B82D7A">
        <w:rPr>
          <w:lang w:val="uk-UA"/>
        </w:rPr>
        <w:t xml:space="preserve"> </w:t>
      </w:r>
      <w:r>
        <w:rPr>
          <w:lang w:val="uk-UA"/>
        </w:rPr>
        <w:t>1134,465 тис. гривень</w:t>
      </w:r>
    </w:p>
    <w:p w:rsidR="009F61A5" w:rsidRPr="00EA0C08" w:rsidRDefault="009F61A5" w:rsidP="009F61A5">
      <w:pPr>
        <w:pStyle w:val="ad"/>
        <w:spacing w:before="0" w:beforeAutospacing="0" w:after="0" w:afterAutospacing="0"/>
        <w:jc w:val="both"/>
        <w:rPr>
          <w:b/>
          <w:sz w:val="20"/>
          <w:szCs w:val="20"/>
          <w:lang w:val="uk-UA"/>
        </w:rPr>
      </w:pPr>
      <w:r w:rsidRPr="00EA0C08">
        <w:rPr>
          <w:b/>
          <w:sz w:val="20"/>
          <w:szCs w:val="20"/>
          <w:lang w:val="uk-UA"/>
        </w:rPr>
        <w:t xml:space="preserve">5. Підстави для виконання бюджетної програми: </w:t>
      </w:r>
    </w:p>
    <w:p w:rsidR="009F61A5" w:rsidRPr="00EA0C08" w:rsidRDefault="009F61A5" w:rsidP="009F61A5">
      <w:pPr>
        <w:tabs>
          <w:tab w:val="left" w:pos="426"/>
        </w:tabs>
        <w:jc w:val="both"/>
        <w:rPr>
          <w:snapToGrid w:val="0"/>
          <w:sz w:val="20"/>
          <w:szCs w:val="20"/>
        </w:rPr>
      </w:pPr>
      <w:r w:rsidRPr="00EA0C08">
        <w:rPr>
          <w:sz w:val="20"/>
          <w:szCs w:val="20"/>
        </w:rPr>
        <w:t xml:space="preserve"> </w:t>
      </w:r>
      <w:r w:rsidRPr="00EA0C08">
        <w:rPr>
          <w:snapToGrid w:val="0"/>
          <w:sz w:val="20"/>
          <w:szCs w:val="20"/>
        </w:rPr>
        <w:t>Конституція України</w:t>
      </w:r>
    </w:p>
    <w:p w:rsidR="009F61A5" w:rsidRPr="00EA0C08" w:rsidRDefault="009F61A5" w:rsidP="009F61A5">
      <w:pPr>
        <w:tabs>
          <w:tab w:val="left" w:pos="426"/>
        </w:tabs>
        <w:jc w:val="both"/>
        <w:rPr>
          <w:snapToGrid w:val="0"/>
          <w:sz w:val="20"/>
          <w:szCs w:val="20"/>
        </w:rPr>
      </w:pPr>
      <w:r w:rsidRPr="00EA0C08">
        <w:rPr>
          <w:snapToGrid w:val="0"/>
          <w:sz w:val="20"/>
          <w:szCs w:val="20"/>
        </w:rPr>
        <w:t xml:space="preserve"> Бюджетний кодекс</w:t>
      </w:r>
    </w:p>
    <w:p w:rsidR="009F61A5" w:rsidRPr="00EA0C08" w:rsidRDefault="009F61A5" w:rsidP="009F61A5">
      <w:pPr>
        <w:tabs>
          <w:tab w:val="left" w:pos="426"/>
        </w:tabs>
        <w:jc w:val="both"/>
        <w:rPr>
          <w:snapToGrid w:val="0"/>
          <w:sz w:val="20"/>
          <w:szCs w:val="20"/>
        </w:rPr>
      </w:pPr>
      <w:r w:rsidRPr="00EA0C08">
        <w:rPr>
          <w:snapToGrid w:val="0"/>
          <w:sz w:val="20"/>
          <w:szCs w:val="20"/>
        </w:rPr>
        <w:t xml:space="preserve"> Закон України «Про державний бюджет на 2017 рік)</w:t>
      </w:r>
    </w:p>
    <w:p w:rsidR="009F61A5" w:rsidRPr="00EA0C08" w:rsidRDefault="009F61A5" w:rsidP="009F61A5">
      <w:pPr>
        <w:tabs>
          <w:tab w:val="left" w:pos="426"/>
        </w:tabs>
        <w:jc w:val="both"/>
        <w:rPr>
          <w:snapToGrid w:val="0"/>
          <w:sz w:val="20"/>
          <w:szCs w:val="20"/>
        </w:rPr>
      </w:pPr>
      <w:r w:rsidRPr="00EA0C08">
        <w:rPr>
          <w:snapToGrid w:val="0"/>
          <w:sz w:val="20"/>
          <w:szCs w:val="20"/>
        </w:rPr>
        <w:t xml:space="preserve"> Наказ МФУ і МОЗ № 283/437 від 26.05.2010р. «Про затвердження Типового переліку бюджетних програм та результативних показників їх виконання для місцевих бюджетів у галузі «Охорона здоров’я»</w:t>
      </w:r>
    </w:p>
    <w:p w:rsidR="009F61A5" w:rsidRPr="00EA0C08" w:rsidRDefault="009F61A5" w:rsidP="009F61A5">
      <w:pPr>
        <w:tabs>
          <w:tab w:val="left" w:pos="426"/>
        </w:tabs>
        <w:jc w:val="both"/>
        <w:rPr>
          <w:snapToGrid w:val="0"/>
          <w:sz w:val="20"/>
          <w:szCs w:val="20"/>
        </w:rPr>
      </w:pPr>
      <w:r w:rsidRPr="00EA0C08">
        <w:rPr>
          <w:snapToGrid w:val="0"/>
          <w:sz w:val="20"/>
          <w:szCs w:val="20"/>
        </w:rPr>
        <w:t>,Наказ МФУ і МОЗ № 728/1015 від 21.09.2012р. «Про затвердження Типового переліку бюджетних програм та результативних показників їх виконання для місцевих бюджетів у галузі «Охорона здоров’я»</w:t>
      </w:r>
    </w:p>
    <w:p w:rsidR="009F61A5" w:rsidRPr="00EA0C08" w:rsidRDefault="009F61A5" w:rsidP="009F61A5">
      <w:pPr>
        <w:tabs>
          <w:tab w:val="left" w:pos="426"/>
        </w:tabs>
        <w:jc w:val="both"/>
        <w:rPr>
          <w:snapToGrid w:val="0"/>
          <w:sz w:val="20"/>
          <w:szCs w:val="20"/>
        </w:rPr>
      </w:pPr>
      <w:r w:rsidRPr="00EA0C08">
        <w:rPr>
          <w:snapToGrid w:val="0"/>
          <w:sz w:val="20"/>
          <w:szCs w:val="20"/>
        </w:rPr>
        <w:t xml:space="preserve">Рішення сесії </w:t>
      </w:r>
      <w:proofErr w:type="spellStart"/>
      <w:r w:rsidRPr="00EA0C08">
        <w:rPr>
          <w:snapToGrid w:val="0"/>
          <w:sz w:val="20"/>
          <w:szCs w:val="20"/>
        </w:rPr>
        <w:t>Чечельницької</w:t>
      </w:r>
      <w:proofErr w:type="spellEnd"/>
      <w:r w:rsidRPr="00EA0C08">
        <w:rPr>
          <w:snapToGrid w:val="0"/>
          <w:sz w:val="20"/>
          <w:szCs w:val="20"/>
        </w:rPr>
        <w:t xml:space="preserve"> районної ради від 21.07.2017 р.</w:t>
      </w:r>
    </w:p>
    <w:p w:rsidR="009F61A5" w:rsidRPr="00EA0C08" w:rsidRDefault="009F61A5" w:rsidP="009F61A5">
      <w:pPr>
        <w:tabs>
          <w:tab w:val="left" w:pos="426"/>
        </w:tabs>
        <w:jc w:val="both"/>
        <w:rPr>
          <w:b/>
          <w:sz w:val="20"/>
          <w:szCs w:val="20"/>
        </w:rPr>
      </w:pPr>
      <w:r w:rsidRPr="00EA0C08">
        <w:rPr>
          <w:b/>
          <w:sz w:val="20"/>
          <w:szCs w:val="20"/>
        </w:rPr>
        <w:t xml:space="preserve">6.  Мета районної бюджетної програми:  </w:t>
      </w:r>
    </w:p>
    <w:p w:rsidR="009F61A5" w:rsidRPr="00EA0C08" w:rsidRDefault="009F61A5" w:rsidP="009F61A5">
      <w:pPr>
        <w:pStyle w:val="ad"/>
        <w:spacing w:before="0" w:beforeAutospacing="0"/>
        <w:jc w:val="both"/>
        <w:rPr>
          <w:sz w:val="20"/>
          <w:szCs w:val="20"/>
          <w:lang w:val="uk-UA"/>
        </w:rPr>
      </w:pPr>
      <w:proofErr w:type="spellStart"/>
      <w:proofErr w:type="gramStart"/>
      <w:r w:rsidRPr="00EA0C08">
        <w:rPr>
          <w:snapToGrid w:val="0"/>
          <w:sz w:val="20"/>
          <w:szCs w:val="20"/>
        </w:rPr>
        <w:t>П</w:t>
      </w:r>
      <w:proofErr w:type="gramEnd"/>
      <w:r w:rsidRPr="00EA0C08">
        <w:rPr>
          <w:snapToGrid w:val="0"/>
          <w:sz w:val="20"/>
          <w:szCs w:val="20"/>
        </w:rPr>
        <w:t>ідвищення</w:t>
      </w:r>
      <w:proofErr w:type="spellEnd"/>
      <w:r w:rsidRPr="00EA0C08">
        <w:rPr>
          <w:snapToGrid w:val="0"/>
          <w:sz w:val="20"/>
          <w:szCs w:val="20"/>
        </w:rPr>
        <w:t xml:space="preserve"> </w:t>
      </w:r>
      <w:proofErr w:type="spellStart"/>
      <w:r w:rsidRPr="00EA0C08">
        <w:rPr>
          <w:snapToGrid w:val="0"/>
          <w:sz w:val="20"/>
          <w:szCs w:val="20"/>
        </w:rPr>
        <w:t>рівня</w:t>
      </w:r>
      <w:proofErr w:type="spellEnd"/>
      <w:r w:rsidRPr="00EA0C08">
        <w:rPr>
          <w:snapToGrid w:val="0"/>
          <w:sz w:val="20"/>
          <w:szCs w:val="20"/>
        </w:rPr>
        <w:t xml:space="preserve"> </w:t>
      </w:r>
      <w:proofErr w:type="spellStart"/>
      <w:r w:rsidRPr="00EA0C08">
        <w:rPr>
          <w:snapToGrid w:val="0"/>
          <w:sz w:val="20"/>
          <w:szCs w:val="20"/>
        </w:rPr>
        <w:t>надання</w:t>
      </w:r>
      <w:proofErr w:type="spellEnd"/>
      <w:r w:rsidRPr="00EA0C08">
        <w:rPr>
          <w:snapToGrid w:val="0"/>
          <w:sz w:val="20"/>
          <w:szCs w:val="20"/>
        </w:rPr>
        <w:t xml:space="preserve"> </w:t>
      </w:r>
      <w:proofErr w:type="spellStart"/>
      <w:r w:rsidRPr="00EA0C08">
        <w:rPr>
          <w:snapToGrid w:val="0"/>
          <w:sz w:val="20"/>
          <w:szCs w:val="20"/>
        </w:rPr>
        <w:t>медичної</w:t>
      </w:r>
      <w:proofErr w:type="spellEnd"/>
      <w:r w:rsidRPr="00EA0C08">
        <w:rPr>
          <w:snapToGrid w:val="0"/>
          <w:sz w:val="20"/>
          <w:szCs w:val="20"/>
        </w:rPr>
        <w:t xml:space="preserve"> </w:t>
      </w:r>
      <w:proofErr w:type="spellStart"/>
      <w:r w:rsidRPr="00EA0C08">
        <w:rPr>
          <w:snapToGrid w:val="0"/>
          <w:sz w:val="20"/>
          <w:szCs w:val="20"/>
        </w:rPr>
        <w:t>допомоги</w:t>
      </w:r>
      <w:proofErr w:type="spellEnd"/>
      <w:r w:rsidRPr="00EA0C08">
        <w:rPr>
          <w:snapToGrid w:val="0"/>
          <w:sz w:val="20"/>
          <w:szCs w:val="20"/>
        </w:rPr>
        <w:t xml:space="preserve"> та </w:t>
      </w:r>
      <w:proofErr w:type="spellStart"/>
      <w:r w:rsidRPr="00EA0C08">
        <w:rPr>
          <w:snapToGrid w:val="0"/>
          <w:sz w:val="20"/>
          <w:szCs w:val="20"/>
        </w:rPr>
        <w:t>з</w:t>
      </w:r>
      <w:r w:rsidRPr="00EA0C08">
        <w:rPr>
          <w:sz w:val="20"/>
          <w:szCs w:val="20"/>
        </w:rPr>
        <w:t>береження</w:t>
      </w:r>
      <w:proofErr w:type="spellEnd"/>
      <w:r w:rsidRPr="00EA0C08">
        <w:rPr>
          <w:sz w:val="20"/>
          <w:szCs w:val="20"/>
        </w:rPr>
        <w:t xml:space="preserve"> </w:t>
      </w:r>
      <w:proofErr w:type="spellStart"/>
      <w:r w:rsidRPr="00EA0C08">
        <w:rPr>
          <w:sz w:val="20"/>
          <w:szCs w:val="20"/>
        </w:rPr>
        <w:t>здоров’я</w:t>
      </w:r>
      <w:proofErr w:type="spellEnd"/>
      <w:r w:rsidRPr="00EA0C08">
        <w:rPr>
          <w:sz w:val="20"/>
          <w:szCs w:val="20"/>
        </w:rPr>
        <w:t xml:space="preserve"> </w:t>
      </w:r>
      <w:proofErr w:type="spellStart"/>
      <w:r w:rsidRPr="00EA0C08">
        <w:rPr>
          <w:sz w:val="20"/>
          <w:szCs w:val="20"/>
        </w:rPr>
        <w:t>населення</w:t>
      </w:r>
      <w:proofErr w:type="spellEnd"/>
      <w:r w:rsidRPr="00EA0C08">
        <w:rPr>
          <w:sz w:val="20"/>
          <w:szCs w:val="20"/>
          <w:lang w:val="uk-UA"/>
        </w:rPr>
        <w:t>.</w:t>
      </w:r>
    </w:p>
    <w:p w:rsidR="009F61A5" w:rsidRPr="00EA0C08" w:rsidRDefault="009F61A5" w:rsidP="009F61A5">
      <w:pPr>
        <w:spacing w:after="120"/>
        <w:jc w:val="both"/>
        <w:rPr>
          <w:b/>
          <w:sz w:val="20"/>
          <w:szCs w:val="20"/>
        </w:rPr>
      </w:pPr>
      <w:r w:rsidRPr="00EA0C08">
        <w:rPr>
          <w:b/>
          <w:sz w:val="20"/>
          <w:szCs w:val="20"/>
        </w:rPr>
        <w:t>7. Підпрограми, спрямовані на досягнення мети, визначеної паспортом бюджетної програми</w:t>
      </w:r>
    </w:p>
    <w:tbl>
      <w:tblPr>
        <w:tblW w:w="979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4"/>
        <w:gridCol w:w="1343"/>
        <w:gridCol w:w="1201"/>
        <w:gridCol w:w="6240"/>
      </w:tblGrid>
      <w:tr w:rsidR="009F61A5" w:rsidRPr="00A364DF" w:rsidTr="00F2502B">
        <w:trPr>
          <w:trHeight w:val="330"/>
        </w:trPr>
        <w:tc>
          <w:tcPr>
            <w:tcW w:w="1014" w:type="dxa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№ з/п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 xml:space="preserve">КПКВК </w:t>
            </w:r>
          </w:p>
        </w:tc>
        <w:tc>
          <w:tcPr>
            <w:tcW w:w="1201" w:type="dxa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КФКВК</w:t>
            </w:r>
          </w:p>
        </w:tc>
        <w:tc>
          <w:tcPr>
            <w:tcW w:w="6240" w:type="dxa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Назва підпрограми</w:t>
            </w:r>
          </w:p>
        </w:tc>
      </w:tr>
      <w:tr w:rsidR="009F61A5" w:rsidRPr="00A364DF" w:rsidTr="00F2502B">
        <w:trPr>
          <w:trHeight w:hRule="exact" w:val="340"/>
        </w:trPr>
        <w:tc>
          <w:tcPr>
            <w:tcW w:w="1014" w:type="dxa"/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1201" w:type="dxa"/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6240" w:type="dxa"/>
            <w:vAlign w:val="center"/>
          </w:tcPr>
          <w:p w:rsidR="009F61A5" w:rsidRPr="00A364DF" w:rsidRDefault="009F61A5" w:rsidP="00F2502B">
            <w:pPr>
              <w:jc w:val="center"/>
            </w:pPr>
          </w:p>
        </w:tc>
      </w:tr>
    </w:tbl>
    <w:p w:rsidR="009F61A5" w:rsidRDefault="009F61A5" w:rsidP="009F61A5">
      <w:pPr>
        <w:rPr>
          <w:szCs w:val="28"/>
        </w:rPr>
      </w:pPr>
    </w:p>
    <w:p w:rsidR="009F61A5" w:rsidRPr="00EA0C08" w:rsidRDefault="009F61A5" w:rsidP="009F61A5">
      <w:pPr>
        <w:rPr>
          <w:b/>
          <w:sz w:val="18"/>
          <w:szCs w:val="18"/>
        </w:rPr>
      </w:pPr>
      <w:r w:rsidRPr="00EA0C08">
        <w:rPr>
          <w:b/>
          <w:sz w:val="18"/>
          <w:szCs w:val="18"/>
        </w:rPr>
        <w:t>8. Обсяги фінансування бюджетної програми у розрізі підпрограм та завдань</w:t>
      </w:r>
    </w:p>
    <w:p w:rsidR="009F61A5" w:rsidRPr="00EA0C08" w:rsidRDefault="009F61A5" w:rsidP="009F61A5">
      <w:p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A0C08">
        <w:rPr>
          <w:sz w:val="18"/>
          <w:szCs w:val="18"/>
        </w:rPr>
        <w:t xml:space="preserve">(тис. </w:t>
      </w:r>
      <w:proofErr w:type="spellStart"/>
      <w:r w:rsidRPr="00EA0C08">
        <w:rPr>
          <w:sz w:val="18"/>
          <w:szCs w:val="18"/>
        </w:rPr>
        <w:t>грн</w:t>
      </w:r>
      <w:proofErr w:type="spellEnd"/>
      <w:r w:rsidRPr="00EA0C08">
        <w:rPr>
          <w:sz w:val="18"/>
          <w:szCs w:val="18"/>
        </w:rPr>
        <w:t xml:space="preserve">) </w:t>
      </w:r>
    </w:p>
    <w:tbl>
      <w:tblPr>
        <w:tblW w:w="9798" w:type="dxa"/>
        <w:tblInd w:w="91" w:type="dxa"/>
        <w:tblLayout w:type="fixed"/>
        <w:tblLook w:val="0000"/>
      </w:tblPr>
      <w:tblGrid>
        <w:gridCol w:w="584"/>
        <w:gridCol w:w="992"/>
        <w:gridCol w:w="993"/>
        <w:gridCol w:w="3827"/>
        <w:gridCol w:w="1276"/>
        <w:gridCol w:w="1134"/>
        <w:gridCol w:w="992"/>
      </w:tblGrid>
      <w:tr w:rsidR="009F61A5" w:rsidRPr="00A364DF" w:rsidTr="00F2502B">
        <w:trPr>
          <w:trHeight w:val="7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EA0C08" w:rsidRDefault="009F61A5" w:rsidP="00F2502B">
            <w:pPr>
              <w:jc w:val="center"/>
              <w:rPr>
                <w:sz w:val="18"/>
                <w:szCs w:val="18"/>
              </w:rPr>
            </w:pPr>
            <w:r w:rsidRPr="00EA0C08">
              <w:rPr>
                <w:sz w:val="18"/>
                <w:szCs w:val="18"/>
              </w:rPr>
              <w:t>№ з/п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EA0C08" w:rsidRDefault="009F61A5" w:rsidP="00F2502B">
            <w:pPr>
              <w:ind w:right="-105"/>
              <w:jc w:val="center"/>
              <w:rPr>
                <w:sz w:val="18"/>
                <w:szCs w:val="18"/>
              </w:rPr>
            </w:pPr>
            <w:r w:rsidRPr="00EA0C08">
              <w:rPr>
                <w:sz w:val="18"/>
                <w:szCs w:val="18"/>
              </w:rPr>
              <w:t>КПКВК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EA0C08" w:rsidRDefault="009F61A5" w:rsidP="00F2502B">
            <w:pPr>
              <w:jc w:val="center"/>
              <w:rPr>
                <w:sz w:val="18"/>
                <w:szCs w:val="18"/>
              </w:rPr>
            </w:pPr>
            <w:r w:rsidRPr="00EA0C08">
              <w:rPr>
                <w:sz w:val="18"/>
                <w:szCs w:val="18"/>
              </w:rPr>
              <w:t>КФКВК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EA0C08" w:rsidRDefault="009F61A5" w:rsidP="00F2502B">
            <w:pPr>
              <w:jc w:val="center"/>
              <w:rPr>
                <w:sz w:val="18"/>
                <w:szCs w:val="18"/>
              </w:rPr>
            </w:pPr>
            <w:r w:rsidRPr="00EA0C08">
              <w:rPr>
                <w:sz w:val="18"/>
                <w:szCs w:val="18"/>
              </w:rPr>
              <w:t xml:space="preserve">Підпрограма/завдання </w:t>
            </w:r>
            <w:r w:rsidRPr="00EA0C08">
              <w:rPr>
                <w:sz w:val="18"/>
                <w:szCs w:val="18"/>
              </w:rPr>
              <w:br/>
              <w:t>бюджетної програми</w:t>
            </w:r>
            <w:r w:rsidRPr="00EA0C08"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EA0C08" w:rsidRDefault="009F61A5" w:rsidP="00F2502B">
            <w:pPr>
              <w:jc w:val="center"/>
              <w:rPr>
                <w:sz w:val="18"/>
                <w:szCs w:val="18"/>
              </w:rPr>
            </w:pPr>
            <w:r w:rsidRPr="00EA0C08">
              <w:rPr>
                <w:sz w:val="18"/>
                <w:szCs w:val="18"/>
              </w:rPr>
              <w:t>Загальний</w:t>
            </w:r>
          </w:p>
          <w:p w:rsidR="009F61A5" w:rsidRPr="00EA0C08" w:rsidRDefault="009F61A5" w:rsidP="00F2502B">
            <w:pPr>
              <w:jc w:val="center"/>
              <w:rPr>
                <w:sz w:val="18"/>
                <w:szCs w:val="18"/>
              </w:rPr>
            </w:pPr>
            <w:r w:rsidRPr="00EA0C08">
              <w:rPr>
                <w:sz w:val="18"/>
                <w:szCs w:val="18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EA0C08" w:rsidRDefault="009F61A5" w:rsidP="00F2502B">
            <w:pPr>
              <w:jc w:val="center"/>
              <w:rPr>
                <w:sz w:val="18"/>
                <w:szCs w:val="18"/>
              </w:rPr>
            </w:pPr>
            <w:r w:rsidRPr="00EA0C08"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EA0C08" w:rsidRDefault="009F61A5" w:rsidP="00F2502B">
            <w:pPr>
              <w:jc w:val="center"/>
              <w:rPr>
                <w:sz w:val="18"/>
                <w:szCs w:val="18"/>
              </w:rPr>
            </w:pPr>
            <w:r w:rsidRPr="00EA0C08">
              <w:rPr>
                <w:sz w:val="18"/>
                <w:szCs w:val="18"/>
              </w:rPr>
              <w:t>Разом</w:t>
            </w:r>
          </w:p>
        </w:tc>
      </w:tr>
      <w:tr w:rsidR="009F61A5" w:rsidRPr="00A364DF" w:rsidTr="00F2502B">
        <w:trPr>
          <w:trHeight w:val="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111692" w:rsidRDefault="009F61A5" w:rsidP="00F2502B">
            <w:pPr>
              <w:jc w:val="center"/>
            </w:pPr>
            <w:r w:rsidRPr="00111692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111692" w:rsidRDefault="009F61A5" w:rsidP="00F2502B">
            <w:pPr>
              <w:jc w:val="center"/>
            </w:pPr>
            <w:r w:rsidRPr="00111692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A364DF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9F61A5" w:rsidRPr="00A364DF" w:rsidTr="00F2502B">
        <w:trPr>
          <w:trHeight w:val="3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3533BB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0312010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1405DA" w:rsidRDefault="009F61A5" w:rsidP="00F2502B">
            <w:pPr>
              <w:jc w:val="both"/>
            </w:pPr>
            <w:r w:rsidRPr="001405DA">
              <w:rPr>
                <w:sz w:val="22"/>
                <w:szCs w:val="22"/>
              </w:rPr>
              <w:t xml:space="preserve">Багатопрофільна стаціонарна медична допомога_населенню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405DA" w:rsidRDefault="009F61A5" w:rsidP="00F2502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405DA" w:rsidRDefault="009F61A5" w:rsidP="00F2502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405DA" w:rsidRDefault="009F61A5" w:rsidP="00F2502B"/>
        </w:tc>
      </w:tr>
      <w:tr w:rsidR="009F61A5" w:rsidRPr="00A364DF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A364DF" w:rsidRDefault="009F61A5" w:rsidP="00F2502B">
            <w:pPr>
              <w:jc w:val="both"/>
            </w:pPr>
            <w:r w:rsidRPr="00A364DF">
              <w:rPr>
                <w:sz w:val="22"/>
                <w:szCs w:val="22"/>
              </w:rPr>
              <w:t>Завдання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</w:tr>
      <w:tr w:rsidR="009F61A5" w:rsidRPr="00A364DF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1A5" w:rsidRPr="003D5AE7" w:rsidRDefault="009F61A5" w:rsidP="00F2502B">
            <w:pPr>
              <w:rPr>
                <w:snapToGrid w:val="0"/>
                <w:sz w:val="20"/>
                <w:szCs w:val="20"/>
              </w:rPr>
            </w:pPr>
            <w:r w:rsidRPr="003D5AE7">
              <w:rPr>
                <w:snapToGrid w:val="0"/>
                <w:sz w:val="20"/>
                <w:szCs w:val="20"/>
              </w:rPr>
              <w:t>Забезпечення надання населенню стаціонарної та консультативно-</w:t>
            </w:r>
            <w:r w:rsidRPr="003D5AE7">
              <w:rPr>
                <w:snapToGrid w:val="0"/>
                <w:sz w:val="20"/>
                <w:szCs w:val="20"/>
              </w:rPr>
              <w:lastRenderedPageBreak/>
              <w:t>діагностичної амбулаторної допомоги у багатопрофільній лікарні</w:t>
            </w:r>
          </w:p>
          <w:p w:rsidR="009F61A5" w:rsidRPr="001405DA" w:rsidRDefault="009F61A5" w:rsidP="00F2502B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1A5" w:rsidRPr="00D20A9F" w:rsidRDefault="009F61A5" w:rsidP="00F2502B">
            <w:pPr>
              <w:rPr>
                <w:sz w:val="18"/>
                <w:szCs w:val="18"/>
              </w:rPr>
            </w:pPr>
            <w:r w:rsidRPr="00D20A9F">
              <w:rPr>
                <w:sz w:val="18"/>
                <w:szCs w:val="18"/>
              </w:rPr>
              <w:lastRenderedPageBreak/>
              <w:t>11994,055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1A5" w:rsidRPr="00D20A9F" w:rsidRDefault="009F61A5" w:rsidP="00F2502B">
            <w:pPr>
              <w:rPr>
                <w:sz w:val="18"/>
                <w:szCs w:val="18"/>
              </w:rPr>
            </w:pPr>
            <w:r w:rsidRPr="00D20A9F">
              <w:rPr>
                <w:sz w:val="18"/>
                <w:szCs w:val="18"/>
              </w:rPr>
              <w:t>1134,465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1A5" w:rsidRPr="00D20A9F" w:rsidRDefault="009F61A5" w:rsidP="00F2502B">
            <w:pPr>
              <w:rPr>
                <w:sz w:val="18"/>
                <w:szCs w:val="18"/>
              </w:rPr>
            </w:pPr>
            <w:r w:rsidRPr="00D20A9F">
              <w:rPr>
                <w:sz w:val="18"/>
                <w:szCs w:val="18"/>
              </w:rPr>
              <w:t>13128,52</w:t>
            </w:r>
          </w:p>
        </w:tc>
      </w:tr>
      <w:tr w:rsidR="009F61A5" w:rsidRPr="00A364DF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A5" w:rsidRPr="001405DA" w:rsidRDefault="009F61A5" w:rsidP="00F2502B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</w:tr>
      <w:tr w:rsidR="009F61A5" w:rsidRPr="00A364DF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A364DF" w:rsidRDefault="009F61A5" w:rsidP="00F2502B">
            <w:pPr>
              <w:jc w:val="both"/>
            </w:pPr>
            <w:r w:rsidRPr="00A364DF">
              <w:rPr>
                <w:sz w:val="22"/>
                <w:szCs w:val="22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EA0C08" w:rsidRDefault="009F61A5" w:rsidP="00F2502B">
            <w:pPr>
              <w:rPr>
                <w:sz w:val="16"/>
                <w:szCs w:val="16"/>
              </w:rPr>
            </w:pPr>
            <w:r w:rsidRPr="00EA0C08">
              <w:rPr>
                <w:sz w:val="16"/>
                <w:szCs w:val="16"/>
              </w:rPr>
              <w:t>11994,055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EA0C08" w:rsidRDefault="009F61A5" w:rsidP="00F2502B">
            <w:pPr>
              <w:rPr>
                <w:sz w:val="16"/>
                <w:szCs w:val="16"/>
              </w:rPr>
            </w:pPr>
            <w:r w:rsidRPr="00EA0C08">
              <w:rPr>
                <w:sz w:val="16"/>
                <w:szCs w:val="16"/>
              </w:rPr>
              <w:t>1134,465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EA0C08" w:rsidRDefault="009F61A5" w:rsidP="00F2502B">
            <w:pPr>
              <w:rPr>
                <w:sz w:val="16"/>
                <w:szCs w:val="16"/>
              </w:rPr>
            </w:pPr>
            <w:r w:rsidRPr="00EA0C08">
              <w:rPr>
                <w:sz w:val="16"/>
                <w:szCs w:val="16"/>
              </w:rPr>
              <w:t>13128,52</w:t>
            </w:r>
          </w:p>
        </w:tc>
      </w:tr>
    </w:tbl>
    <w:p w:rsidR="009F61A5" w:rsidRDefault="009F61A5" w:rsidP="009F61A5">
      <w:pPr>
        <w:rPr>
          <w:szCs w:val="28"/>
        </w:rPr>
      </w:pPr>
    </w:p>
    <w:p w:rsidR="009F61A5" w:rsidRPr="001520B9" w:rsidRDefault="009F61A5" w:rsidP="009F61A5">
      <w:pPr>
        <w:jc w:val="both"/>
        <w:rPr>
          <w:sz w:val="18"/>
        </w:rPr>
      </w:pPr>
    </w:p>
    <w:p w:rsidR="009F61A5" w:rsidRPr="00EA0C08" w:rsidRDefault="009F61A5" w:rsidP="009F61A5">
      <w:pPr>
        <w:jc w:val="both"/>
        <w:rPr>
          <w:b/>
          <w:sz w:val="20"/>
          <w:szCs w:val="20"/>
        </w:rPr>
      </w:pPr>
      <w:r w:rsidRPr="00EA0C08">
        <w:rPr>
          <w:b/>
          <w:sz w:val="20"/>
          <w:szCs w:val="20"/>
        </w:rPr>
        <w:t>9. Перелік регіональних цільових програм, які виконуються у складі бюджетної програми</w:t>
      </w:r>
    </w:p>
    <w:p w:rsidR="009F61A5" w:rsidRPr="00EA0C08" w:rsidRDefault="009F61A5" w:rsidP="009F61A5">
      <w:pPr>
        <w:jc w:val="both"/>
        <w:rPr>
          <w:sz w:val="20"/>
          <w:szCs w:val="20"/>
        </w:rPr>
      </w:pPr>
      <w:r w:rsidRPr="00EA0C0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EA0C08">
        <w:rPr>
          <w:sz w:val="20"/>
          <w:szCs w:val="20"/>
        </w:rPr>
        <w:t>тис.гривень</w:t>
      </w:r>
      <w:proofErr w:type="spellEnd"/>
    </w:p>
    <w:tbl>
      <w:tblPr>
        <w:tblW w:w="10055" w:type="dxa"/>
        <w:tblInd w:w="25" w:type="dxa"/>
        <w:tblLayout w:type="fixed"/>
        <w:tblCellMar>
          <w:left w:w="0" w:type="dxa"/>
          <w:right w:w="0" w:type="dxa"/>
        </w:tblCellMar>
        <w:tblLook w:val="0600"/>
      </w:tblPr>
      <w:tblGrid>
        <w:gridCol w:w="5944"/>
        <w:gridCol w:w="1276"/>
        <w:gridCol w:w="850"/>
        <w:gridCol w:w="1134"/>
        <w:gridCol w:w="851"/>
      </w:tblGrid>
      <w:tr w:rsidR="009F61A5" w:rsidRPr="006A1E80" w:rsidTr="00F2502B">
        <w:trPr>
          <w:trHeight w:val="727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1A5" w:rsidRPr="00EA0C08" w:rsidRDefault="009F61A5" w:rsidP="00F2502B">
            <w:pPr>
              <w:jc w:val="both"/>
              <w:rPr>
                <w:sz w:val="16"/>
                <w:szCs w:val="16"/>
              </w:rPr>
            </w:pPr>
            <w:r w:rsidRPr="00EA0C08">
              <w:rPr>
                <w:sz w:val="16"/>
                <w:szCs w:val="16"/>
              </w:rPr>
              <w:t>Назва регіональної цільової програми та підпрограми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1A5" w:rsidRPr="00EA0C08" w:rsidRDefault="009F61A5" w:rsidP="00F2502B">
            <w:pPr>
              <w:jc w:val="both"/>
              <w:rPr>
                <w:sz w:val="16"/>
                <w:szCs w:val="16"/>
              </w:rPr>
            </w:pPr>
            <w:r w:rsidRPr="00EA0C08">
              <w:rPr>
                <w:sz w:val="16"/>
                <w:szCs w:val="16"/>
              </w:rPr>
              <w:t>КПКВК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1A5" w:rsidRPr="00EA0C08" w:rsidRDefault="009F61A5" w:rsidP="00F2502B">
            <w:pPr>
              <w:jc w:val="both"/>
              <w:rPr>
                <w:sz w:val="16"/>
                <w:szCs w:val="16"/>
              </w:rPr>
            </w:pPr>
            <w:r w:rsidRPr="00EA0C08">
              <w:rPr>
                <w:sz w:val="16"/>
                <w:szCs w:val="16"/>
              </w:rPr>
              <w:t xml:space="preserve">Загальний </w:t>
            </w:r>
          </w:p>
          <w:p w:rsidR="009F61A5" w:rsidRPr="00EA0C08" w:rsidRDefault="009F61A5" w:rsidP="00F2502B">
            <w:pPr>
              <w:jc w:val="both"/>
              <w:rPr>
                <w:sz w:val="16"/>
                <w:szCs w:val="16"/>
              </w:rPr>
            </w:pPr>
            <w:r w:rsidRPr="00EA0C08">
              <w:rPr>
                <w:sz w:val="16"/>
                <w:szCs w:val="16"/>
              </w:rPr>
              <w:t>фонд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1A5" w:rsidRPr="00EA0C08" w:rsidRDefault="009F61A5" w:rsidP="00F2502B">
            <w:pPr>
              <w:jc w:val="both"/>
              <w:rPr>
                <w:sz w:val="16"/>
                <w:szCs w:val="16"/>
              </w:rPr>
            </w:pPr>
            <w:r w:rsidRPr="00EA0C08">
              <w:rPr>
                <w:sz w:val="16"/>
                <w:szCs w:val="16"/>
              </w:rPr>
              <w:t>Спеціальний</w:t>
            </w:r>
          </w:p>
          <w:p w:rsidR="009F61A5" w:rsidRPr="00EA0C08" w:rsidRDefault="009F61A5" w:rsidP="00F2502B">
            <w:pPr>
              <w:jc w:val="both"/>
              <w:rPr>
                <w:sz w:val="16"/>
                <w:szCs w:val="16"/>
              </w:rPr>
            </w:pPr>
            <w:r w:rsidRPr="00EA0C08">
              <w:rPr>
                <w:sz w:val="16"/>
                <w:szCs w:val="16"/>
              </w:rPr>
              <w:t>фонд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61A5" w:rsidRPr="00EA0C08" w:rsidRDefault="009F61A5" w:rsidP="00F2502B">
            <w:pPr>
              <w:jc w:val="both"/>
              <w:rPr>
                <w:sz w:val="16"/>
                <w:szCs w:val="16"/>
              </w:rPr>
            </w:pPr>
            <w:r w:rsidRPr="00EA0C08">
              <w:rPr>
                <w:sz w:val="16"/>
                <w:szCs w:val="16"/>
              </w:rPr>
              <w:t>Разом</w:t>
            </w:r>
          </w:p>
        </w:tc>
      </w:tr>
      <w:tr w:rsidR="009F61A5" w:rsidRPr="006A1E80" w:rsidTr="00F2502B">
        <w:trPr>
          <w:trHeight w:val="24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2C13A5" w:rsidRDefault="009F61A5" w:rsidP="00F2502B">
            <w:pPr>
              <w:jc w:val="center"/>
              <w:rPr>
                <w:i/>
                <w:snapToGrid w:val="0"/>
                <w:sz w:val="18"/>
                <w:szCs w:val="18"/>
              </w:rPr>
            </w:pPr>
            <w:r>
              <w:rPr>
                <w:i/>
                <w:snapToGrid w:val="0"/>
                <w:sz w:val="18"/>
                <w:szCs w:val="18"/>
              </w:rPr>
              <w:t>1.</w:t>
            </w:r>
            <w:r w:rsidRPr="00DC1955">
              <w:rPr>
                <w:i/>
                <w:snapToGrid w:val="0"/>
                <w:sz w:val="18"/>
                <w:szCs w:val="18"/>
              </w:rPr>
              <w:t xml:space="preserve">Майбутнє </w:t>
            </w:r>
            <w:proofErr w:type="spellStart"/>
            <w:r w:rsidRPr="00DC1955">
              <w:rPr>
                <w:i/>
                <w:snapToGrid w:val="0"/>
                <w:sz w:val="18"/>
                <w:szCs w:val="18"/>
              </w:rPr>
              <w:t>Чечельниччини</w:t>
            </w:r>
            <w:proofErr w:type="spellEnd"/>
            <w:r w:rsidRPr="00DC1955">
              <w:rPr>
                <w:i/>
                <w:snapToGrid w:val="0"/>
                <w:sz w:val="18"/>
                <w:szCs w:val="18"/>
              </w:rPr>
              <w:t xml:space="preserve"> в збереженні здоров’я громадян на 2016-2020 роки</w:t>
            </w:r>
            <w:r>
              <w:rPr>
                <w:i/>
                <w:snapToGrid w:val="0"/>
                <w:sz w:val="18"/>
                <w:szCs w:val="18"/>
              </w:rPr>
              <w:t xml:space="preserve"> 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2C13A5" w:rsidRDefault="009F61A5" w:rsidP="00F2502B">
            <w:pPr>
              <w:jc w:val="both"/>
            </w:pPr>
            <w:r>
              <w:t>0312010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D44CE2" w:rsidRDefault="009F61A5" w:rsidP="00F2502B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A1E80" w:rsidRDefault="009F61A5" w:rsidP="00F2502B">
            <w:pPr>
              <w:jc w:val="both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D44CE2" w:rsidRDefault="009F61A5" w:rsidP="00F2502B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F61A5" w:rsidRPr="006A1E80" w:rsidTr="00F2502B">
        <w:trPr>
          <w:trHeight w:val="24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006D40" w:rsidRDefault="009F61A5" w:rsidP="00F2502B">
            <w:pPr>
              <w:pStyle w:val="5"/>
              <w:tabs>
                <w:tab w:val="center" w:pos="2977"/>
                <w:tab w:val="center" w:pos="3119"/>
                <w:tab w:val="left" w:pos="13183"/>
              </w:tabs>
              <w:ind w:right="-312" w:firstLine="0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1.1 </w:t>
            </w:r>
            <w:proofErr w:type="spellStart"/>
            <w:r>
              <w:rPr>
                <w:sz w:val="16"/>
                <w:szCs w:val="16"/>
                <w:lang w:val="ru-RU"/>
              </w:rPr>
              <w:t>Програма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централізовані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заходи по </w:t>
            </w:r>
            <w:proofErr w:type="spellStart"/>
            <w:r>
              <w:rPr>
                <w:sz w:val="16"/>
                <w:szCs w:val="16"/>
                <w:lang w:val="ru-RU"/>
              </w:rPr>
              <w:t>боротьбі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туберкульозом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6A1E80" w:rsidRDefault="009F61A5" w:rsidP="00F2502B">
            <w:pPr>
              <w:jc w:val="both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6656EB" w:rsidRDefault="009F61A5" w:rsidP="00F250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2E24B3" w:rsidRDefault="009F61A5" w:rsidP="00F2502B">
            <w:pPr>
              <w:jc w:val="both"/>
              <w:rPr>
                <w:sz w:val="18"/>
                <w:szCs w:val="18"/>
              </w:rPr>
            </w:pPr>
            <w:r w:rsidRPr="002E24B3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6656EB" w:rsidRDefault="009F61A5" w:rsidP="00F250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73,0</w:t>
            </w:r>
          </w:p>
        </w:tc>
      </w:tr>
      <w:tr w:rsidR="009F61A5" w:rsidRPr="006A1E80" w:rsidTr="00F2502B">
        <w:trPr>
          <w:trHeight w:val="24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006D40" w:rsidRDefault="009F61A5" w:rsidP="00F2502B">
            <w:pPr>
              <w:pStyle w:val="5"/>
              <w:tabs>
                <w:tab w:val="center" w:pos="2977"/>
                <w:tab w:val="center" w:pos="3119"/>
                <w:tab w:val="left" w:pos="13183"/>
              </w:tabs>
              <w:spacing w:after="60"/>
              <w:ind w:left="0" w:right="-312" w:firstLine="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1.2 </w:t>
            </w:r>
            <w:proofErr w:type="spellStart"/>
            <w:r w:rsidRPr="00006D40">
              <w:rPr>
                <w:sz w:val="18"/>
                <w:szCs w:val="18"/>
                <w:lang w:val="ru-RU"/>
              </w:rPr>
              <w:t>Профілактика</w:t>
            </w:r>
            <w:proofErr w:type="spellEnd"/>
            <w:proofErr w:type="gramStart"/>
            <w:r>
              <w:rPr>
                <w:sz w:val="18"/>
                <w:szCs w:val="18"/>
                <w:lang w:val="ru-RU"/>
              </w:rPr>
              <w:t xml:space="preserve"> </w:t>
            </w:r>
            <w:r w:rsidRPr="00006D40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6D40">
              <w:rPr>
                <w:sz w:val="18"/>
                <w:szCs w:val="18"/>
                <w:lang w:val="ru-RU"/>
              </w:rPr>
              <w:t>В</w:t>
            </w:r>
            <w:proofErr w:type="gramEnd"/>
            <w:r w:rsidRPr="00006D40">
              <w:rPr>
                <w:sz w:val="18"/>
                <w:szCs w:val="18"/>
                <w:lang w:val="ru-RU"/>
              </w:rPr>
              <w:t>іл</w:t>
            </w:r>
            <w:proofErr w:type="spellEnd"/>
            <w:r w:rsidRPr="00006D40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006D40">
              <w:rPr>
                <w:sz w:val="18"/>
                <w:szCs w:val="18"/>
                <w:lang w:val="ru-RU"/>
              </w:rPr>
              <w:t>СніД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A1E80" w:rsidRDefault="009F61A5" w:rsidP="00F2502B">
            <w:pPr>
              <w:jc w:val="both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656EB" w:rsidRDefault="009F61A5" w:rsidP="00F250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A1E80" w:rsidRDefault="009F61A5" w:rsidP="00F2502B">
            <w:pPr>
              <w:jc w:val="both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656EB" w:rsidRDefault="009F61A5" w:rsidP="00F250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1,5</w:t>
            </w:r>
          </w:p>
        </w:tc>
      </w:tr>
      <w:tr w:rsidR="009F61A5" w:rsidRPr="006A1E80" w:rsidTr="00F2502B">
        <w:trPr>
          <w:trHeight w:val="226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006D40" w:rsidRDefault="009F61A5" w:rsidP="00F2502B">
            <w:pPr>
              <w:pStyle w:val="5"/>
              <w:tabs>
                <w:tab w:val="center" w:pos="2977"/>
                <w:tab w:val="center" w:pos="3119"/>
                <w:tab w:val="left" w:pos="13183"/>
              </w:tabs>
              <w:spacing w:after="60"/>
              <w:ind w:left="0" w:right="-312" w:firstLine="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1.3 </w:t>
            </w:r>
            <w:proofErr w:type="spellStart"/>
            <w:r w:rsidRPr="00006D40">
              <w:rPr>
                <w:sz w:val="18"/>
                <w:szCs w:val="18"/>
                <w:lang w:val="ru-RU"/>
              </w:rPr>
              <w:t>Онкологія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A1E80" w:rsidRDefault="009F61A5" w:rsidP="00F2502B">
            <w:pPr>
              <w:jc w:val="both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656EB" w:rsidRDefault="009F61A5" w:rsidP="00F2502B">
            <w:pPr>
              <w:rPr>
                <w:snapToGrid w:val="0"/>
                <w:sz w:val="18"/>
                <w:szCs w:val="18"/>
              </w:rPr>
            </w:pPr>
            <w:r w:rsidRPr="006656EB">
              <w:rPr>
                <w:snapToGrid w:val="0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A1E80" w:rsidRDefault="009F61A5" w:rsidP="00F2502B">
            <w:pPr>
              <w:jc w:val="both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656EB" w:rsidRDefault="009F61A5" w:rsidP="00F2502B">
            <w:pPr>
              <w:rPr>
                <w:snapToGrid w:val="0"/>
                <w:sz w:val="18"/>
                <w:szCs w:val="18"/>
              </w:rPr>
            </w:pPr>
            <w:r w:rsidRPr="006656EB">
              <w:rPr>
                <w:snapToGrid w:val="0"/>
                <w:sz w:val="18"/>
                <w:szCs w:val="18"/>
              </w:rPr>
              <w:t>6,5</w:t>
            </w:r>
          </w:p>
        </w:tc>
      </w:tr>
      <w:tr w:rsidR="009F61A5" w:rsidRPr="006A1E80" w:rsidTr="00F2502B">
        <w:trPr>
          <w:trHeight w:val="24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006D40" w:rsidRDefault="009F61A5" w:rsidP="00F2502B">
            <w:pPr>
              <w:pStyle w:val="5"/>
              <w:tabs>
                <w:tab w:val="center" w:pos="2977"/>
                <w:tab w:val="center" w:pos="3119"/>
                <w:tab w:val="left" w:pos="13183"/>
              </w:tabs>
              <w:spacing w:after="60"/>
              <w:ind w:left="0" w:right="-312" w:firstLine="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1.4 </w:t>
            </w:r>
            <w:proofErr w:type="spellStart"/>
            <w:r>
              <w:rPr>
                <w:sz w:val="18"/>
                <w:szCs w:val="18"/>
                <w:lang w:val="ru-RU"/>
              </w:rPr>
              <w:t>Цукровий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діабет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A1E80" w:rsidRDefault="009F61A5" w:rsidP="00F2502B">
            <w:pPr>
              <w:jc w:val="both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656EB" w:rsidRDefault="009F61A5" w:rsidP="00F250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A1E80" w:rsidRDefault="009F61A5" w:rsidP="00F2502B">
            <w:pPr>
              <w:jc w:val="both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1A5" w:rsidRPr="006656EB" w:rsidRDefault="009F61A5" w:rsidP="00F2502B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2,0</w:t>
            </w:r>
          </w:p>
        </w:tc>
      </w:tr>
      <w:tr w:rsidR="009F61A5" w:rsidRPr="006A1E80" w:rsidTr="00F2502B">
        <w:trPr>
          <w:trHeight w:val="24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6656EB" w:rsidRDefault="009F61A5" w:rsidP="00F2502B">
            <w:pPr>
              <w:rPr>
                <w:b/>
                <w:sz w:val="18"/>
                <w:szCs w:val="18"/>
              </w:rPr>
            </w:pPr>
            <w:r w:rsidRPr="006656EB">
              <w:rPr>
                <w:b/>
                <w:sz w:val="18"/>
                <w:szCs w:val="18"/>
              </w:rPr>
              <w:t>ВСЬОГО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6A1E80" w:rsidRDefault="009F61A5" w:rsidP="00F2502B">
            <w:pPr>
              <w:jc w:val="both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6656EB" w:rsidRDefault="009F61A5" w:rsidP="00F2502B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46,0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2E24B3" w:rsidRDefault="009F61A5" w:rsidP="00F2502B">
            <w:pPr>
              <w:jc w:val="both"/>
              <w:rPr>
                <w:sz w:val="18"/>
                <w:szCs w:val="18"/>
              </w:rPr>
            </w:pPr>
            <w:r w:rsidRPr="002E24B3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1A5" w:rsidRPr="006656EB" w:rsidRDefault="009F61A5" w:rsidP="00F2502B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83,0</w:t>
            </w:r>
          </w:p>
        </w:tc>
      </w:tr>
    </w:tbl>
    <w:p w:rsidR="009F61A5" w:rsidRPr="00C379C8" w:rsidRDefault="009F61A5" w:rsidP="009F61A5">
      <w:pPr>
        <w:jc w:val="both"/>
        <w:rPr>
          <w:sz w:val="18"/>
        </w:rPr>
      </w:pPr>
    </w:p>
    <w:p w:rsidR="009F61A5" w:rsidRDefault="009F61A5" w:rsidP="009F61A5">
      <w:pPr>
        <w:jc w:val="both"/>
        <w:rPr>
          <w:sz w:val="18"/>
        </w:rPr>
      </w:pPr>
    </w:p>
    <w:p w:rsidR="009F61A5" w:rsidRPr="00C379C8" w:rsidRDefault="009F61A5" w:rsidP="009F61A5">
      <w:pPr>
        <w:jc w:val="both"/>
        <w:rPr>
          <w:sz w:val="18"/>
        </w:rPr>
      </w:pPr>
    </w:p>
    <w:p w:rsidR="009F61A5" w:rsidRDefault="009F61A5" w:rsidP="009F61A5">
      <w:pPr>
        <w:jc w:val="both"/>
        <w:rPr>
          <w:b/>
        </w:rPr>
      </w:pPr>
      <w:r>
        <w:rPr>
          <w:b/>
        </w:rPr>
        <w:t>10</w:t>
      </w:r>
      <w:r w:rsidRPr="00196764">
        <w:rPr>
          <w:b/>
        </w:rPr>
        <w:t>. Результативні показники бюджетної програми: </w:t>
      </w:r>
    </w:p>
    <w:p w:rsidR="009F61A5" w:rsidRPr="00196764" w:rsidRDefault="009F61A5" w:rsidP="009F61A5">
      <w:pPr>
        <w:jc w:val="both"/>
        <w:rPr>
          <w:b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22"/>
        <w:gridCol w:w="2710"/>
        <w:gridCol w:w="1136"/>
        <w:gridCol w:w="1836"/>
        <w:gridCol w:w="1275"/>
        <w:gridCol w:w="1276"/>
        <w:gridCol w:w="1134"/>
      </w:tblGrid>
      <w:tr w:rsidR="009F61A5" w:rsidRPr="00B82D7A" w:rsidTr="00F2502B">
        <w:trPr>
          <w:trHeight w:val="297"/>
        </w:trPr>
        <w:tc>
          <w:tcPr>
            <w:tcW w:w="522" w:type="dxa"/>
            <w:shd w:val="clear" w:color="auto" w:fill="auto"/>
          </w:tcPr>
          <w:p w:rsidR="009F61A5" w:rsidRPr="00EA0C08" w:rsidRDefault="009F61A5" w:rsidP="00F2502B">
            <w:pPr>
              <w:pStyle w:val="ad"/>
              <w:jc w:val="both"/>
              <w:rPr>
                <w:sz w:val="18"/>
                <w:szCs w:val="18"/>
                <w:lang w:val="uk-UA"/>
              </w:rPr>
            </w:pPr>
            <w:r w:rsidRPr="00EA0C08">
              <w:rPr>
                <w:sz w:val="18"/>
                <w:szCs w:val="18"/>
              </w:rPr>
              <w:t>№</w:t>
            </w:r>
            <w:r w:rsidRPr="00EA0C08">
              <w:rPr>
                <w:sz w:val="18"/>
                <w:szCs w:val="18"/>
                <w:lang w:val="uk-UA"/>
              </w:rPr>
              <w:t xml:space="preserve"> з/</w:t>
            </w:r>
            <w:proofErr w:type="gramStart"/>
            <w:r w:rsidRPr="00EA0C08">
              <w:rPr>
                <w:sz w:val="18"/>
                <w:szCs w:val="18"/>
                <w:lang w:val="uk-UA"/>
              </w:rPr>
              <w:t>п</w:t>
            </w:r>
            <w:proofErr w:type="gramEnd"/>
          </w:p>
        </w:tc>
        <w:tc>
          <w:tcPr>
            <w:tcW w:w="2710" w:type="dxa"/>
            <w:shd w:val="clear" w:color="auto" w:fill="auto"/>
          </w:tcPr>
          <w:p w:rsidR="009F61A5" w:rsidRPr="00EA0C08" w:rsidRDefault="009F61A5" w:rsidP="00F2502B">
            <w:pPr>
              <w:pStyle w:val="ad"/>
              <w:jc w:val="both"/>
              <w:rPr>
                <w:sz w:val="18"/>
                <w:szCs w:val="18"/>
                <w:lang w:val="uk-UA"/>
              </w:rPr>
            </w:pPr>
            <w:r w:rsidRPr="00EA0C08">
              <w:rPr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1136" w:type="dxa"/>
            <w:shd w:val="clear" w:color="auto" w:fill="auto"/>
          </w:tcPr>
          <w:p w:rsidR="009F61A5" w:rsidRPr="00EA0C08" w:rsidRDefault="009F61A5" w:rsidP="00F2502B">
            <w:pPr>
              <w:pStyle w:val="ad"/>
              <w:jc w:val="both"/>
              <w:rPr>
                <w:sz w:val="18"/>
                <w:szCs w:val="18"/>
                <w:lang w:val="uk-UA"/>
              </w:rPr>
            </w:pPr>
            <w:r w:rsidRPr="00EA0C08">
              <w:rPr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1836" w:type="dxa"/>
            <w:shd w:val="clear" w:color="auto" w:fill="auto"/>
          </w:tcPr>
          <w:p w:rsidR="009F61A5" w:rsidRPr="00EA0C08" w:rsidRDefault="009F61A5" w:rsidP="00F2502B">
            <w:pPr>
              <w:pStyle w:val="ad"/>
              <w:jc w:val="both"/>
              <w:rPr>
                <w:sz w:val="18"/>
                <w:szCs w:val="18"/>
                <w:lang w:val="uk-UA"/>
              </w:rPr>
            </w:pPr>
            <w:r w:rsidRPr="00EA0C08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275" w:type="dxa"/>
            <w:shd w:val="clear" w:color="auto" w:fill="auto"/>
          </w:tcPr>
          <w:p w:rsidR="009F61A5" w:rsidRPr="00EA0C08" w:rsidRDefault="009F61A5" w:rsidP="00F2502B">
            <w:pPr>
              <w:pStyle w:val="ad"/>
              <w:jc w:val="both"/>
              <w:rPr>
                <w:sz w:val="18"/>
                <w:szCs w:val="18"/>
                <w:lang w:val="uk-UA"/>
              </w:rPr>
            </w:pPr>
            <w:r w:rsidRPr="00EA0C08">
              <w:rPr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1276" w:type="dxa"/>
            <w:shd w:val="clear" w:color="auto" w:fill="auto"/>
          </w:tcPr>
          <w:p w:rsidR="009F61A5" w:rsidRPr="00EA0C08" w:rsidRDefault="009F61A5" w:rsidP="00F2502B">
            <w:pPr>
              <w:pStyle w:val="ad"/>
              <w:jc w:val="both"/>
              <w:rPr>
                <w:sz w:val="18"/>
                <w:szCs w:val="18"/>
                <w:lang w:val="uk-UA"/>
              </w:rPr>
            </w:pPr>
            <w:r w:rsidRPr="00EA0C08">
              <w:rPr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134" w:type="dxa"/>
            <w:shd w:val="clear" w:color="auto" w:fill="auto"/>
          </w:tcPr>
          <w:p w:rsidR="009F61A5" w:rsidRPr="00EA0C08" w:rsidRDefault="009F61A5" w:rsidP="00F2502B">
            <w:pPr>
              <w:pStyle w:val="ad"/>
              <w:jc w:val="both"/>
              <w:rPr>
                <w:sz w:val="18"/>
                <w:szCs w:val="18"/>
                <w:lang w:val="uk-UA"/>
              </w:rPr>
            </w:pPr>
            <w:r w:rsidRPr="00EA0C08">
              <w:rPr>
                <w:sz w:val="18"/>
                <w:szCs w:val="18"/>
                <w:lang w:val="uk-UA"/>
              </w:rPr>
              <w:t>Разом</w:t>
            </w:r>
          </w:p>
        </w:tc>
      </w:tr>
      <w:tr w:rsidR="009F61A5" w:rsidRPr="00B82D7A" w:rsidTr="00F2502B">
        <w:trPr>
          <w:trHeight w:val="281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en-US"/>
              </w:rPr>
            </w:pPr>
            <w:r w:rsidRPr="00A265CF">
              <w:rPr>
                <w:lang w:val="uk-UA"/>
              </w:rPr>
              <w:t>1</w:t>
            </w: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затрат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</w:pP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</w:tr>
      <w:tr w:rsidR="009F61A5" w:rsidRPr="00B82D7A" w:rsidTr="00F2502B">
        <w:trPr>
          <w:trHeight w:val="297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Кількість установ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од.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1</w:t>
            </w:r>
          </w:p>
        </w:tc>
      </w:tr>
      <w:tr w:rsidR="009F61A5" w:rsidRPr="00B82D7A" w:rsidTr="00F2502B">
        <w:trPr>
          <w:trHeight w:val="297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 xml:space="preserve">Кількість штатних посад 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од.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штатний розпис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232,75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sz w:val="18"/>
                <w:szCs w:val="18"/>
                <w:lang w:val="uk-UA"/>
              </w:rPr>
            </w:pPr>
            <w:r w:rsidRPr="00A265CF">
              <w:rPr>
                <w:sz w:val="18"/>
                <w:szCs w:val="18"/>
                <w:lang w:val="uk-UA"/>
              </w:rPr>
              <w:t>5,5</w:t>
            </w: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238,25</w:t>
            </w:r>
          </w:p>
        </w:tc>
      </w:tr>
      <w:tr w:rsidR="009F61A5" w:rsidRPr="00B82D7A" w:rsidTr="00F2502B">
        <w:trPr>
          <w:trHeight w:val="281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в т.ч.  лікарів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од.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штатний розпис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48,75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sz w:val="18"/>
                <w:szCs w:val="18"/>
                <w:lang w:val="uk-UA"/>
              </w:rPr>
            </w:pPr>
            <w:r w:rsidRPr="00A265CF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50,25</w:t>
            </w:r>
          </w:p>
        </w:tc>
      </w:tr>
      <w:tr w:rsidR="009F61A5" w:rsidRPr="00B82D7A" w:rsidTr="00F2502B">
        <w:trPr>
          <w:trHeight w:val="438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 xml:space="preserve">кількість ліжок у цілодобових стаціонарах 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од.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ф 016/0  стрічка 78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75</w:t>
            </w:r>
          </w:p>
        </w:tc>
      </w:tr>
      <w:tr w:rsidR="009F61A5" w:rsidRPr="00B82D7A" w:rsidTr="00F2502B">
        <w:trPr>
          <w:trHeight w:val="281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2 </w:t>
            </w: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продукту 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</w:tr>
      <w:tr w:rsidR="009F61A5" w:rsidRPr="00B82D7A" w:rsidTr="00F2502B">
        <w:trPr>
          <w:trHeight w:val="438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кількість пролікованих хворих у стаціонарі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осіб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ф 016/0  стрічка 78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3025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3025</w:t>
            </w:r>
          </w:p>
        </w:tc>
      </w:tr>
      <w:tr w:rsidR="009F61A5" w:rsidRPr="00B82D7A" w:rsidTr="00F2502B">
        <w:trPr>
          <w:trHeight w:val="422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кількість ліжко-днів у цілодобових стаціонарах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proofErr w:type="spellStart"/>
            <w:r w:rsidRPr="00A265CF">
              <w:rPr>
                <w:snapToGrid w:val="0"/>
                <w:sz w:val="18"/>
                <w:szCs w:val="18"/>
              </w:rPr>
              <w:t>тис.од</w:t>
            </w:r>
            <w:proofErr w:type="spellEnd"/>
            <w:r w:rsidRPr="00A265CF">
              <w:rPr>
                <w:snapToGrid w:val="0"/>
                <w:sz w:val="18"/>
                <w:szCs w:val="18"/>
              </w:rPr>
              <w:t>.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штатний розпис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25,5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25,5</w:t>
            </w:r>
          </w:p>
        </w:tc>
      </w:tr>
      <w:tr w:rsidR="009F61A5" w:rsidRPr="00B82D7A" w:rsidTr="00F2502B">
        <w:trPr>
          <w:trHeight w:val="297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 xml:space="preserve">кількість лікарських відвідувань 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осіб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штатний розпис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123908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123908</w:t>
            </w:r>
          </w:p>
        </w:tc>
      </w:tr>
      <w:tr w:rsidR="009F61A5" w:rsidRPr="00B82D7A" w:rsidTr="00F2502B">
        <w:trPr>
          <w:trHeight w:val="422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кількість амбулаторно-пролікованих хворих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осіб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ф 016/0  стрічка 78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17985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17985</w:t>
            </w:r>
          </w:p>
        </w:tc>
      </w:tr>
      <w:tr w:rsidR="009F61A5" w:rsidRPr="00B82D7A" w:rsidTr="00F2502B">
        <w:trPr>
          <w:trHeight w:val="297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3 </w:t>
            </w: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ефективності 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9F61A5" w:rsidRPr="00B82D7A" w:rsidTr="00F2502B">
        <w:trPr>
          <w:trHeight w:val="641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середня тривалість перебування у цілодобових стаціонарах одного хворого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днів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ф 016/0   стрічка 78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8,6</w:t>
            </w:r>
          </w:p>
        </w:tc>
      </w:tr>
      <w:tr w:rsidR="009F61A5" w:rsidRPr="00B82D7A" w:rsidTr="00F2502B">
        <w:trPr>
          <w:trHeight w:val="281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робота ліжка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днів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ф 016/0   стрічка 78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340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340</w:t>
            </w:r>
          </w:p>
        </w:tc>
      </w:tr>
      <w:tr w:rsidR="009F61A5" w:rsidRPr="00B82D7A" w:rsidTr="00F2502B">
        <w:trPr>
          <w:trHeight w:val="438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 xml:space="preserve">кількість пролікованих хворих на 1 фактично зайняту посаду 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од.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ф 016/0   стрічка 78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336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336</w:t>
            </w:r>
          </w:p>
        </w:tc>
      </w:tr>
      <w:tr w:rsidR="009F61A5" w:rsidRPr="00B82D7A" w:rsidTr="00F2502B">
        <w:trPr>
          <w:trHeight w:val="438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кількість наданих консультацій на одного лікаря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од.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ф 028/0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3258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3258</w:t>
            </w:r>
          </w:p>
        </w:tc>
      </w:tr>
      <w:tr w:rsidR="009F61A5" w:rsidRPr="00B82D7A" w:rsidTr="00F2502B">
        <w:trPr>
          <w:trHeight w:val="422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 xml:space="preserve">термін надання консультативного </w:t>
            </w:r>
            <w:proofErr w:type="spellStart"/>
            <w:r w:rsidRPr="00A265CF">
              <w:rPr>
                <w:snapToGrid w:val="0"/>
                <w:sz w:val="18"/>
                <w:szCs w:val="18"/>
              </w:rPr>
              <w:t>заключення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днів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ф 028/0, ф 39 графа 5,7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2,6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2,6</w:t>
            </w:r>
          </w:p>
        </w:tc>
      </w:tr>
      <w:tr w:rsidR="009F61A5" w:rsidRPr="00B82D7A" w:rsidTr="00F2502B">
        <w:trPr>
          <w:trHeight w:val="281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4 </w:t>
            </w: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якості 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 </w:t>
            </w: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9F61A5" w:rsidRPr="00B82D7A" w:rsidTr="00F2502B">
        <w:trPr>
          <w:trHeight w:val="297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зниження </w:t>
            </w:r>
            <w:r w:rsidRPr="00A265CF">
              <w:rPr>
                <w:snapToGrid w:val="0"/>
                <w:sz w:val="18"/>
                <w:szCs w:val="18"/>
              </w:rPr>
              <w:t>показник</w:t>
            </w:r>
            <w:r>
              <w:rPr>
                <w:snapToGrid w:val="0"/>
                <w:sz w:val="18"/>
                <w:szCs w:val="18"/>
              </w:rPr>
              <w:t>а</w:t>
            </w:r>
            <w:r w:rsidRPr="00A265CF">
              <w:rPr>
                <w:snapToGrid w:val="0"/>
                <w:sz w:val="18"/>
                <w:szCs w:val="18"/>
              </w:rPr>
              <w:t xml:space="preserve"> летальності 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%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ф 016/0  стрічка 78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0,5</w:t>
            </w:r>
          </w:p>
        </w:tc>
      </w:tr>
      <w:tr w:rsidR="009F61A5" w:rsidRPr="00B82D7A" w:rsidTr="00F2502B">
        <w:trPr>
          <w:trHeight w:val="438"/>
        </w:trPr>
        <w:tc>
          <w:tcPr>
            <w:tcW w:w="522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відсоток переведених (направлених) хворих у цілодобові стаціонари</w:t>
            </w:r>
          </w:p>
        </w:tc>
        <w:tc>
          <w:tcPr>
            <w:tcW w:w="11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%</w:t>
            </w:r>
          </w:p>
        </w:tc>
        <w:tc>
          <w:tcPr>
            <w:tcW w:w="1836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ф 99 (ЛПЛ)         стрічка 1</w:t>
            </w:r>
          </w:p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ф 99 (РЦПМСД) стрічка 1</w:t>
            </w:r>
          </w:p>
        </w:tc>
        <w:tc>
          <w:tcPr>
            <w:tcW w:w="1275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55,2</w:t>
            </w:r>
          </w:p>
        </w:tc>
        <w:tc>
          <w:tcPr>
            <w:tcW w:w="1276" w:type="dxa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F61A5" w:rsidRPr="00A265CF" w:rsidRDefault="009F61A5" w:rsidP="00F2502B">
            <w:pPr>
              <w:jc w:val="both"/>
              <w:rPr>
                <w:snapToGrid w:val="0"/>
                <w:sz w:val="18"/>
                <w:szCs w:val="18"/>
              </w:rPr>
            </w:pPr>
            <w:r w:rsidRPr="00A265CF">
              <w:rPr>
                <w:snapToGrid w:val="0"/>
                <w:sz w:val="18"/>
                <w:szCs w:val="18"/>
              </w:rPr>
              <w:t>55,2</w:t>
            </w:r>
          </w:p>
        </w:tc>
      </w:tr>
    </w:tbl>
    <w:p w:rsidR="009F61A5" w:rsidRDefault="009F61A5" w:rsidP="009F61A5">
      <w:pPr>
        <w:rPr>
          <w:szCs w:val="28"/>
        </w:rPr>
      </w:pPr>
    </w:p>
    <w:p w:rsidR="009F61A5" w:rsidRPr="003E2D81" w:rsidRDefault="009F61A5" w:rsidP="009F61A5">
      <w:pPr>
        <w:rPr>
          <w:b/>
          <w:szCs w:val="28"/>
        </w:rPr>
      </w:pPr>
      <w:r w:rsidRPr="003E2D81">
        <w:rPr>
          <w:b/>
          <w:szCs w:val="28"/>
        </w:rPr>
        <w:lastRenderedPageBreak/>
        <w:t>11. Джерела фінансування інвестиційних проектів у розрізі підпрограм</w:t>
      </w:r>
      <w:r w:rsidRPr="003E2D81">
        <w:rPr>
          <w:b/>
          <w:szCs w:val="28"/>
          <w:vertAlign w:val="superscript"/>
        </w:rPr>
        <w:t>2</w:t>
      </w:r>
    </w:p>
    <w:p w:rsidR="009F61A5" w:rsidRDefault="009F61A5" w:rsidP="009F61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тис. гривень</w:t>
      </w:r>
    </w:p>
    <w:p w:rsidR="009F61A5" w:rsidRPr="003E2D81" w:rsidRDefault="009F61A5" w:rsidP="009F61A5">
      <w:pPr>
        <w:rPr>
          <w:szCs w:val="28"/>
        </w:rPr>
      </w:pPr>
    </w:p>
    <w:tbl>
      <w:tblPr>
        <w:tblW w:w="4989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516"/>
        <w:gridCol w:w="1647"/>
        <w:gridCol w:w="626"/>
        <w:gridCol w:w="663"/>
        <w:gridCol w:w="783"/>
        <w:gridCol w:w="448"/>
        <w:gridCol w:w="661"/>
        <w:gridCol w:w="783"/>
        <w:gridCol w:w="448"/>
        <w:gridCol w:w="663"/>
        <w:gridCol w:w="783"/>
        <w:gridCol w:w="450"/>
        <w:gridCol w:w="1103"/>
      </w:tblGrid>
      <w:tr w:rsidR="009F61A5" w:rsidRPr="00A364DF" w:rsidTr="00F2502B">
        <w:trPr>
          <w:cantSplit/>
          <w:trHeight w:val="262"/>
          <w:tblHeader/>
        </w:trPr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 w:rsidRPr="00A364DF">
              <w:rPr>
                <w:snapToGrid w:val="0"/>
                <w:sz w:val="22"/>
                <w:szCs w:val="22"/>
              </w:rPr>
              <w:t>Код</w:t>
            </w:r>
          </w:p>
        </w:tc>
        <w:tc>
          <w:tcPr>
            <w:tcW w:w="86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F61A5" w:rsidRPr="00D20A9F" w:rsidRDefault="009F61A5" w:rsidP="00F2502B">
            <w:pPr>
              <w:ind w:right="-108"/>
              <w:jc w:val="center"/>
              <w:rPr>
                <w:sz w:val="18"/>
                <w:szCs w:val="18"/>
              </w:rPr>
            </w:pPr>
            <w:r w:rsidRPr="00D20A9F">
              <w:rPr>
                <w:sz w:val="18"/>
                <w:szCs w:val="18"/>
              </w:rPr>
              <w:t>Найменування джерел надходжень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1A5" w:rsidRPr="00D20A9F" w:rsidRDefault="009F61A5" w:rsidP="00F2502B">
            <w:pPr>
              <w:jc w:val="center"/>
              <w:rPr>
                <w:snapToGrid w:val="0"/>
                <w:sz w:val="18"/>
                <w:szCs w:val="18"/>
              </w:rPr>
            </w:pPr>
            <w:r w:rsidRPr="00D20A9F">
              <w:rPr>
                <w:sz w:val="18"/>
                <w:szCs w:val="18"/>
              </w:rPr>
              <w:t>КПКВК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20A9F" w:rsidRDefault="009F61A5" w:rsidP="00F2502B">
            <w:pPr>
              <w:jc w:val="center"/>
              <w:rPr>
                <w:snapToGrid w:val="0"/>
                <w:sz w:val="18"/>
                <w:szCs w:val="18"/>
              </w:rPr>
            </w:pPr>
            <w:r w:rsidRPr="00D20A9F">
              <w:rPr>
                <w:snapToGrid w:val="0"/>
                <w:sz w:val="18"/>
                <w:szCs w:val="18"/>
              </w:rPr>
              <w:t xml:space="preserve">Касові видатки станом на </w:t>
            </w:r>
            <w:r w:rsidRPr="00D20A9F">
              <w:rPr>
                <w:snapToGrid w:val="0"/>
                <w:sz w:val="18"/>
                <w:szCs w:val="18"/>
              </w:rPr>
              <w:br/>
              <w:t>01 січня звітного періоду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20A9F" w:rsidRDefault="009F61A5" w:rsidP="00F2502B">
            <w:pPr>
              <w:jc w:val="center"/>
              <w:rPr>
                <w:snapToGrid w:val="0"/>
                <w:sz w:val="18"/>
                <w:szCs w:val="18"/>
                <w:vertAlign w:val="superscript"/>
              </w:rPr>
            </w:pPr>
            <w:r w:rsidRPr="00D20A9F">
              <w:rPr>
                <w:snapToGrid w:val="0"/>
                <w:sz w:val="18"/>
                <w:szCs w:val="18"/>
              </w:rPr>
              <w:t>План видатків звітного періоду</w:t>
            </w: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20A9F" w:rsidRDefault="009F61A5" w:rsidP="00F2502B">
            <w:pPr>
              <w:jc w:val="center"/>
              <w:rPr>
                <w:snapToGrid w:val="0"/>
                <w:sz w:val="18"/>
                <w:szCs w:val="18"/>
                <w:vertAlign w:val="superscript"/>
              </w:rPr>
            </w:pPr>
            <w:r w:rsidRPr="00D20A9F">
              <w:rPr>
                <w:snapToGrid w:val="0"/>
                <w:sz w:val="18"/>
                <w:szCs w:val="18"/>
              </w:rPr>
              <w:t>Прогноз видатків до кінця реалізації інвестиційного проекту</w:t>
            </w:r>
            <w:r w:rsidRPr="00D20A9F">
              <w:rPr>
                <w:snapToGrid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20A9F" w:rsidRDefault="009F61A5" w:rsidP="00F2502B">
            <w:pPr>
              <w:jc w:val="center"/>
              <w:rPr>
                <w:snapToGrid w:val="0"/>
                <w:sz w:val="18"/>
                <w:szCs w:val="18"/>
              </w:rPr>
            </w:pPr>
            <w:r w:rsidRPr="00D20A9F">
              <w:rPr>
                <w:snapToGrid w:val="0"/>
                <w:sz w:val="18"/>
                <w:szCs w:val="18"/>
              </w:rPr>
              <w:t>Пояснення, що характеризують джерела фінансування</w:t>
            </w:r>
          </w:p>
        </w:tc>
      </w:tr>
      <w:tr w:rsidR="009F61A5" w:rsidRPr="00A364DF" w:rsidTr="00F2502B">
        <w:trPr>
          <w:cantSplit/>
          <w:trHeight w:val="461"/>
          <w:tblHeader/>
        </w:trPr>
        <w:tc>
          <w:tcPr>
            <w:tcW w:w="27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86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z w:val="18"/>
                <w:szCs w:val="18"/>
              </w:rPr>
            </w:pPr>
            <w:r w:rsidRPr="00A364DF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z w:val="18"/>
                <w:szCs w:val="18"/>
              </w:rPr>
            </w:pPr>
            <w:r w:rsidRPr="00A364DF"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  <w:sz w:val="18"/>
                <w:szCs w:val="18"/>
              </w:rPr>
            </w:pPr>
            <w:r w:rsidRPr="00A364DF">
              <w:rPr>
                <w:snapToGrid w:val="0"/>
                <w:sz w:val="18"/>
                <w:szCs w:val="18"/>
              </w:rPr>
              <w:t>разом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z w:val="18"/>
                <w:szCs w:val="18"/>
              </w:rPr>
            </w:pPr>
            <w:r w:rsidRPr="00A364DF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z w:val="18"/>
                <w:szCs w:val="18"/>
              </w:rPr>
            </w:pPr>
            <w:r w:rsidRPr="00A364DF"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  <w:sz w:val="18"/>
                <w:szCs w:val="18"/>
              </w:rPr>
            </w:pPr>
            <w:r w:rsidRPr="00A364DF">
              <w:rPr>
                <w:snapToGrid w:val="0"/>
                <w:sz w:val="18"/>
                <w:szCs w:val="18"/>
              </w:rPr>
              <w:t>разом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z w:val="18"/>
                <w:szCs w:val="18"/>
              </w:rPr>
            </w:pPr>
            <w:r w:rsidRPr="00A364DF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z w:val="18"/>
                <w:szCs w:val="18"/>
              </w:rPr>
            </w:pPr>
            <w:r w:rsidRPr="00A364DF"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  <w:sz w:val="18"/>
                <w:szCs w:val="18"/>
              </w:rPr>
            </w:pPr>
            <w:r w:rsidRPr="00A364DF">
              <w:rPr>
                <w:snapToGrid w:val="0"/>
                <w:sz w:val="18"/>
                <w:szCs w:val="18"/>
              </w:rPr>
              <w:t>разом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</w:tr>
      <w:tr w:rsidR="009F61A5" w:rsidRPr="00A364DF" w:rsidTr="00F2502B">
        <w:trPr>
          <w:cantSplit/>
          <w:trHeight w:val="259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 w:rsidRPr="00A364DF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 w:rsidRPr="00A364DF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 w:rsidRPr="00A364DF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 w:rsidRPr="00A364DF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  <w:r w:rsidRPr="00A364DF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3</w:t>
            </w:r>
          </w:p>
        </w:tc>
      </w:tr>
      <w:tr w:rsidR="009F61A5" w:rsidRPr="00A364DF" w:rsidTr="00F2502B">
        <w:trPr>
          <w:cantSplit/>
          <w:trHeight w:val="259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rPr>
                <w:snapToGrid w:val="0"/>
              </w:rPr>
            </w:pPr>
            <w:r w:rsidRPr="00A364DF">
              <w:rPr>
                <w:snapToGrid w:val="0"/>
                <w:sz w:val="22"/>
                <w:szCs w:val="22"/>
              </w:rPr>
              <w:t>Підпрограма 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</w:tr>
      <w:tr w:rsidR="009F61A5" w:rsidRPr="00A364DF" w:rsidTr="00F2502B">
        <w:trPr>
          <w:cantSplit/>
          <w:trHeight w:val="311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rPr>
                <w:snapToGrid w:val="0"/>
              </w:rPr>
            </w:pPr>
            <w:r w:rsidRPr="00A364DF">
              <w:rPr>
                <w:snapToGrid w:val="0"/>
                <w:sz w:val="22"/>
                <w:szCs w:val="22"/>
              </w:rPr>
              <w:t>Інвестиційний проект 1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rPr>
                <w:snapToGrid w:val="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</w:tr>
      <w:tr w:rsidR="009F61A5" w:rsidRPr="00A364DF" w:rsidTr="00F2502B">
        <w:trPr>
          <w:cantSplit/>
          <w:trHeight w:val="519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rPr>
                <w:i/>
                <w:snapToGrid w:val="0"/>
              </w:rPr>
            </w:pPr>
            <w:r w:rsidRPr="00A364DF">
              <w:rPr>
                <w:i/>
                <w:snapToGrid w:val="0"/>
                <w:sz w:val="22"/>
                <w:szCs w:val="22"/>
              </w:rPr>
              <w:t>Надходження із бюджету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rPr>
                <w:snapToGrid w:val="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</w:tr>
      <w:tr w:rsidR="009F61A5" w:rsidRPr="00A364DF" w:rsidTr="00F2502B">
        <w:trPr>
          <w:cantSplit/>
          <w:trHeight w:val="779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rPr>
                <w:i/>
                <w:snapToGrid w:val="0"/>
              </w:rPr>
            </w:pPr>
            <w:r w:rsidRPr="00A364DF">
              <w:rPr>
                <w:i/>
                <w:snapToGrid w:val="0"/>
                <w:sz w:val="22"/>
                <w:szCs w:val="22"/>
              </w:rPr>
              <w:t>Інші джерела фінансування (за видами)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х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х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х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</w:tr>
      <w:tr w:rsidR="009F61A5" w:rsidRPr="00A364DF" w:rsidTr="00F2502B">
        <w:trPr>
          <w:cantSplit/>
          <w:trHeight w:val="60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rPr>
                <w:snapToGrid w:val="0"/>
                <w:sz w:val="16"/>
                <w:szCs w:val="16"/>
              </w:rPr>
            </w:pPr>
            <w:r w:rsidRPr="00A364DF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rPr>
                <w:snapToGrid w:val="0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rPr>
                <w:snapToGrid w:val="0"/>
              </w:rPr>
            </w:pPr>
          </w:p>
        </w:tc>
      </w:tr>
      <w:tr w:rsidR="009F61A5" w:rsidRPr="00A364DF" w:rsidTr="00F2502B">
        <w:trPr>
          <w:cantSplit/>
          <w:trHeight w:val="519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rPr>
                <w:snapToGrid w:val="0"/>
              </w:rPr>
            </w:pPr>
            <w:r w:rsidRPr="00A364DF">
              <w:rPr>
                <w:snapToGrid w:val="0"/>
                <w:sz w:val="22"/>
                <w:szCs w:val="22"/>
              </w:rPr>
              <w:t>Інвестиційний проект 2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rPr>
                <w:snapToGrid w:val="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</w:tr>
      <w:tr w:rsidR="009F61A5" w:rsidRPr="00A364DF" w:rsidTr="00F2502B">
        <w:trPr>
          <w:cantSplit/>
          <w:trHeight w:val="259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rPr>
                <w:snapToGrid w:val="0"/>
              </w:rPr>
            </w:pPr>
            <w:r w:rsidRPr="00A364DF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rPr>
                <w:snapToGrid w:val="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</w:tr>
      <w:tr w:rsidR="009F61A5" w:rsidRPr="00A364DF" w:rsidTr="00F2502B">
        <w:trPr>
          <w:cantSplit/>
          <w:trHeight w:val="259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A364DF" w:rsidRDefault="009F61A5" w:rsidP="00F2502B">
            <w:pPr>
              <w:rPr>
                <w:snapToGrid w:val="0"/>
              </w:rPr>
            </w:pPr>
            <w:r w:rsidRPr="00A364DF">
              <w:rPr>
                <w:snapToGrid w:val="0"/>
                <w:sz w:val="22"/>
                <w:szCs w:val="22"/>
              </w:rPr>
              <w:t>Усього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rPr>
                <w:snapToGrid w:val="0"/>
              </w:rPr>
            </w:pP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A364DF" w:rsidRDefault="009F61A5" w:rsidP="00F2502B">
            <w:pPr>
              <w:jc w:val="center"/>
              <w:rPr>
                <w:snapToGrid w:val="0"/>
              </w:rPr>
            </w:pPr>
          </w:p>
        </w:tc>
      </w:tr>
    </w:tbl>
    <w:p w:rsidR="009F61A5" w:rsidRPr="00A364DF" w:rsidRDefault="009F61A5" w:rsidP="009F61A5">
      <w:pPr>
        <w:spacing w:before="120"/>
        <w:jc w:val="both"/>
        <w:rPr>
          <w:sz w:val="22"/>
          <w:szCs w:val="22"/>
          <w:vertAlign w:val="superscript"/>
        </w:rPr>
      </w:pPr>
    </w:p>
    <w:p w:rsidR="009F61A5" w:rsidRPr="00A364DF" w:rsidRDefault="009F61A5" w:rsidP="009F61A5">
      <w:pPr>
        <w:spacing w:before="120"/>
        <w:jc w:val="both"/>
        <w:rPr>
          <w:sz w:val="22"/>
          <w:szCs w:val="22"/>
        </w:rPr>
      </w:pPr>
      <w:r w:rsidRPr="00A364DF">
        <w:rPr>
          <w:sz w:val="22"/>
          <w:szCs w:val="22"/>
          <w:vertAlign w:val="superscript"/>
        </w:rPr>
        <w:t>1</w:t>
      </w:r>
      <w:r w:rsidRPr="00A364DF">
        <w:rPr>
          <w:sz w:val="22"/>
          <w:szCs w:val="22"/>
        </w:rPr>
        <w:t xml:space="preserve"> Код функціональної класифікації видатків та кредитування бюджету вказується лише у </w:t>
      </w:r>
      <w:r>
        <w:rPr>
          <w:sz w:val="22"/>
          <w:szCs w:val="22"/>
        </w:rPr>
        <w:t>випадку</w:t>
      </w:r>
      <w:r w:rsidRPr="00A364DF">
        <w:rPr>
          <w:sz w:val="22"/>
          <w:szCs w:val="22"/>
        </w:rPr>
        <w:t>, коли бюджетна програма не поділяється на підпрограми.</w:t>
      </w:r>
    </w:p>
    <w:p w:rsidR="009F61A5" w:rsidRPr="00A364DF" w:rsidRDefault="009F61A5" w:rsidP="009F61A5">
      <w:pPr>
        <w:spacing w:before="120"/>
        <w:jc w:val="both"/>
        <w:rPr>
          <w:sz w:val="22"/>
          <w:szCs w:val="22"/>
        </w:rPr>
      </w:pPr>
      <w:r w:rsidRPr="00A364DF">
        <w:rPr>
          <w:sz w:val="22"/>
          <w:szCs w:val="22"/>
          <w:vertAlign w:val="superscript"/>
        </w:rPr>
        <w:t>2</w:t>
      </w:r>
      <w:r w:rsidRPr="00A364DF">
        <w:rPr>
          <w:sz w:val="22"/>
          <w:szCs w:val="22"/>
        </w:rPr>
        <w:t xml:space="preserve"> Пункт 11 заповнюється тільки для затверджених у місцевому бюджеті видатків/надання кредитів на реалізацію інвестиційних проектів (програм).</w:t>
      </w:r>
    </w:p>
    <w:p w:rsidR="009F61A5" w:rsidRPr="00A364DF" w:rsidRDefault="009F61A5" w:rsidP="009F61A5">
      <w:pPr>
        <w:spacing w:before="120"/>
        <w:jc w:val="both"/>
        <w:rPr>
          <w:sz w:val="22"/>
          <w:szCs w:val="22"/>
        </w:rPr>
      </w:pPr>
      <w:r w:rsidRPr="00A364DF">
        <w:rPr>
          <w:sz w:val="22"/>
          <w:szCs w:val="22"/>
          <w:vertAlign w:val="superscript"/>
        </w:rPr>
        <w:t>3</w:t>
      </w:r>
      <w:r w:rsidRPr="00A364DF">
        <w:rPr>
          <w:sz w:val="22"/>
          <w:szCs w:val="22"/>
        </w:rPr>
        <w:t xml:space="preserve"> Прогноз видатків до кінця реалізації інвестиційного проекту зазначається з розбивкою </w:t>
      </w:r>
      <w:r>
        <w:rPr>
          <w:sz w:val="22"/>
          <w:szCs w:val="22"/>
        </w:rPr>
        <w:t>за роками</w:t>
      </w:r>
      <w:r w:rsidRPr="00A364DF">
        <w:rPr>
          <w:sz w:val="22"/>
          <w:szCs w:val="22"/>
        </w:rPr>
        <w:t>.</w:t>
      </w:r>
    </w:p>
    <w:p w:rsidR="009F61A5" w:rsidRPr="00A364DF" w:rsidRDefault="009F61A5" w:rsidP="009F61A5">
      <w:pPr>
        <w:spacing w:before="120"/>
      </w:pPr>
    </w:p>
    <w:p w:rsidR="009F61A5" w:rsidRPr="003E2D81" w:rsidRDefault="009F61A5" w:rsidP="009F61A5">
      <w:pPr>
        <w:jc w:val="both"/>
      </w:pPr>
    </w:p>
    <w:tbl>
      <w:tblPr>
        <w:tblW w:w="11250" w:type="dxa"/>
        <w:tblLook w:val="0000"/>
      </w:tblPr>
      <w:tblGrid>
        <w:gridCol w:w="3370"/>
        <w:gridCol w:w="3402"/>
        <w:gridCol w:w="4478"/>
      </w:tblGrid>
      <w:tr w:rsidR="009F61A5" w:rsidRPr="00A265CF" w:rsidTr="00F2502B">
        <w:trPr>
          <w:trHeight w:val="1010"/>
        </w:trPr>
        <w:tc>
          <w:tcPr>
            <w:tcW w:w="1498" w:type="pct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bCs/>
                <w:lang w:val="uk-UA"/>
              </w:rPr>
            </w:pPr>
          </w:p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bCs/>
                <w:sz w:val="22"/>
                <w:szCs w:val="22"/>
                <w:lang w:val="uk-UA"/>
              </w:rPr>
              <w:t xml:space="preserve">Голова </w:t>
            </w:r>
            <w:proofErr w:type="spellStart"/>
            <w:r w:rsidRPr="00A265CF">
              <w:rPr>
                <w:bCs/>
                <w:sz w:val="22"/>
                <w:szCs w:val="22"/>
                <w:lang w:val="uk-UA"/>
              </w:rPr>
              <w:t>Чечельницької</w:t>
            </w:r>
            <w:proofErr w:type="spellEnd"/>
            <w:r w:rsidRPr="00A265CF">
              <w:rPr>
                <w:bCs/>
                <w:sz w:val="22"/>
                <w:szCs w:val="22"/>
                <w:lang w:val="uk-UA"/>
              </w:rPr>
              <w:t xml:space="preserve"> РДА</w:t>
            </w:r>
            <w:r w:rsidRPr="00A265C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12" w:type="pct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</w:t>
            </w:r>
            <w:r w:rsidRPr="00A265CF">
              <w:rPr>
                <w:lang w:val="uk-UA"/>
              </w:rPr>
              <w:br/>
              <w:t> </w:t>
            </w:r>
            <w:r w:rsidRPr="00A265CF">
              <w:rPr>
                <w:lang w:val="uk-UA"/>
              </w:rPr>
              <w:br/>
              <w:t>___________________</w:t>
            </w:r>
            <w:r w:rsidRPr="00A265CF">
              <w:rPr>
                <w:lang w:val="uk-UA"/>
              </w:rPr>
              <w:br/>
            </w:r>
            <w:r w:rsidRPr="00A265CF">
              <w:rPr>
                <w:sz w:val="20"/>
                <w:szCs w:val="20"/>
                <w:lang w:val="uk-UA"/>
              </w:rPr>
              <w:t xml:space="preserve">(підпис) </w:t>
            </w:r>
          </w:p>
        </w:tc>
        <w:tc>
          <w:tcPr>
            <w:tcW w:w="1991" w:type="pct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</w:t>
            </w:r>
            <w:r w:rsidRPr="00A265CF">
              <w:rPr>
                <w:lang w:val="uk-UA"/>
              </w:rPr>
              <w:br/>
              <w:t> </w:t>
            </w:r>
            <w:r w:rsidRPr="00A265CF">
              <w:rPr>
                <w:lang w:val="uk-UA"/>
              </w:rPr>
              <w:br/>
            </w:r>
            <w:r w:rsidRPr="00A265CF">
              <w:rPr>
                <w:u w:val="single"/>
                <w:lang w:val="uk-UA"/>
              </w:rPr>
              <w:t>С.М.</w:t>
            </w:r>
            <w:proofErr w:type="spellStart"/>
            <w:r w:rsidRPr="00A265CF">
              <w:rPr>
                <w:u w:val="single"/>
                <w:lang w:val="uk-UA"/>
              </w:rPr>
              <w:t>Пустовий</w:t>
            </w:r>
            <w:proofErr w:type="spellEnd"/>
            <w:r w:rsidRPr="00A265CF">
              <w:rPr>
                <w:u w:val="single"/>
                <w:lang w:val="uk-UA"/>
              </w:rPr>
              <w:br/>
            </w:r>
            <w:r w:rsidRPr="00A265CF">
              <w:rPr>
                <w:sz w:val="20"/>
                <w:szCs w:val="20"/>
                <w:lang w:val="uk-UA"/>
              </w:rPr>
              <w:t xml:space="preserve">(ініціали та прізвище) </w:t>
            </w:r>
          </w:p>
        </w:tc>
      </w:tr>
      <w:tr w:rsidR="009F61A5" w:rsidRPr="00A265CF" w:rsidTr="00F2502B">
        <w:trPr>
          <w:trHeight w:val="256"/>
        </w:trPr>
        <w:tc>
          <w:tcPr>
            <w:tcW w:w="5000" w:type="pct"/>
            <w:gridSpan w:val="3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</w:tr>
      <w:tr w:rsidR="009F61A5" w:rsidRPr="00B82D7A" w:rsidTr="00F2502B">
        <w:trPr>
          <w:trHeight w:val="242"/>
        </w:trPr>
        <w:tc>
          <w:tcPr>
            <w:tcW w:w="5000" w:type="pct"/>
            <w:gridSpan w:val="3"/>
            <w:shd w:val="clear" w:color="auto" w:fill="auto"/>
          </w:tcPr>
          <w:p w:rsidR="009F61A5" w:rsidRPr="00A265CF" w:rsidRDefault="009F61A5" w:rsidP="00F2502B">
            <w:pPr>
              <w:pStyle w:val="ad"/>
              <w:rPr>
                <w:lang w:val="uk-UA"/>
              </w:rPr>
            </w:pPr>
            <w:r w:rsidRPr="00A265CF">
              <w:rPr>
                <w:b/>
                <w:bCs/>
                <w:sz w:val="22"/>
                <w:szCs w:val="22"/>
                <w:lang w:val="uk-UA"/>
              </w:rPr>
              <w:t>Погоджено:</w:t>
            </w:r>
            <w:r w:rsidRPr="00A265CF">
              <w:rPr>
                <w:sz w:val="22"/>
                <w:szCs w:val="22"/>
                <w:lang w:val="uk-UA"/>
              </w:rPr>
              <w:t> </w:t>
            </w:r>
          </w:p>
        </w:tc>
      </w:tr>
      <w:tr w:rsidR="009F61A5" w:rsidRPr="00B82D7A" w:rsidTr="00F2502B">
        <w:trPr>
          <w:trHeight w:val="740"/>
        </w:trPr>
        <w:tc>
          <w:tcPr>
            <w:tcW w:w="1498" w:type="pct"/>
            <w:shd w:val="clear" w:color="auto" w:fill="auto"/>
          </w:tcPr>
          <w:p w:rsidR="009F61A5" w:rsidRPr="00A265CF" w:rsidRDefault="009F61A5" w:rsidP="00F2502B">
            <w:pPr>
              <w:pStyle w:val="ad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Начальник  </w:t>
            </w:r>
            <w:r w:rsidRPr="00A265CF">
              <w:rPr>
                <w:sz w:val="22"/>
                <w:szCs w:val="22"/>
                <w:lang w:val="uk-UA"/>
              </w:rPr>
              <w:t xml:space="preserve">фінансового управління </w:t>
            </w:r>
            <w:proofErr w:type="spellStart"/>
            <w:r w:rsidRPr="00A265CF">
              <w:rPr>
                <w:sz w:val="22"/>
                <w:szCs w:val="22"/>
                <w:lang w:val="uk-UA"/>
              </w:rPr>
              <w:t>Чечельницької</w:t>
            </w:r>
            <w:proofErr w:type="spellEnd"/>
            <w:r w:rsidRPr="00A265CF">
              <w:rPr>
                <w:sz w:val="22"/>
                <w:szCs w:val="22"/>
                <w:lang w:val="uk-UA"/>
              </w:rPr>
              <w:t xml:space="preserve"> РДА </w:t>
            </w:r>
          </w:p>
        </w:tc>
        <w:tc>
          <w:tcPr>
            <w:tcW w:w="1512" w:type="pct"/>
            <w:shd w:val="clear" w:color="auto" w:fill="auto"/>
          </w:tcPr>
          <w:p w:rsidR="009F61A5" w:rsidRPr="00A265CF" w:rsidRDefault="009F61A5" w:rsidP="00F2502B">
            <w:pPr>
              <w:pStyle w:val="ad"/>
              <w:rPr>
                <w:lang w:val="uk-UA"/>
              </w:rPr>
            </w:pPr>
            <w:r w:rsidRPr="00A265CF">
              <w:rPr>
                <w:lang w:val="uk-UA"/>
              </w:rPr>
              <w:t> </w:t>
            </w:r>
            <w:r w:rsidRPr="00A265CF">
              <w:rPr>
                <w:lang w:val="uk-UA"/>
              </w:rPr>
              <w:br/>
              <w:t>___________________</w:t>
            </w:r>
            <w:r w:rsidRPr="00A265CF">
              <w:rPr>
                <w:lang w:val="uk-UA"/>
              </w:rPr>
              <w:br/>
            </w:r>
            <w:r w:rsidRPr="00A265CF">
              <w:rPr>
                <w:sz w:val="20"/>
                <w:szCs w:val="20"/>
                <w:lang w:val="uk-UA"/>
              </w:rPr>
              <w:t xml:space="preserve">(підпис) </w:t>
            </w:r>
          </w:p>
        </w:tc>
        <w:tc>
          <w:tcPr>
            <w:tcW w:w="1991" w:type="pct"/>
            <w:shd w:val="clear" w:color="auto" w:fill="auto"/>
          </w:tcPr>
          <w:p w:rsidR="009F61A5" w:rsidRPr="00A265CF" w:rsidRDefault="009F61A5" w:rsidP="00F2502B">
            <w:pPr>
              <w:pStyle w:val="ad"/>
              <w:rPr>
                <w:lang w:val="uk-UA"/>
              </w:rPr>
            </w:pPr>
            <w:r w:rsidRPr="00A265CF">
              <w:rPr>
                <w:lang w:val="uk-UA"/>
              </w:rPr>
              <w:t> </w:t>
            </w:r>
            <w:r w:rsidRPr="00A265CF">
              <w:rPr>
                <w:lang w:val="uk-UA"/>
              </w:rPr>
              <w:br/>
            </w:r>
            <w:r w:rsidRPr="00A265CF">
              <w:rPr>
                <w:u w:val="single"/>
                <w:lang w:val="uk-UA"/>
              </w:rPr>
              <w:t>Н.О.</w:t>
            </w:r>
            <w:proofErr w:type="spellStart"/>
            <w:r w:rsidRPr="00A265CF">
              <w:rPr>
                <w:u w:val="single"/>
                <w:lang w:val="uk-UA"/>
              </w:rPr>
              <w:t>Решетник</w:t>
            </w:r>
            <w:proofErr w:type="spellEnd"/>
            <w:r w:rsidRPr="00A265CF">
              <w:rPr>
                <w:lang w:val="uk-UA"/>
              </w:rPr>
              <w:br/>
            </w:r>
            <w:r w:rsidRPr="00A265CF">
              <w:rPr>
                <w:sz w:val="20"/>
                <w:szCs w:val="20"/>
                <w:lang w:val="uk-UA"/>
              </w:rPr>
              <w:t xml:space="preserve">(ініціали та прізвище) </w:t>
            </w:r>
          </w:p>
        </w:tc>
      </w:tr>
    </w:tbl>
    <w:p w:rsidR="009F61A5" w:rsidRDefault="009F61A5" w:rsidP="009F61A5">
      <w:pPr>
        <w:jc w:val="both"/>
      </w:pPr>
    </w:p>
    <w:p w:rsidR="009F61A5" w:rsidRDefault="009F61A5" w:rsidP="009F61A5">
      <w:pPr>
        <w:jc w:val="both"/>
      </w:pPr>
    </w:p>
    <w:p w:rsidR="009F61A5" w:rsidRDefault="009F61A5" w:rsidP="009F61A5">
      <w:pPr>
        <w:jc w:val="both"/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  <w:lang w:val="ru-RU"/>
        </w:rPr>
      </w:pPr>
    </w:p>
    <w:p w:rsidR="009F61A5" w:rsidRDefault="009F61A5" w:rsidP="009F61A5">
      <w:pPr>
        <w:jc w:val="both"/>
        <w:rPr>
          <w:b/>
          <w:color w:val="000000"/>
          <w:spacing w:val="-12"/>
          <w:sz w:val="20"/>
          <w:szCs w:val="20"/>
        </w:rPr>
      </w:pPr>
      <w:r w:rsidRPr="00B431B0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</w:t>
      </w:r>
      <w:r>
        <w:rPr>
          <w:b/>
        </w:rPr>
        <w:t xml:space="preserve">                                                                     </w:t>
      </w:r>
    </w:p>
    <w:p w:rsidR="009F61A5" w:rsidRDefault="009F61A5" w:rsidP="009F61A5">
      <w:pPr>
        <w:jc w:val="both"/>
        <w:rPr>
          <w:b/>
          <w:color w:val="000000"/>
          <w:spacing w:val="-12"/>
          <w:sz w:val="20"/>
          <w:szCs w:val="20"/>
        </w:rPr>
      </w:pPr>
      <w:r w:rsidRPr="00A73DC6">
        <w:rPr>
          <w:color w:val="000000"/>
          <w:spacing w:val="-8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color w:val="000000"/>
          <w:spacing w:val="-8"/>
          <w:sz w:val="20"/>
          <w:szCs w:val="20"/>
        </w:rPr>
        <w:t xml:space="preserve">                          </w:t>
      </w:r>
      <w:r w:rsidRPr="00B17D92">
        <w:rPr>
          <w:b/>
          <w:color w:val="000000"/>
          <w:spacing w:val="-12"/>
          <w:sz w:val="20"/>
          <w:szCs w:val="20"/>
        </w:rPr>
        <w:t>ЗАТВЕРДЖЕНО</w:t>
      </w:r>
    </w:p>
    <w:p w:rsidR="009F61A5" w:rsidRPr="00A73DC6" w:rsidRDefault="009F61A5" w:rsidP="009F61A5">
      <w:pPr>
        <w:rPr>
          <w:color w:val="000000"/>
          <w:spacing w:val="-8"/>
          <w:sz w:val="20"/>
          <w:szCs w:val="20"/>
        </w:rPr>
      </w:pPr>
    </w:p>
    <w:p w:rsidR="009F61A5" w:rsidRPr="00D4647E" w:rsidRDefault="009F61A5" w:rsidP="009F61A5">
      <w:pPr>
        <w:shd w:val="clear" w:color="auto" w:fill="FFFFFF"/>
        <w:ind w:left="4503" w:hanging="57"/>
        <w:rPr>
          <w:color w:val="000000"/>
          <w:spacing w:val="-7"/>
          <w:sz w:val="20"/>
          <w:szCs w:val="20"/>
        </w:rPr>
      </w:pPr>
      <w:r>
        <w:rPr>
          <w:color w:val="000000"/>
          <w:spacing w:val="-8"/>
          <w:sz w:val="20"/>
          <w:szCs w:val="20"/>
        </w:rPr>
        <w:t xml:space="preserve">                  </w:t>
      </w:r>
      <w:r w:rsidRPr="00D4647E">
        <w:rPr>
          <w:color w:val="000000"/>
          <w:spacing w:val="-8"/>
          <w:sz w:val="20"/>
          <w:szCs w:val="20"/>
        </w:rPr>
        <w:t xml:space="preserve">Розпорядження </w:t>
      </w:r>
      <w:r>
        <w:rPr>
          <w:color w:val="000000"/>
          <w:spacing w:val="-8"/>
          <w:sz w:val="20"/>
          <w:szCs w:val="20"/>
        </w:rPr>
        <w:t xml:space="preserve"> </w:t>
      </w:r>
      <w:r w:rsidRPr="00D4647E">
        <w:rPr>
          <w:color w:val="000000"/>
          <w:spacing w:val="-8"/>
          <w:sz w:val="20"/>
          <w:szCs w:val="20"/>
        </w:rPr>
        <w:t xml:space="preserve">голови </w:t>
      </w:r>
      <w:r>
        <w:rPr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color w:val="000000"/>
          <w:spacing w:val="-8"/>
          <w:sz w:val="20"/>
          <w:szCs w:val="20"/>
        </w:rPr>
        <w:t>Чечельницької</w:t>
      </w:r>
      <w:proofErr w:type="spellEnd"/>
      <w:r w:rsidRPr="00D4647E">
        <w:rPr>
          <w:color w:val="000000"/>
          <w:spacing w:val="-7"/>
          <w:sz w:val="20"/>
          <w:szCs w:val="20"/>
        </w:rPr>
        <w:t xml:space="preserve">  районної </w:t>
      </w:r>
    </w:p>
    <w:p w:rsidR="009F61A5" w:rsidRPr="00D4647E" w:rsidRDefault="009F61A5" w:rsidP="009F61A5">
      <w:pPr>
        <w:shd w:val="clear" w:color="auto" w:fill="FFFFFF"/>
        <w:ind w:left="4503" w:hanging="57"/>
        <w:rPr>
          <w:color w:val="000000"/>
          <w:spacing w:val="-12"/>
          <w:sz w:val="20"/>
          <w:szCs w:val="20"/>
        </w:rPr>
      </w:pPr>
      <w:r>
        <w:rPr>
          <w:color w:val="000000"/>
          <w:spacing w:val="-7"/>
          <w:sz w:val="20"/>
          <w:szCs w:val="20"/>
        </w:rPr>
        <w:t xml:space="preserve">                 </w:t>
      </w:r>
      <w:r w:rsidRPr="00D4647E">
        <w:rPr>
          <w:color w:val="000000"/>
          <w:spacing w:val="-7"/>
          <w:sz w:val="20"/>
          <w:szCs w:val="20"/>
        </w:rPr>
        <w:t>державної адміністрації,</w:t>
      </w:r>
    </w:p>
    <w:p w:rsidR="009F61A5" w:rsidRPr="00784A5E" w:rsidRDefault="009F61A5" w:rsidP="009F61A5">
      <w:pPr>
        <w:jc w:val="center"/>
        <w:rPr>
          <w:b/>
        </w:rPr>
      </w:pPr>
      <w:r w:rsidRPr="006B40CA">
        <w:rPr>
          <w:color w:val="000000"/>
          <w:spacing w:val="-8"/>
          <w:sz w:val="20"/>
          <w:szCs w:val="20"/>
        </w:rPr>
        <w:t xml:space="preserve">              </w:t>
      </w:r>
      <w:r>
        <w:rPr>
          <w:color w:val="000000"/>
          <w:spacing w:val="-8"/>
          <w:sz w:val="20"/>
          <w:szCs w:val="20"/>
        </w:rPr>
        <w:t xml:space="preserve">   </w:t>
      </w:r>
      <w:r w:rsidRPr="006B40CA"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8"/>
          <w:sz w:val="20"/>
          <w:szCs w:val="20"/>
        </w:rPr>
        <w:t xml:space="preserve">                                            </w:t>
      </w:r>
      <w:r w:rsidRPr="00D4647E">
        <w:rPr>
          <w:color w:val="000000"/>
          <w:spacing w:val="-8"/>
          <w:sz w:val="20"/>
          <w:szCs w:val="20"/>
        </w:rPr>
        <w:t xml:space="preserve">від </w:t>
      </w:r>
      <w:r>
        <w:rPr>
          <w:color w:val="000000"/>
          <w:spacing w:val="-8"/>
          <w:sz w:val="20"/>
          <w:szCs w:val="20"/>
        </w:rPr>
        <w:t>04.08</w:t>
      </w:r>
      <w:r w:rsidRPr="00D4647E">
        <w:rPr>
          <w:color w:val="000000"/>
          <w:spacing w:val="-8"/>
          <w:sz w:val="20"/>
          <w:szCs w:val="20"/>
        </w:rPr>
        <w:t>.201</w:t>
      </w:r>
      <w:r>
        <w:rPr>
          <w:color w:val="000000"/>
          <w:spacing w:val="-8"/>
          <w:sz w:val="20"/>
          <w:szCs w:val="20"/>
        </w:rPr>
        <w:t>7року</w:t>
      </w:r>
      <w:r w:rsidRPr="00D4647E">
        <w:rPr>
          <w:color w:val="000000"/>
          <w:spacing w:val="-8"/>
          <w:sz w:val="20"/>
          <w:szCs w:val="20"/>
        </w:rPr>
        <w:t xml:space="preserve"> № </w:t>
      </w:r>
      <w:r>
        <w:rPr>
          <w:color w:val="000000"/>
          <w:spacing w:val="-8"/>
          <w:sz w:val="20"/>
          <w:szCs w:val="20"/>
        </w:rPr>
        <w:t>284</w:t>
      </w:r>
      <w:r w:rsidRPr="00D4647E">
        <w:rPr>
          <w:color w:val="000000"/>
          <w:spacing w:val="-8"/>
          <w:sz w:val="20"/>
          <w:szCs w:val="20"/>
        </w:rPr>
        <w:t xml:space="preserve">                         </w:t>
      </w:r>
      <w:r w:rsidRPr="006B40CA">
        <w:rPr>
          <w:color w:val="000000"/>
          <w:spacing w:val="-8"/>
          <w:sz w:val="20"/>
          <w:szCs w:val="20"/>
        </w:rPr>
        <w:t xml:space="preserve">                                           </w:t>
      </w:r>
    </w:p>
    <w:p w:rsidR="009F61A5" w:rsidRDefault="009F61A5" w:rsidP="009F61A5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9F61A5" w:rsidRPr="000C5C76" w:rsidRDefault="009F61A5" w:rsidP="009F61A5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</w:t>
      </w:r>
      <w:r w:rsidRPr="000C5C76">
        <w:rPr>
          <w:sz w:val="20"/>
          <w:szCs w:val="20"/>
        </w:rPr>
        <w:t xml:space="preserve">Наказ фінансового управління </w:t>
      </w:r>
    </w:p>
    <w:p w:rsidR="009F61A5" w:rsidRPr="000C5C76" w:rsidRDefault="009F61A5" w:rsidP="009F61A5">
      <w:pPr>
        <w:jc w:val="center"/>
        <w:rPr>
          <w:sz w:val="20"/>
          <w:szCs w:val="20"/>
        </w:rPr>
      </w:pPr>
      <w:r w:rsidRPr="000C5C7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</w:t>
      </w:r>
      <w:r w:rsidRPr="000C5C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0C5C76">
        <w:rPr>
          <w:sz w:val="20"/>
          <w:szCs w:val="20"/>
        </w:rPr>
        <w:t>райдержадміністрації</w:t>
      </w:r>
    </w:p>
    <w:p w:rsidR="009F61A5" w:rsidRPr="000C5C76" w:rsidRDefault="009F61A5" w:rsidP="009F61A5">
      <w:pPr>
        <w:jc w:val="both"/>
        <w:rPr>
          <w:sz w:val="20"/>
          <w:szCs w:val="20"/>
        </w:rPr>
      </w:pPr>
      <w:r w:rsidRPr="000C5C76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            від ____________року  №_____</w:t>
      </w:r>
    </w:p>
    <w:p w:rsidR="009F61A5" w:rsidRDefault="009F61A5" w:rsidP="009F61A5">
      <w:pPr>
        <w:shd w:val="clear" w:color="auto" w:fill="FFFFFF"/>
        <w:rPr>
          <w:color w:val="000000"/>
          <w:spacing w:val="-12"/>
          <w:sz w:val="20"/>
          <w:szCs w:val="20"/>
        </w:rPr>
      </w:pPr>
    </w:p>
    <w:p w:rsidR="009F61A5" w:rsidRDefault="009F61A5" w:rsidP="009F61A5">
      <w:pPr>
        <w:shd w:val="clear" w:color="auto" w:fill="FFFFFF"/>
        <w:rPr>
          <w:color w:val="000000"/>
          <w:spacing w:val="-12"/>
          <w:sz w:val="20"/>
          <w:szCs w:val="20"/>
        </w:rPr>
      </w:pPr>
    </w:p>
    <w:p w:rsidR="009F61A5" w:rsidRDefault="009F61A5" w:rsidP="009F61A5">
      <w:pPr>
        <w:shd w:val="clear" w:color="auto" w:fill="FFFFFF"/>
        <w:rPr>
          <w:color w:val="000000"/>
          <w:spacing w:val="-12"/>
          <w:sz w:val="20"/>
          <w:szCs w:val="20"/>
        </w:rPr>
      </w:pPr>
    </w:p>
    <w:p w:rsidR="009F61A5" w:rsidRDefault="009F61A5" w:rsidP="009F61A5">
      <w:pPr>
        <w:shd w:val="clear" w:color="auto" w:fill="FFFFFF"/>
        <w:rPr>
          <w:color w:val="000000"/>
          <w:spacing w:val="-12"/>
          <w:sz w:val="20"/>
          <w:szCs w:val="20"/>
        </w:rPr>
      </w:pPr>
    </w:p>
    <w:p w:rsidR="009F61A5" w:rsidRPr="00723F43" w:rsidRDefault="009F61A5" w:rsidP="009F61A5">
      <w:pPr>
        <w:shd w:val="clear" w:color="auto" w:fill="FFFFFF"/>
        <w:jc w:val="center"/>
        <w:rPr>
          <w:b/>
          <w:color w:val="000000"/>
          <w:spacing w:val="-7"/>
          <w:sz w:val="20"/>
          <w:szCs w:val="20"/>
        </w:rPr>
      </w:pPr>
      <w:r w:rsidRPr="00723F43">
        <w:rPr>
          <w:b/>
          <w:color w:val="000000"/>
          <w:spacing w:val="-7"/>
          <w:sz w:val="20"/>
          <w:szCs w:val="20"/>
        </w:rPr>
        <w:t>П</w:t>
      </w:r>
      <w:r w:rsidRPr="00723F43">
        <w:rPr>
          <w:b/>
          <w:bCs/>
          <w:color w:val="000000"/>
          <w:spacing w:val="-2"/>
        </w:rPr>
        <w:t>аспорт</w:t>
      </w:r>
    </w:p>
    <w:p w:rsidR="009F61A5" w:rsidRPr="006E02A0" w:rsidRDefault="009F61A5" w:rsidP="009F61A5">
      <w:pPr>
        <w:shd w:val="clear" w:color="auto" w:fill="FFFFFF"/>
        <w:spacing w:line="360" w:lineRule="auto"/>
        <w:ind w:left="-77"/>
        <w:jc w:val="center"/>
        <w:rPr>
          <w:b/>
          <w:color w:val="000000"/>
          <w:spacing w:val="-8"/>
        </w:rPr>
      </w:pPr>
      <w:r w:rsidRPr="006E02A0">
        <w:rPr>
          <w:b/>
          <w:color w:val="000000"/>
          <w:spacing w:val="-8"/>
        </w:rPr>
        <w:t>районної бюджетної програми на  201</w:t>
      </w:r>
      <w:r>
        <w:rPr>
          <w:b/>
          <w:color w:val="000000"/>
          <w:spacing w:val="-8"/>
        </w:rPr>
        <w:t>7</w:t>
      </w:r>
      <w:r w:rsidRPr="006E02A0">
        <w:rPr>
          <w:b/>
          <w:color w:val="000000"/>
          <w:spacing w:val="-8"/>
        </w:rPr>
        <w:t xml:space="preserve">   рік</w:t>
      </w:r>
    </w:p>
    <w:p w:rsidR="009F61A5" w:rsidRPr="00175269" w:rsidRDefault="005820F6" w:rsidP="009F61A5">
      <w:pPr>
        <w:shd w:val="clear" w:color="auto" w:fill="FFFFFF"/>
        <w:spacing w:line="360" w:lineRule="auto"/>
        <w:ind w:left="-77" w:firstLine="77"/>
        <w:rPr>
          <w:b/>
        </w:rPr>
      </w:pPr>
      <w:r w:rsidRPr="005820F6">
        <w:rPr>
          <w:b/>
          <w:noProof/>
          <w:sz w:val="20"/>
          <w:szCs w:val="20"/>
          <w:lang w:val="ru-RU"/>
        </w:rPr>
        <w:pict>
          <v:line id="Прямая соединительная линия 23" o:spid="_x0000_s1029" style="position:absolute;left:0;text-align:left;z-index:251660288;visibility:visible" from="11.55pt,18.5pt" to="504.3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QjTwIAAFo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"/>
        </w:pict>
      </w:r>
      <w:r w:rsidR="009F61A5" w:rsidRPr="00394849">
        <w:rPr>
          <w:b/>
          <w:sz w:val="20"/>
          <w:szCs w:val="20"/>
        </w:rPr>
        <w:t>1</w:t>
      </w:r>
      <w:r w:rsidR="009F61A5" w:rsidRPr="00D4647E">
        <w:rPr>
          <w:sz w:val="20"/>
          <w:szCs w:val="20"/>
        </w:rPr>
        <w:t>.</w:t>
      </w:r>
      <w:r w:rsidR="009F61A5">
        <w:rPr>
          <w:sz w:val="20"/>
          <w:szCs w:val="20"/>
        </w:rPr>
        <w:t xml:space="preserve"> </w:t>
      </w:r>
      <w:r w:rsidR="009F61A5" w:rsidRPr="00175269">
        <w:rPr>
          <w:b/>
        </w:rPr>
        <w:t xml:space="preserve">КПКВК </w:t>
      </w:r>
      <w:r w:rsidR="009F61A5">
        <w:rPr>
          <w:b/>
        </w:rPr>
        <w:t xml:space="preserve"> МБ  </w:t>
      </w:r>
      <w:r w:rsidR="009F61A5" w:rsidRPr="00175269">
        <w:rPr>
          <w:b/>
        </w:rPr>
        <w:t>03</w:t>
      </w:r>
      <w:r w:rsidR="009F61A5">
        <w:rPr>
          <w:b/>
        </w:rPr>
        <w:t xml:space="preserve">00000   </w:t>
      </w:r>
      <w:proofErr w:type="spellStart"/>
      <w:r w:rsidR="009F61A5" w:rsidRPr="006E02A0">
        <w:rPr>
          <w:b/>
          <w:sz w:val="22"/>
          <w:szCs w:val="22"/>
        </w:rPr>
        <w:t>Чечельницька</w:t>
      </w:r>
      <w:proofErr w:type="spellEnd"/>
      <w:r w:rsidR="009F61A5" w:rsidRPr="006E02A0">
        <w:rPr>
          <w:b/>
          <w:sz w:val="22"/>
          <w:szCs w:val="22"/>
        </w:rPr>
        <w:t xml:space="preserve"> районна державна адміністрація</w:t>
      </w:r>
      <w:r w:rsidR="009F61A5">
        <w:rPr>
          <w:b/>
          <w:sz w:val="22"/>
          <w:szCs w:val="22"/>
        </w:rPr>
        <w:t xml:space="preserve">  </w:t>
      </w:r>
    </w:p>
    <w:p w:rsidR="009F61A5" w:rsidRPr="00175269" w:rsidRDefault="009F61A5" w:rsidP="009F61A5">
      <w:pPr>
        <w:shd w:val="clear" w:color="auto" w:fill="FFFFFF"/>
        <w:spacing w:line="360" w:lineRule="auto"/>
        <w:ind w:left="-77" w:firstLine="77"/>
        <w:rPr>
          <w:b/>
        </w:rPr>
      </w:pPr>
      <w:r w:rsidRPr="00D4647E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D4647E">
        <w:rPr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КПКВК  М</w:t>
      </w:r>
      <w:r w:rsidRPr="00D4647E">
        <w:rPr>
          <w:color w:val="000000"/>
          <w:spacing w:val="-4"/>
          <w:sz w:val="20"/>
          <w:szCs w:val="20"/>
        </w:rPr>
        <w:t>Б)</w:t>
      </w:r>
      <w:r>
        <w:rPr>
          <w:color w:val="000000"/>
          <w:spacing w:val="-4"/>
          <w:sz w:val="20"/>
          <w:szCs w:val="20"/>
        </w:rPr>
        <w:t xml:space="preserve"> </w:t>
      </w:r>
      <w:r w:rsidRPr="00D4647E">
        <w:rPr>
          <w:color w:val="000000"/>
          <w:spacing w:val="-4"/>
          <w:sz w:val="20"/>
          <w:szCs w:val="20"/>
        </w:rPr>
        <w:t xml:space="preserve"> (найменування </w:t>
      </w:r>
      <w:r>
        <w:rPr>
          <w:color w:val="000000"/>
          <w:spacing w:val="-4"/>
          <w:sz w:val="20"/>
          <w:szCs w:val="20"/>
        </w:rPr>
        <w:t xml:space="preserve"> </w:t>
      </w:r>
      <w:r w:rsidRPr="00D4647E">
        <w:rPr>
          <w:color w:val="000000"/>
          <w:spacing w:val="-4"/>
          <w:sz w:val="20"/>
          <w:szCs w:val="20"/>
        </w:rPr>
        <w:t xml:space="preserve">головного </w:t>
      </w:r>
      <w:r>
        <w:rPr>
          <w:color w:val="000000"/>
          <w:spacing w:val="-4"/>
          <w:sz w:val="20"/>
          <w:szCs w:val="20"/>
        </w:rPr>
        <w:t xml:space="preserve"> </w:t>
      </w:r>
      <w:r w:rsidRPr="00D4647E">
        <w:rPr>
          <w:color w:val="000000"/>
          <w:spacing w:val="-4"/>
          <w:sz w:val="20"/>
          <w:szCs w:val="20"/>
        </w:rPr>
        <w:t>розпорядника)</w:t>
      </w:r>
    </w:p>
    <w:p w:rsidR="009F61A5" w:rsidRDefault="009F61A5" w:rsidP="009F61A5">
      <w:pPr>
        <w:shd w:val="clear" w:color="auto" w:fill="FFFFFF"/>
        <w:rPr>
          <w:b/>
          <w:bCs/>
          <w:color w:val="000000"/>
          <w:spacing w:val="-4"/>
          <w:sz w:val="22"/>
          <w:szCs w:val="22"/>
        </w:rPr>
      </w:pPr>
      <w:r w:rsidRPr="00905870">
        <w:rPr>
          <w:b/>
          <w:color w:val="000000"/>
          <w:spacing w:val="-4"/>
          <w:sz w:val="22"/>
          <w:szCs w:val="22"/>
        </w:rPr>
        <w:t>2.</w:t>
      </w:r>
      <w:r w:rsidRPr="00394849">
        <w:rPr>
          <w:b/>
          <w:bCs/>
          <w:color w:val="000000"/>
          <w:spacing w:val="-4"/>
          <w:sz w:val="22"/>
          <w:szCs w:val="22"/>
        </w:rPr>
        <w:t xml:space="preserve">  </w:t>
      </w:r>
      <w:r w:rsidRPr="00175269">
        <w:rPr>
          <w:b/>
        </w:rPr>
        <w:t xml:space="preserve">КПКВК </w:t>
      </w:r>
      <w:r>
        <w:rPr>
          <w:b/>
        </w:rPr>
        <w:t xml:space="preserve"> МБ  </w:t>
      </w:r>
      <w:r w:rsidRPr="00175269">
        <w:rPr>
          <w:b/>
        </w:rPr>
        <w:t>03</w:t>
      </w:r>
      <w:r>
        <w:rPr>
          <w:b/>
        </w:rPr>
        <w:t xml:space="preserve">10000   </w:t>
      </w:r>
      <w:proofErr w:type="spellStart"/>
      <w:r w:rsidRPr="00394849">
        <w:rPr>
          <w:b/>
          <w:bCs/>
          <w:color w:val="000000"/>
          <w:spacing w:val="-4"/>
          <w:sz w:val="22"/>
          <w:szCs w:val="22"/>
        </w:rPr>
        <w:t>Чечельницька</w:t>
      </w:r>
      <w:proofErr w:type="spellEnd"/>
      <w:r w:rsidRPr="00394849">
        <w:rPr>
          <w:b/>
          <w:bCs/>
          <w:color w:val="000000"/>
          <w:spacing w:val="-4"/>
          <w:sz w:val="22"/>
          <w:szCs w:val="22"/>
        </w:rPr>
        <w:t xml:space="preserve">  РДА </w:t>
      </w:r>
    </w:p>
    <w:p w:rsidR="009F61A5" w:rsidRPr="00905870" w:rsidRDefault="009F61A5" w:rsidP="009F61A5">
      <w:pPr>
        <w:shd w:val="clear" w:color="auto" w:fill="FFFFFF"/>
        <w:spacing w:line="360" w:lineRule="auto"/>
        <w:ind w:left="-77" w:firstLine="77"/>
        <w:rPr>
          <w:b/>
        </w:rPr>
      </w:pPr>
      <w:r>
        <w:rPr>
          <w:b/>
          <w:bCs/>
          <w:color w:val="000000"/>
          <w:spacing w:val="-4"/>
          <w:sz w:val="20"/>
          <w:szCs w:val="20"/>
        </w:rPr>
        <w:t xml:space="preserve">     </w:t>
      </w:r>
      <w:r w:rsidRPr="00D4647E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D4647E">
        <w:rPr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КПКВК  М</w:t>
      </w:r>
      <w:r w:rsidRPr="00D4647E">
        <w:rPr>
          <w:color w:val="000000"/>
          <w:spacing w:val="-4"/>
          <w:sz w:val="20"/>
          <w:szCs w:val="20"/>
        </w:rPr>
        <w:t>Б)</w:t>
      </w:r>
      <w:r>
        <w:rPr>
          <w:color w:val="000000"/>
          <w:spacing w:val="-4"/>
          <w:sz w:val="20"/>
          <w:szCs w:val="20"/>
        </w:rPr>
        <w:t xml:space="preserve"> </w:t>
      </w:r>
      <w:r w:rsidRPr="00D4647E">
        <w:rPr>
          <w:color w:val="000000"/>
          <w:spacing w:val="-4"/>
          <w:sz w:val="20"/>
          <w:szCs w:val="20"/>
        </w:rPr>
        <w:t xml:space="preserve"> (найменування </w:t>
      </w:r>
      <w:r>
        <w:rPr>
          <w:color w:val="000000"/>
          <w:spacing w:val="-4"/>
          <w:sz w:val="20"/>
          <w:szCs w:val="20"/>
        </w:rPr>
        <w:t xml:space="preserve"> відповідальн</w:t>
      </w:r>
      <w:r w:rsidRPr="00D4647E">
        <w:rPr>
          <w:color w:val="000000"/>
          <w:spacing w:val="-4"/>
          <w:sz w:val="20"/>
          <w:szCs w:val="20"/>
        </w:rPr>
        <w:t xml:space="preserve">ого </w:t>
      </w:r>
      <w:r>
        <w:rPr>
          <w:color w:val="000000"/>
          <w:spacing w:val="-4"/>
          <w:sz w:val="20"/>
          <w:szCs w:val="20"/>
        </w:rPr>
        <w:t xml:space="preserve"> виконавця)</w:t>
      </w:r>
      <w:r w:rsidR="005820F6" w:rsidRPr="005820F6">
        <w:rPr>
          <w:b/>
          <w:noProof/>
          <w:sz w:val="20"/>
          <w:szCs w:val="20"/>
          <w:lang w:val="ru-RU"/>
        </w:rPr>
        <w:pict>
          <v:line id="Прямая соединительная линия 24" o:spid="_x0000_s1028" style="position:absolute;left:0;text-align:left;z-index:251661312;visibility:visible;mso-position-horizontal-relative:text;mso-position-vertical-relative:text" from="11.55pt,.05pt" to="504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"/>
        </w:pict>
      </w:r>
      <w:r w:rsidR="005820F6" w:rsidRPr="005820F6">
        <w:rPr>
          <w:b/>
          <w:noProof/>
          <w:sz w:val="20"/>
          <w:szCs w:val="20"/>
          <w:lang w:val="ru-RU"/>
        </w:rPr>
        <w:pict>
          <v:line id="Прямая соединительная линия 25" o:spid="_x0000_s1027" style="position:absolute;left:0;text-align:left;z-index:251662336;visibility:visible;mso-position-horizontal-relative:text;mso-position-vertical-relative:text" from="23.1pt,12.85pt" to="504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"/>
        </w:pict>
      </w:r>
    </w:p>
    <w:p w:rsidR="009F61A5" w:rsidRPr="000118A8" w:rsidRDefault="009F61A5" w:rsidP="009F61A5">
      <w:pPr>
        <w:shd w:val="clear" w:color="auto" w:fill="FFFFFF"/>
        <w:rPr>
          <w:b/>
          <w:bCs/>
          <w:color w:val="000000" w:themeColor="text1"/>
        </w:rPr>
      </w:pPr>
      <w:r>
        <w:rPr>
          <w:b/>
          <w:sz w:val="20"/>
          <w:szCs w:val="20"/>
        </w:rPr>
        <w:t xml:space="preserve">3.   </w:t>
      </w:r>
      <w:r w:rsidRPr="00175269">
        <w:rPr>
          <w:b/>
        </w:rPr>
        <w:t xml:space="preserve">КПКВК </w:t>
      </w:r>
      <w:r>
        <w:rPr>
          <w:b/>
        </w:rPr>
        <w:t xml:space="preserve"> МБ  </w:t>
      </w:r>
      <w:r w:rsidRPr="000118A8">
        <w:rPr>
          <w:b/>
          <w:color w:val="000000" w:themeColor="text1"/>
        </w:rPr>
        <w:t>031</w:t>
      </w:r>
      <w:r>
        <w:rPr>
          <w:b/>
          <w:color w:val="000000" w:themeColor="text1"/>
        </w:rPr>
        <w:t>8600</w:t>
      </w:r>
      <w:r w:rsidRPr="000118A8">
        <w:rPr>
          <w:b/>
          <w:color w:val="000000" w:themeColor="text1"/>
        </w:rPr>
        <w:t xml:space="preserve">    </w:t>
      </w:r>
      <w:r>
        <w:rPr>
          <w:b/>
          <w:color w:val="000000" w:themeColor="text1"/>
        </w:rPr>
        <w:t>Інші  видатки</w:t>
      </w:r>
    </w:p>
    <w:p w:rsidR="009F61A5" w:rsidRPr="00D4647E" w:rsidRDefault="009F61A5" w:rsidP="009F61A5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D4647E">
        <w:rPr>
          <w:sz w:val="20"/>
          <w:szCs w:val="20"/>
        </w:rPr>
        <w:t>(КПКВ</w:t>
      </w:r>
      <w:r>
        <w:rPr>
          <w:sz w:val="20"/>
          <w:szCs w:val="20"/>
        </w:rPr>
        <w:t>К М</w:t>
      </w:r>
      <w:r w:rsidRPr="00D4647E">
        <w:rPr>
          <w:sz w:val="20"/>
          <w:szCs w:val="20"/>
        </w:rPr>
        <w:t>Б) (КФКВ</w:t>
      </w:r>
      <w:r>
        <w:rPr>
          <w:sz w:val="20"/>
          <w:szCs w:val="20"/>
        </w:rPr>
        <w:t xml:space="preserve">К </w:t>
      </w:r>
      <w:r w:rsidRPr="00D4647E">
        <w:rPr>
          <w:sz w:val="20"/>
          <w:szCs w:val="20"/>
        </w:rPr>
        <w:t xml:space="preserve"> найменування районної бюджетної програми)</w:t>
      </w:r>
    </w:p>
    <w:p w:rsidR="009F61A5" w:rsidRDefault="009F61A5" w:rsidP="009F61A5">
      <w:pPr>
        <w:rPr>
          <w:sz w:val="20"/>
          <w:szCs w:val="20"/>
        </w:rPr>
      </w:pPr>
    </w:p>
    <w:p w:rsidR="009F61A5" w:rsidRDefault="009F61A5" w:rsidP="009F61A5">
      <w:pPr>
        <w:rPr>
          <w:sz w:val="20"/>
          <w:szCs w:val="20"/>
        </w:rPr>
      </w:pPr>
      <w:r w:rsidRPr="00723F43">
        <w:rPr>
          <w:b/>
          <w:sz w:val="20"/>
          <w:szCs w:val="20"/>
        </w:rPr>
        <w:t>4. Обсяг</w:t>
      </w:r>
      <w:r w:rsidRPr="00E265AA">
        <w:rPr>
          <w:b/>
          <w:sz w:val="20"/>
          <w:szCs w:val="20"/>
        </w:rPr>
        <w:t xml:space="preserve"> бюджетного призначення</w:t>
      </w:r>
      <w:r w:rsidRPr="00D4647E">
        <w:rPr>
          <w:sz w:val="20"/>
          <w:szCs w:val="20"/>
        </w:rPr>
        <w:t xml:space="preserve"> </w:t>
      </w:r>
      <w:r w:rsidRPr="00D4647E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7331</w:t>
      </w:r>
      <w:r w:rsidRPr="00D4647E">
        <w:rPr>
          <w:b/>
          <w:bCs/>
          <w:sz w:val="20"/>
          <w:szCs w:val="20"/>
        </w:rPr>
        <w:t>0,00 (</w:t>
      </w:r>
      <w:r>
        <w:rPr>
          <w:b/>
          <w:bCs/>
          <w:sz w:val="20"/>
          <w:szCs w:val="20"/>
        </w:rPr>
        <w:t xml:space="preserve">сімдесят три  </w:t>
      </w:r>
      <w:r w:rsidRPr="006E02A0">
        <w:rPr>
          <w:b/>
          <w:bCs/>
          <w:sz w:val="20"/>
          <w:szCs w:val="20"/>
        </w:rPr>
        <w:t>тисяч</w:t>
      </w:r>
      <w:r>
        <w:rPr>
          <w:b/>
          <w:bCs/>
          <w:sz w:val="20"/>
          <w:szCs w:val="20"/>
        </w:rPr>
        <w:t>і триста десять</w:t>
      </w:r>
      <w:r w:rsidRPr="006E02A0">
        <w:rPr>
          <w:b/>
          <w:bCs/>
          <w:sz w:val="20"/>
          <w:szCs w:val="20"/>
        </w:rPr>
        <w:t xml:space="preserve"> </w:t>
      </w:r>
      <w:r w:rsidRPr="00D4647E">
        <w:rPr>
          <w:b/>
          <w:bCs/>
          <w:sz w:val="20"/>
          <w:szCs w:val="20"/>
        </w:rPr>
        <w:t xml:space="preserve">) </w:t>
      </w:r>
      <w:r w:rsidRPr="00D4647E">
        <w:rPr>
          <w:sz w:val="20"/>
          <w:szCs w:val="20"/>
        </w:rPr>
        <w:t>гривень,    у  тому числі із загального фонду -</w:t>
      </w:r>
      <w:r w:rsidRPr="000F6424">
        <w:rPr>
          <w:bCs/>
          <w:sz w:val="20"/>
          <w:szCs w:val="20"/>
        </w:rPr>
        <w:t>73310,00 (сімдесят три  тисячі триста десять)</w:t>
      </w:r>
      <w:r w:rsidRPr="00D4647E">
        <w:rPr>
          <w:b/>
          <w:bCs/>
          <w:sz w:val="20"/>
          <w:szCs w:val="20"/>
        </w:rPr>
        <w:t xml:space="preserve"> </w:t>
      </w:r>
      <w:r w:rsidRPr="00D4647E">
        <w:rPr>
          <w:sz w:val="20"/>
          <w:szCs w:val="20"/>
        </w:rPr>
        <w:t xml:space="preserve"> та із спеціального фонду - __0_гривень.</w:t>
      </w:r>
    </w:p>
    <w:p w:rsidR="009F61A5" w:rsidRPr="00D4647E" w:rsidRDefault="009F61A5" w:rsidP="009F61A5">
      <w:pPr>
        <w:rPr>
          <w:sz w:val="20"/>
          <w:szCs w:val="20"/>
        </w:rPr>
      </w:pPr>
    </w:p>
    <w:p w:rsidR="009F61A5" w:rsidRDefault="009F61A5" w:rsidP="009F61A5">
      <w:pPr>
        <w:rPr>
          <w:sz w:val="20"/>
          <w:szCs w:val="20"/>
        </w:rPr>
      </w:pPr>
      <w:r w:rsidRPr="00723F43">
        <w:rPr>
          <w:b/>
          <w:sz w:val="20"/>
          <w:szCs w:val="20"/>
        </w:rPr>
        <w:t>5.</w:t>
      </w:r>
      <w:r w:rsidRPr="00D4647E">
        <w:rPr>
          <w:sz w:val="20"/>
          <w:szCs w:val="20"/>
        </w:rPr>
        <w:t xml:space="preserve"> </w:t>
      </w:r>
      <w:r w:rsidRPr="00D4647E">
        <w:rPr>
          <w:b/>
          <w:sz w:val="20"/>
          <w:szCs w:val="20"/>
        </w:rPr>
        <w:t>Законодавчі підстави для виконання районної бюджетної програми</w:t>
      </w:r>
      <w:r w:rsidRPr="00D4647E">
        <w:rPr>
          <w:sz w:val="20"/>
          <w:szCs w:val="20"/>
        </w:rPr>
        <w:t>:</w:t>
      </w:r>
    </w:p>
    <w:p w:rsidR="009F61A5" w:rsidRDefault="009F61A5" w:rsidP="009F61A5">
      <w:pPr>
        <w:rPr>
          <w:sz w:val="20"/>
          <w:szCs w:val="20"/>
        </w:rPr>
      </w:pPr>
    </w:p>
    <w:p w:rsidR="009F61A5" w:rsidRPr="00BF133C" w:rsidRDefault="009F61A5" w:rsidP="009F61A5">
      <w:pPr>
        <w:rPr>
          <w:sz w:val="20"/>
          <w:szCs w:val="20"/>
          <w:lang w:val="ru-RU"/>
        </w:rPr>
      </w:pPr>
      <w:r>
        <w:rPr>
          <w:sz w:val="20"/>
          <w:szCs w:val="20"/>
        </w:rPr>
        <w:t>Конституція України (Закон України від28.06.1196р. №254к/96-ВР)</w:t>
      </w:r>
    </w:p>
    <w:p w:rsidR="009F61A5" w:rsidRPr="00A70F3E" w:rsidRDefault="009F61A5" w:rsidP="009F61A5">
      <w:pPr>
        <w:rPr>
          <w:sz w:val="20"/>
          <w:szCs w:val="20"/>
        </w:rPr>
      </w:pPr>
      <w:r>
        <w:rPr>
          <w:sz w:val="20"/>
          <w:szCs w:val="20"/>
        </w:rPr>
        <w:t>Бюджетний  Кодекс (Закон України від 08.07.2010р. №2456-</w:t>
      </w:r>
      <w:r>
        <w:rPr>
          <w:sz w:val="20"/>
          <w:szCs w:val="20"/>
          <w:lang w:val="en-US"/>
        </w:rPr>
        <w:t>VI</w:t>
      </w:r>
      <w:r>
        <w:rPr>
          <w:sz w:val="20"/>
          <w:szCs w:val="20"/>
        </w:rPr>
        <w:t>)</w:t>
      </w:r>
    </w:p>
    <w:p w:rsidR="009F61A5" w:rsidRPr="00D913B4" w:rsidRDefault="009F61A5" w:rsidP="009F61A5">
      <w:pPr>
        <w:rPr>
          <w:color w:val="000000" w:themeColor="text1"/>
          <w:sz w:val="20"/>
          <w:szCs w:val="20"/>
        </w:rPr>
      </w:pPr>
      <w:r w:rsidRPr="00D913B4">
        <w:rPr>
          <w:color w:val="000000" w:themeColor="text1"/>
          <w:sz w:val="20"/>
          <w:szCs w:val="20"/>
        </w:rPr>
        <w:t>Закон України від 21.12.2016р. №1801-</w:t>
      </w:r>
      <w:r w:rsidRPr="00D913B4">
        <w:rPr>
          <w:color w:val="000000" w:themeColor="text1"/>
          <w:sz w:val="20"/>
          <w:szCs w:val="20"/>
          <w:lang w:val="en-US"/>
        </w:rPr>
        <w:t>VIII</w:t>
      </w:r>
      <w:r w:rsidRPr="00D913B4">
        <w:rPr>
          <w:color w:val="000000" w:themeColor="text1"/>
          <w:sz w:val="20"/>
          <w:szCs w:val="20"/>
        </w:rPr>
        <w:t xml:space="preserve"> «Про державний бюджет на 2017рік»</w:t>
      </w:r>
    </w:p>
    <w:p w:rsidR="009F61A5" w:rsidRDefault="009F61A5" w:rsidP="009F61A5">
      <w:pPr>
        <w:rPr>
          <w:sz w:val="20"/>
          <w:szCs w:val="20"/>
        </w:rPr>
      </w:pPr>
      <w:r>
        <w:rPr>
          <w:sz w:val="20"/>
          <w:szCs w:val="20"/>
        </w:rPr>
        <w:t>Закон України «Про  місцеві державні адміністрації» від 09.04.1999р</w:t>
      </w:r>
    </w:p>
    <w:p w:rsidR="009F61A5" w:rsidRDefault="009F61A5" w:rsidP="009F61A5">
      <w:pPr>
        <w:rPr>
          <w:sz w:val="20"/>
          <w:szCs w:val="20"/>
        </w:rPr>
      </w:pPr>
      <w:r>
        <w:rPr>
          <w:sz w:val="20"/>
          <w:szCs w:val="20"/>
        </w:rPr>
        <w:t>Рішення сесії районної ради №211 від 01.03.2017року</w:t>
      </w:r>
    </w:p>
    <w:p w:rsidR="009F61A5" w:rsidRDefault="009F61A5" w:rsidP="009F61A5">
      <w:pPr>
        <w:rPr>
          <w:sz w:val="20"/>
          <w:szCs w:val="20"/>
        </w:rPr>
      </w:pPr>
    </w:p>
    <w:p w:rsidR="009F61A5" w:rsidRDefault="009F61A5" w:rsidP="009F61A5">
      <w:pPr>
        <w:rPr>
          <w:b/>
          <w:sz w:val="20"/>
          <w:szCs w:val="20"/>
        </w:rPr>
      </w:pPr>
      <w:r w:rsidRPr="00723F43">
        <w:rPr>
          <w:b/>
          <w:sz w:val="20"/>
          <w:szCs w:val="20"/>
        </w:rPr>
        <w:t>6.</w:t>
      </w:r>
      <w:r w:rsidRPr="00D4647E">
        <w:rPr>
          <w:sz w:val="20"/>
          <w:szCs w:val="20"/>
        </w:rPr>
        <w:t xml:space="preserve"> </w:t>
      </w:r>
      <w:r w:rsidRPr="00D4647E">
        <w:rPr>
          <w:b/>
          <w:sz w:val="20"/>
          <w:szCs w:val="20"/>
        </w:rPr>
        <w:t>Мета районної бюджетної програми:</w:t>
      </w:r>
    </w:p>
    <w:p w:rsidR="009F61A5" w:rsidRDefault="009F61A5" w:rsidP="009F61A5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A701D">
        <w:rPr>
          <w:sz w:val="20"/>
          <w:szCs w:val="20"/>
        </w:rPr>
        <w:t xml:space="preserve">Інші видатки на забезпечення </w:t>
      </w:r>
      <w:r>
        <w:rPr>
          <w:sz w:val="20"/>
          <w:szCs w:val="20"/>
        </w:rPr>
        <w:t xml:space="preserve"> здійснення заходів.</w:t>
      </w:r>
    </w:p>
    <w:p w:rsidR="009F61A5" w:rsidRPr="00CA701D" w:rsidRDefault="009F61A5" w:rsidP="009F61A5">
      <w:pPr>
        <w:rPr>
          <w:sz w:val="20"/>
          <w:szCs w:val="20"/>
        </w:rPr>
      </w:pPr>
    </w:p>
    <w:p w:rsidR="009F61A5" w:rsidRDefault="009F61A5" w:rsidP="009F61A5">
      <w:pPr>
        <w:rPr>
          <w:b/>
          <w:sz w:val="20"/>
          <w:szCs w:val="20"/>
        </w:rPr>
      </w:pPr>
      <w:r>
        <w:rPr>
          <w:b/>
          <w:sz w:val="20"/>
          <w:szCs w:val="20"/>
        </w:rPr>
        <w:t>7. Підпрограми, спрямовані на досягнення мети,  визначеної  паспортом бюджетної програми:</w:t>
      </w:r>
    </w:p>
    <w:p w:rsidR="009F61A5" w:rsidRDefault="009F61A5" w:rsidP="009F61A5">
      <w:pPr>
        <w:rPr>
          <w:b/>
          <w:sz w:val="20"/>
          <w:szCs w:val="20"/>
        </w:rPr>
      </w:pPr>
    </w:p>
    <w:tbl>
      <w:tblPr>
        <w:tblW w:w="979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4"/>
        <w:gridCol w:w="1343"/>
        <w:gridCol w:w="1201"/>
        <w:gridCol w:w="6240"/>
      </w:tblGrid>
      <w:tr w:rsidR="009F61A5" w:rsidRPr="00A364DF" w:rsidTr="00F2502B">
        <w:trPr>
          <w:trHeight w:val="330"/>
        </w:trPr>
        <w:tc>
          <w:tcPr>
            <w:tcW w:w="1014" w:type="dxa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№ з/п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 xml:space="preserve">КПКВК </w:t>
            </w:r>
          </w:p>
        </w:tc>
        <w:tc>
          <w:tcPr>
            <w:tcW w:w="1201" w:type="dxa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КФКВК</w:t>
            </w:r>
          </w:p>
        </w:tc>
        <w:tc>
          <w:tcPr>
            <w:tcW w:w="6240" w:type="dxa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Назва підпрограми</w:t>
            </w:r>
          </w:p>
        </w:tc>
      </w:tr>
      <w:tr w:rsidR="009F61A5" w:rsidRPr="00A364DF" w:rsidTr="00F2502B">
        <w:trPr>
          <w:trHeight w:hRule="exact" w:val="406"/>
        </w:trPr>
        <w:tc>
          <w:tcPr>
            <w:tcW w:w="1014" w:type="dxa"/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1201" w:type="dxa"/>
            <w:vAlign w:val="center"/>
          </w:tcPr>
          <w:p w:rsidR="009F61A5" w:rsidRPr="007138D6" w:rsidRDefault="009F61A5" w:rsidP="00F2502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240" w:type="dxa"/>
            <w:vAlign w:val="center"/>
          </w:tcPr>
          <w:p w:rsidR="009F61A5" w:rsidRPr="00817D99" w:rsidRDefault="009F61A5" w:rsidP="00F2502B">
            <w:pPr>
              <w:jc w:val="center"/>
              <w:rPr>
                <w:i/>
              </w:rPr>
            </w:pPr>
          </w:p>
        </w:tc>
      </w:tr>
      <w:tr w:rsidR="009F61A5" w:rsidRPr="00A364DF" w:rsidTr="00F2502B">
        <w:trPr>
          <w:trHeight w:hRule="exact" w:val="400"/>
        </w:trPr>
        <w:tc>
          <w:tcPr>
            <w:tcW w:w="1014" w:type="dxa"/>
            <w:vAlign w:val="center"/>
          </w:tcPr>
          <w:p w:rsidR="009F61A5" w:rsidRDefault="009F61A5" w:rsidP="00F2502B"/>
        </w:tc>
        <w:tc>
          <w:tcPr>
            <w:tcW w:w="1343" w:type="dxa"/>
            <w:shd w:val="clear" w:color="auto" w:fill="auto"/>
            <w:vAlign w:val="center"/>
          </w:tcPr>
          <w:p w:rsidR="009F61A5" w:rsidRDefault="009F61A5" w:rsidP="00F2502B">
            <w:pPr>
              <w:jc w:val="center"/>
            </w:pPr>
          </w:p>
        </w:tc>
        <w:tc>
          <w:tcPr>
            <w:tcW w:w="1201" w:type="dxa"/>
            <w:vAlign w:val="center"/>
          </w:tcPr>
          <w:p w:rsidR="009F61A5" w:rsidRPr="007138D6" w:rsidRDefault="009F61A5" w:rsidP="00F2502B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240" w:type="dxa"/>
            <w:vAlign w:val="center"/>
          </w:tcPr>
          <w:p w:rsidR="009F61A5" w:rsidRPr="00C23244" w:rsidRDefault="009F61A5" w:rsidP="00F2502B">
            <w:pPr>
              <w:rPr>
                <w:i/>
                <w:iCs/>
              </w:rPr>
            </w:pPr>
          </w:p>
        </w:tc>
      </w:tr>
    </w:tbl>
    <w:p w:rsidR="009F61A5" w:rsidRDefault="009F61A5" w:rsidP="009F61A5">
      <w:pPr>
        <w:shd w:val="clear" w:color="auto" w:fill="FFFFFF"/>
        <w:spacing w:line="360" w:lineRule="auto"/>
        <w:jc w:val="both"/>
        <w:rPr>
          <w:color w:val="000000"/>
          <w:spacing w:val="-12"/>
          <w:sz w:val="20"/>
          <w:szCs w:val="20"/>
        </w:rPr>
      </w:pPr>
    </w:p>
    <w:p w:rsidR="009F61A5" w:rsidRPr="00BF1A6D" w:rsidRDefault="009F61A5" w:rsidP="009F61A5">
      <w:pPr>
        <w:shd w:val="clear" w:color="auto" w:fill="FFFFFF"/>
        <w:spacing w:line="360" w:lineRule="auto"/>
        <w:jc w:val="both"/>
        <w:rPr>
          <w:color w:val="000000"/>
          <w:spacing w:val="-12"/>
          <w:sz w:val="20"/>
          <w:szCs w:val="20"/>
          <w:lang w:val="ru-RU"/>
        </w:rPr>
      </w:pPr>
      <w:r>
        <w:rPr>
          <w:color w:val="000000"/>
          <w:spacing w:val="-12"/>
          <w:sz w:val="20"/>
          <w:szCs w:val="20"/>
        </w:rPr>
        <w:t xml:space="preserve"> </w:t>
      </w:r>
      <w:r w:rsidRPr="00D4647E">
        <w:rPr>
          <w:color w:val="000000"/>
          <w:spacing w:val="-12"/>
          <w:sz w:val="20"/>
          <w:szCs w:val="20"/>
        </w:rPr>
        <w:t xml:space="preserve">8. </w:t>
      </w:r>
      <w:r w:rsidRPr="00950662">
        <w:rPr>
          <w:b/>
          <w:color w:val="000000"/>
          <w:spacing w:val="-12"/>
          <w:sz w:val="20"/>
          <w:szCs w:val="20"/>
        </w:rPr>
        <w:t>Обсяги  фінансування бюджетної  програми у розрізі підпрограм і  завдань</w:t>
      </w:r>
      <w:r w:rsidRPr="00BF1A6D">
        <w:rPr>
          <w:color w:val="000000"/>
          <w:spacing w:val="-12"/>
          <w:sz w:val="20"/>
          <w:szCs w:val="20"/>
        </w:rPr>
        <w:t>:</w:t>
      </w:r>
      <w:r w:rsidRPr="00BF1A6D">
        <w:rPr>
          <w:color w:val="000000"/>
          <w:spacing w:val="-12"/>
          <w:sz w:val="20"/>
          <w:szCs w:val="20"/>
          <w:lang w:val="ru-RU"/>
        </w:rPr>
        <w:t xml:space="preserve">                                                      (</w:t>
      </w:r>
      <w:proofErr w:type="spellStart"/>
      <w:r w:rsidRPr="00BF1A6D">
        <w:rPr>
          <w:color w:val="000000"/>
          <w:spacing w:val="-12"/>
          <w:sz w:val="20"/>
          <w:szCs w:val="20"/>
          <w:lang w:val="ru-RU"/>
        </w:rPr>
        <w:t>тис.грн</w:t>
      </w:r>
      <w:proofErr w:type="spellEnd"/>
      <w:r w:rsidRPr="00BF1A6D">
        <w:rPr>
          <w:color w:val="000000"/>
          <w:spacing w:val="-12"/>
          <w:sz w:val="20"/>
          <w:szCs w:val="20"/>
          <w:lang w:val="ru-RU"/>
        </w:rPr>
        <w:t>)</w:t>
      </w:r>
    </w:p>
    <w:tbl>
      <w:tblPr>
        <w:tblW w:w="9940" w:type="dxa"/>
        <w:tblInd w:w="91" w:type="dxa"/>
        <w:tblLayout w:type="fixed"/>
        <w:tblLook w:val="0000"/>
      </w:tblPr>
      <w:tblGrid>
        <w:gridCol w:w="584"/>
        <w:gridCol w:w="992"/>
        <w:gridCol w:w="993"/>
        <w:gridCol w:w="2835"/>
        <w:gridCol w:w="1559"/>
        <w:gridCol w:w="1701"/>
        <w:gridCol w:w="1276"/>
      </w:tblGrid>
      <w:tr w:rsidR="009F61A5" w:rsidRPr="00A364DF" w:rsidTr="00F2502B">
        <w:trPr>
          <w:trHeight w:val="7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№ з/п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ind w:right="-105"/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КПКВК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КФКВК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 xml:space="preserve">Підпрограма/завдання </w:t>
            </w:r>
            <w:r w:rsidRPr="008A4038">
              <w:rPr>
                <w:sz w:val="18"/>
                <w:szCs w:val="18"/>
              </w:rPr>
              <w:br/>
              <w:t>бюджетної програми</w:t>
            </w:r>
            <w:r w:rsidRPr="008A4038"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Загальний</w:t>
            </w:r>
          </w:p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Разом</w:t>
            </w:r>
          </w:p>
        </w:tc>
      </w:tr>
      <w:tr w:rsidR="009F61A5" w:rsidRPr="00A364DF" w:rsidTr="00F2502B">
        <w:trPr>
          <w:trHeight w:val="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A4038" w:rsidRDefault="009F61A5" w:rsidP="00F2502B">
            <w:pPr>
              <w:jc w:val="center"/>
              <w:rPr>
                <w:sz w:val="18"/>
                <w:szCs w:val="18"/>
              </w:rPr>
            </w:pPr>
            <w:r w:rsidRPr="008A4038">
              <w:rPr>
                <w:sz w:val="18"/>
                <w:szCs w:val="18"/>
              </w:rPr>
              <w:t>7</w:t>
            </w:r>
          </w:p>
        </w:tc>
      </w:tr>
      <w:tr w:rsidR="009F61A5" w:rsidRPr="00A364DF" w:rsidTr="00F2502B">
        <w:trPr>
          <w:trHeight w:val="38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17D99" w:rsidRDefault="009F61A5" w:rsidP="00F2502B">
            <w:pPr>
              <w:jc w:val="center"/>
              <w:rPr>
                <w:sz w:val="18"/>
                <w:szCs w:val="18"/>
              </w:rPr>
            </w:pPr>
            <w:r w:rsidRPr="00817D99">
              <w:rPr>
                <w:b/>
                <w:color w:val="000000" w:themeColor="text1"/>
                <w:sz w:val="18"/>
                <w:szCs w:val="18"/>
              </w:rPr>
              <w:t>0318600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7138D6" w:rsidRDefault="009F61A5" w:rsidP="00F2502B">
            <w:pPr>
              <w:jc w:val="center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color w:val="FF0000"/>
                <w:sz w:val="18"/>
                <w:szCs w:val="18"/>
                <w:lang w:val="ru-RU"/>
              </w:rPr>
              <w:t>0133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8A4038" w:rsidRDefault="009F61A5" w:rsidP="00F2502B">
            <w:pPr>
              <w:jc w:val="both"/>
              <w:rPr>
                <w:sz w:val="18"/>
                <w:szCs w:val="18"/>
              </w:rPr>
            </w:pPr>
            <w:r w:rsidRPr="00EA7251">
              <w:rPr>
                <w:b/>
                <w:sz w:val="18"/>
                <w:szCs w:val="18"/>
              </w:rPr>
              <w:t>Підпрограма: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23,0</w:t>
            </w:r>
          </w:p>
        </w:tc>
      </w:tr>
      <w:tr w:rsidR="009F61A5" w:rsidRPr="00A364DF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E5680D" w:rsidRDefault="009F61A5" w:rsidP="00F2502B">
            <w:pPr>
              <w:jc w:val="both"/>
              <w:rPr>
                <w:i/>
                <w:sz w:val="18"/>
                <w:szCs w:val="18"/>
              </w:rPr>
            </w:pPr>
            <w:r w:rsidRPr="00EA7251">
              <w:rPr>
                <w:b/>
                <w:sz w:val="18"/>
                <w:szCs w:val="18"/>
                <w:u w:val="single"/>
              </w:rPr>
              <w:t>Завдання:</w:t>
            </w:r>
            <w:r w:rsidRPr="00817D99">
              <w:rPr>
                <w:i/>
                <w:sz w:val="14"/>
                <w:szCs w:val="14"/>
              </w:rPr>
              <w:t xml:space="preserve"> </w:t>
            </w:r>
            <w:r w:rsidRPr="00E5680D">
              <w:rPr>
                <w:i/>
                <w:sz w:val="18"/>
                <w:szCs w:val="18"/>
              </w:rPr>
              <w:t>забезпечення надання інформаційних послуг населенню</w:t>
            </w:r>
          </w:p>
          <w:p w:rsidR="009F61A5" w:rsidRDefault="009F61A5" w:rsidP="00F2502B">
            <w:pPr>
              <w:jc w:val="both"/>
              <w:rPr>
                <w:i/>
                <w:sz w:val="14"/>
                <w:szCs w:val="14"/>
              </w:rPr>
            </w:pPr>
          </w:p>
          <w:p w:rsidR="009F61A5" w:rsidRPr="008A4038" w:rsidRDefault="009F61A5" w:rsidP="00F250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pPr>
              <w:jc w:val="center"/>
            </w:pPr>
          </w:p>
        </w:tc>
      </w:tr>
      <w:tr w:rsidR="009F61A5" w:rsidRPr="00A364DF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17D99" w:rsidRDefault="009F61A5" w:rsidP="00F2502B">
            <w:pPr>
              <w:jc w:val="center"/>
              <w:rPr>
                <w:sz w:val="18"/>
                <w:szCs w:val="18"/>
              </w:rPr>
            </w:pPr>
            <w:r w:rsidRPr="00817D99">
              <w:rPr>
                <w:b/>
                <w:color w:val="000000" w:themeColor="text1"/>
                <w:sz w:val="18"/>
                <w:szCs w:val="18"/>
              </w:rPr>
              <w:t>0318600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7138D6" w:rsidRDefault="009F61A5" w:rsidP="00F2502B">
            <w:pPr>
              <w:jc w:val="center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color w:val="FF0000"/>
                <w:sz w:val="18"/>
                <w:szCs w:val="18"/>
                <w:lang w:val="ru-RU"/>
              </w:rPr>
              <w:t>0133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817D99" w:rsidRDefault="009F61A5" w:rsidP="00F2502B">
            <w:pPr>
              <w:jc w:val="center"/>
              <w:rPr>
                <w:i/>
                <w:iCs/>
              </w:rPr>
            </w:pPr>
            <w:r w:rsidRPr="00EA7251">
              <w:rPr>
                <w:b/>
                <w:sz w:val="18"/>
                <w:szCs w:val="18"/>
              </w:rPr>
              <w:t>Підпрограма:</w:t>
            </w:r>
            <w:r>
              <w:rPr>
                <w:i/>
                <w:iCs/>
              </w:rPr>
              <w:t xml:space="preserve"> </w:t>
            </w:r>
          </w:p>
          <w:p w:rsidR="009F61A5" w:rsidRPr="00817D99" w:rsidRDefault="009F61A5" w:rsidP="00F2502B">
            <w:pPr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</w:rPr>
              <w:t>310</w:t>
            </w:r>
          </w:p>
        </w:tc>
      </w:tr>
      <w:tr w:rsidR="009F61A5" w:rsidRPr="00A364DF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Default="009F61A5" w:rsidP="00F25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Default="009F61A5" w:rsidP="00F250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8A4038" w:rsidRDefault="009F61A5" w:rsidP="00F2502B">
            <w:pPr>
              <w:jc w:val="both"/>
              <w:rPr>
                <w:sz w:val="18"/>
                <w:szCs w:val="18"/>
              </w:rPr>
            </w:pPr>
            <w:r w:rsidRPr="001E76FB">
              <w:rPr>
                <w:b/>
                <w:sz w:val="18"/>
                <w:szCs w:val="18"/>
                <w:u w:val="single"/>
              </w:rPr>
              <w:t>Завдання:</w:t>
            </w:r>
            <w:r>
              <w:rPr>
                <w:sz w:val="18"/>
                <w:szCs w:val="18"/>
              </w:rPr>
              <w:t xml:space="preserve"> </w:t>
            </w:r>
            <w:r w:rsidRPr="001E76FB">
              <w:rPr>
                <w:i/>
                <w:sz w:val="18"/>
                <w:szCs w:val="18"/>
              </w:rPr>
              <w:t xml:space="preserve"> Забезпечення заходів з територіальної оборони та мобілізації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</w:tr>
      <w:tr w:rsidR="009F61A5" w:rsidRPr="00A364DF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817D99" w:rsidRDefault="009F61A5" w:rsidP="00F2502B">
            <w:pPr>
              <w:jc w:val="center"/>
              <w:rPr>
                <w:sz w:val="18"/>
                <w:szCs w:val="18"/>
              </w:rPr>
            </w:pPr>
            <w:r w:rsidRPr="00817D99">
              <w:rPr>
                <w:b/>
                <w:color w:val="000000" w:themeColor="text1"/>
                <w:sz w:val="18"/>
                <w:szCs w:val="18"/>
              </w:rPr>
              <w:t>0318600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7138D6" w:rsidRDefault="009F61A5" w:rsidP="00F2502B">
            <w:pPr>
              <w:jc w:val="center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color w:val="FF0000"/>
                <w:sz w:val="18"/>
                <w:szCs w:val="18"/>
                <w:lang w:val="ru-RU"/>
              </w:rPr>
              <w:t>0133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DD53C3" w:rsidRDefault="009F61A5" w:rsidP="00F2502B">
            <w:pPr>
              <w:jc w:val="both"/>
              <w:rPr>
                <w:sz w:val="16"/>
                <w:szCs w:val="16"/>
              </w:rPr>
            </w:pPr>
            <w:r w:rsidRPr="00EA7251">
              <w:rPr>
                <w:b/>
                <w:sz w:val="18"/>
                <w:szCs w:val="18"/>
              </w:rPr>
              <w:t>Підпрограма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BF1A6D" w:rsidRDefault="009F61A5" w:rsidP="00F2502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r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</w:t>
            </w:r>
          </w:p>
        </w:tc>
      </w:tr>
      <w:tr w:rsidR="009F61A5" w:rsidRPr="00A364DF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B1603D" w:rsidRDefault="009F61A5" w:rsidP="00F2502B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u w:val="single"/>
              </w:rPr>
              <w:t>Завдання:</w:t>
            </w:r>
            <w:r w:rsidRPr="001E76FB">
              <w:rPr>
                <w:i/>
                <w:sz w:val="16"/>
                <w:szCs w:val="16"/>
              </w:rPr>
              <w:t xml:space="preserve">Забезпечення </w:t>
            </w:r>
            <w:r>
              <w:rPr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надання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адм</w:t>
            </w:r>
            <w:proofErr w:type="spellEnd"/>
            <w:r>
              <w:rPr>
                <w:i/>
                <w:sz w:val="16"/>
                <w:szCs w:val="16"/>
              </w:rPr>
              <w:t>і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ністративних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послуг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 у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сфері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державної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реєстрації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речових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 прав на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нерухоме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майно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 та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їх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  <w:lang w:val="ru-RU"/>
              </w:rPr>
              <w:t>обтяжень</w:t>
            </w:r>
            <w:proofErr w:type="spellEnd"/>
            <w:r>
              <w:rPr>
                <w:i/>
                <w:sz w:val="16"/>
                <w:szCs w:val="16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A364DF" w:rsidRDefault="009F61A5" w:rsidP="00F2502B"/>
        </w:tc>
      </w:tr>
      <w:tr w:rsidR="009F61A5" w:rsidRPr="00A364DF" w:rsidTr="00F2502B">
        <w:trPr>
          <w:trHeight w:val="35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A364DF" w:rsidRDefault="009F61A5" w:rsidP="00F2502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11692" w:rsidRDefault="009F61A5" w:rsidP="00F2502B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1E76FB" w:rsidRDefault="009F61A5" w:rsidP="00F2502B">
            <w:pPr>
              <w:jc w:val="both"/>
              <w:rPr>
                <w:b/>
              </w:rPr>
            </w:pPr>
            <w:r w:rsidRPr="001E76FB">
              <w:rPr>
                <w:b/>
                <w:sz w:val="22"/>
                <w:szCs w:val="22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E76FB" w:rsidRDefault="009F61A5" w:rsidP="00F2502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73,310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E76FB" w:rsidRDefault="009F61A5" w:rsidP="00F2502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E76FB" w:rsidRDefault="009F61A5" w:rsidP="00F2502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73,310</w:t>
            </w:r>
          </w:p>
        </w:tc>
      </w:tr>
    </w:tbl>
    <w:p w:rsidR="009F61A5" w:rsidRPr="00A364DF" w:rsidRDefault="009F61A5" w:rsidP="009F61A5">
      <w:pPr>
        <w:rPr>
          <w:szCs w:val="28"/>
        </w:rPr>
      </w:pPr>
    </w:p>
    <w:p w:rsidR="009F61A5" w:rsidRPr="00926213" w:rsidRDefault="009F61A5" w:rsidP="009F61A5">
      <w:pPr>
        <w:ind w:firstLine="357"/>
        <w:rPr>
          <w:b/>
          <w:sz w:val="20"/>
          <w:szCs w:val="20"/>
        </w:rPr>
      </w:pPr>
      <w:r w:rsidRPr="00926213">
        <w:rPr>
          <w:b/>
          <w:color w:val="000000"/>
          <w:spacing w:val="-12"/>
          <w:sz w:val="20"/>
          <w:szCs w:val="20"/>
        </w:rPr>
        <w:t xml:space="preserve">   </w:t>
      </w:r>
      <w:r w:rsidRPr="00926213">
        <w:rPr>
          <w:b/>
          <w:sz w:val="20"/>
          <w:szCs w:val="20"/>
        </w:rPr>
        <w:t>9. Перелік регіональних цільових програм, які виконуються у складі бюджетної програми</w:t>
      </w:r>
    </w:p>
    <w:p w:rsidR="009F61A5" w:rsidRPr="00A46380" w:rsidRDefault="009F61A5" w:rsidP="009F61A5">
      <w:pPr>
        <w:spacing w:before="60"/>
        <w:jc w:val="both"/>
        <w:rPr>
          <w:sz w:val="18"/>
          <w:szCs w:val="18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</w:t>
      </w:r>
      <w:r w:rsidRPr="00A46380">
        <w:rPr>
          <w:sz w:val="18"/>
          <w:szCs w:val="18"/>
        </w:rPr>
        <w:t xml:space="preserve">(тис. </w:t>
      </w:r>
      <w:proofErr w:type="spellStart"/>
      <w:r w:rsidRPr="00A46380">
        <w:rPr>
          <w:sz w:val="18"/>
          <w:szCs w:val="18"/>
        </w:rPr>
        <w:t>грн</w:t>
      </w:r>
      <w:proofErr w:type="spellEnd"/>
      <w:r w:rsidRPr="00A46380">
        <w:rPr>
          <w:sz w:val="18"/>
          <w:szCs w:val="18"/>
        </w:rPr>
        <w:t xml:space="preserve">) </w:t>
      </w:r>
    </w:p>
    <w:tbl>
      <w:tblPr>
        <w:tblW w:w="979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45"/>
        <w:gridCol w:w="1275"/>
        <w:gridCol w:w="1843"/>
        <w:gridCol w:w="1418"/>
        <w:gridCol w:w="1417"/>
      </w:tblGrid>
      <w:tr w:rsidR="009F61A5" w:rsidRPr="00A364DF" w:rsidTr="00F2502B">
        <w:trPr>
          <w:trHeight w:val="838"/>
        </w:trPr>
        <w:tc>
          <w:tcPr>
            <w:tcW w:w="3845" w:type="dxa"/>
            <w:shd w:val="clear" w:color="auto" w:fill="auto"/>
            <w:vAlign w:val="center"/>
          </w:tcPr>
          <w:p w:rsidR="009F61A5" w:rsidRPr="00926213" w:rsidRDefault="009F61A5" w:rsidP="00F2502B">
            <w:pPr>
              <w:jc w:val="center"/>
              <w:rPr>
                <w:sz w:val="18"/>
                <w:szCs w:val="18"/>
              </w:rPr>
            </w:pPr>
            <w:r w:rsidRPr="00926213">
              <w:rPr>
                <w:snapToGrid w:val="0"/>
                <w:sz w:val="18"/>
                <w:szCs w:val="18"/>
              </w:rPr>
              <w:t>Назва регіональної цільової програми та підпрограми</w:t>
            </w:r>
          </w:p>
        </w:tc>
        <w:tc>
          <w:tcPr>
            <w:tcW w:w="1275" w:type="dxa"/>
          </w:tcPr>
          <w:p w:rsidR="009F61A5" w:rsidRPr="00926213" w:rsidRDefault="009F61A5" w:rsidP="00F2502B">
            <w:pPr>
              <w:jc w:val="center"/>
              <w:rPr>
                <w:sz w:val="18"/>
                <w:szCs w:val="18"/>
              </w:rPr>
            </w:pPr>
          </w:p>
          <w:p w:rsidR="009F61A5" w:rsidRPr="00926213" w:rsidRDefault="009F61A5" w:rsidP="00F2502B">
            <w:pPr>
              <w:jc w:val="center"/>
              <w:rPr>
                <w:sz w:val="18"/>
                <w:szCs w:val="18"/>
              </w:rPr>
            </w:pPr>
            <w:r w:rsidRPr="00926213">
              <w:rPr>
                <w:sz w:val="18"/>
                <w:szCs w:val="18"/>
              </w:rPr>
              <w:t>КПКВК</w:t>
            </w:r>
          </w:p>
        </w:tc>
        <w:tc>
          <w:tcPr>
            <w:tcW w:w="1843" w:type="dxa"/>
            <w:vAlign w:val="center"/>
          </w:tcPr>
          <w:p w:rsidR="009F61A5" w:rsidRPr="00926213" w:rsidRDefault="009F61A5" w:rsidP="00F2502B">
            <w:pPr>
              <w:jc w:val="center"/>
              <w:rPr>
                <w:sz w:val="18"/>
                <w:szCs w:val="18"/>
              </w:rPr>
            </w:pPr>
            <w:r w:rsidRPr="00926213">
              <w:rPr>
                <w:sz w:val="18"/>
                <w:szCs w:val="18"/>
              </w:rPr>
              <w:t>Загальний</w:t>
            </w:r>
          </w:p>
          <w:p w:rsidR="009F61A5" w:rsidRPr="00926213" w:rsidRDefault="009F61A5" w:rsidP="00F2502B">
            <w:pPr>
              <w:jc w:val="center"/>
              <w:rPr>
                <w:sz w:val="18"/>
                <w:szCs w:val="18"/>
              </w:rPr>
            </w:pPr>
            <w:r w:rsidRPr="00926213">
              <w:rPr>
                <w:sz w:val="18"/>
                <w:szCs w:val="18"/>
              </w:rPr>
              <w:t>фонд</w:t>
            </w:r>
          </w:p>
        </w:tc>
        <w:tc>
          <w:tcPr>
            <w:tcW w:w="1418" w:type="dxa"/>
            <w:vAlign w:val="center"/>
          </w:tcPr>
          <w:p w:rsidR="009F61A5" w:rsidRPr="00926213" w:rsidRDefault="009F61A5" w:rsidP="00F2502B">
            <w:pPr>
              <w:jc w:val="center"/>
              <w:rPr>
                <w:sz w:val="18"/>
                <w:szCs w:val="18"/>
              </w:rPr>
            </w:pPr>
            <w:r w:rsidRPr="00926213"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1417" w:type="dxa"/>
            <w:vAlign w:val="center"/>
          </w:tcPr>
          <w:p w:rsidR="009F61A5" w:rsidRPr="00926213" w:rsidRDefault="009F61A5" w:rsidP="00F2502B">
            <w:pPr>
              <w:jc w:val="center"/>
              <w:rPr>
                <w:sz w:val="18"/>
                <w:szCs w:val="18"/>
              </w:rPr>
            </w:pPr>
            <w:r w:rsidRPr="00926213">
              <w:rPr>
                <w:sz w:val="18"/>
                <w:szCs w:val="18"/>
              </w:rPr>
              <w:t>Разом</w:t>
            </w:r>
          </w:p>
        </w:tc>
      </w:tr>
      <w:tr w:rsidR="009F61A5" w:rsidRPr="00A364DF" w:rsidTr="00F2502B">
        <w:trPr>
          <w:trHeight w:val="286"/>
        </w:trPr>
        <w:tc>
          <w:tcPr>
            <w:tcW w:w="3845" w:type="dxa"/>
            <w:shd w:val="clear" w:color="auto" w:fill="auto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9F61A5" w:rsidRPr="00A364DF" w:rsidRDefault="009F61A5" w:rsidP="00F2502B">
            <w:pPr>
              <w:jc w:val="center"/>
            </w:pPr>
            <w:r w:rsidRPr="00A364DF">
              <w:rPr>
                <w:sz w:val="22"/>
                <w:szCs w:val="22"/>
              </w:rPr>
              <w:t>5</w:t>
            </w:r>
          </w:p>
        </w:tc>
      </w:tr>
      <w:tr w:rsidR="009F61A5" w:rsidRPr="00A364DF" w:rsidTr="00F2502B">
        <w:trPr>
          <w:trHeight w:val="255"/>
        </w:trPr>
        <w:tc>
          <w:tcPr>
            <w:tcW w:w="3845" w:type="dxa"/>
            <w:shd w:val="clear" w:color="auto" w:fill="auto"/>
          </w:tcPr>
          <w:p w:rsidR="009F61A5" w:rsidRPr="000118A8" w:rsidRDefault="009F61A5" w:rsidP="00F2502B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926213">
              <w:rPr>
                <w:snapToGrid w:val="0"/>
                <w:sz w:val="20"/>
                <w:szCs w:val="20"/>
              </w:rPr>
              <w:t>Регіональна цільова програма 1</w:t>
            </w:r>
            <w:r>
              <w:rPr>
                <w:b/>
                <w:color w:val="000000" w:themeColor="text1"/>
              </w:rPr>
              <w:t xml:space="preserve"> Інші  видатки</w:t>
            </w:r>
          </w:p>
          <w:p w:rsidR="009F61A5" w:rsidRPr="00926213" w:rsidRDefault="009F61A5" w:rsidP="00F2502B">
            <w:pPr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61A5" w:rsidRPr="00A364DF" w:rsidRDefault="009F61A5" w:rsidP="00F2502B"/>
        </w:tc>
        <w:tc>
          <w:tcPr>
            <w:tcW w:w="1843" w:type="dxa"/>
          </w:tcPr>
          <w:p w:rsidR="009F61A5" w:rsidRPr="00A364DF" w:rsidRDefault="009F61A5" w:rsidP="00F2502B"/>
        </w:tc>
        <w:tc>
          <w:tcPr>
            <w:tcW w:w="1418" w:type="dxa"/>
          </w:tcPr>
          <w:p w:rsidR="009F61A5" w:rsidRPr="00A364DF" w:rsidRDefault="009F61A5" w:rsidP="00F2502B"/>
        </w:tc>
        <w:tc>
          <w:tcPr>
            <w:tcW w:w="1417" w:type="dxa"/>
          </w:tcPr>
          <w:p w:rsidR="009F61A5" w:rsidRPr="00A364DF" w:rsidRDefault="009F61A5" w:rsidP="00F2502B"/>
        </w:tc>
      </w:tr>
      <w:tr w:rsidR="009F61A5" w:rsidRPr="00A364DF" w:rsidTr="00F2502B">
        <w:trPr>
          <w:trHeight w:val="255"/>
        </w:trPr>
        <w:tc>
          <w:tcPr>
            <w:tcW w:w="3845" w:type="dxa"/>
            <w:shd w:val="clear" w:color="auto" w:fill="auto"/>
          </w:tcPr>
          <w:p w:rsidR="009F61A5" w:rsidRPr="00926213" w:rsidRDefault="009F61A5" w:rsidP="00F2502B">
            <w:pPr>
              <w:rPr>
                <w:snapToGrid w:val="0"/>
                <w:sz w:val="20"/>
                <w:szCs w:val="20"/>
              </w:rPr>
            </w:pPr>
            <w:r w:rsidRPr="00926213">
              <w:rPr>
                <w:snapToGrid w:val="0"/>
                <w:sz w:val="20"/>
                <w:szCs w:val="20"/>
              </w:rPr>
              <w:t>Підпрограма 1</w:t>
            </w:r>
            <w:r w:rsidRPr="00817D99">
              <w:rPr>
                <w:i/>
                <w:sz w:val="14"/>
                <w:szCs w:val="14"/>
              </w:rPr>
              <w:t xml:space="preserve"> Програма забезпечення розвитку  і надання інформаційних послуг населенню</w:t>
            </w:r>
          </w:p>
        </w:tc>
        <w:tc>
          <w:tcPr>
            <w:tcW w:w="1275" w:type="dxa"/>
          </w:tcPr>
          <w:p w:rsidR="009F61A5" w:rsidRPr="00A364DF" w:rsidRDefault="009F61A5" w:rsidP="00F2502B">
            <w:r w:rsidRPr="00817D99">
              <w:rPr>
                <w:b/>
                <w:color w:val="000000" w:themeColor="text1"/>
                <w:sz w:val="18"/>
                <w:szCs w:val="18"/>
              </w:rPr>
              <w:t>0318600</w:t>
            </w:r>
          </w:p>
        </w:tc>
        <w:tc>
          <w:tcPr>
            <w:tcW w:w="1843" w:type="dxa"/>
          </w:tcPr>
          <w:p w:rsidR="009F61A5" w:rsidRPr="001003DC" w:rsidRDefault="009F61A5" w:rsidP="00F2502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23,0</w:t>
            </w:r>
          </w:p>
        </w:tc>
        <w:tc>
          <w:tcPr>
            <w:tcW w:w="1418" w:type="dxa"/>
          </w:tcPr>
          <w:p w:rsidR="009F61A5" w:rsidRPr="00A364DF" w:rsidRDefault="009F61A5" w:rsidP="00F2502B"/>
        </w:tc>
        <w:tc>
          <w:tcPr>
            <w:tcW w:w="1417" w:type="dxa"/>
          </w:tcPr>
          <w:p w:rsidR="009F61A5" w:rsidRPr="001003DC" w:rsidRDefault="009F61A5" w:rsidP="00F2502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23,0</w:t>
            </w:r>
          </w:p>
        </w:tc>
      </w:tr>
      <w:tr w:rsidR="009F61A5" w:rsidRPr="00A364DF" w:rsidTr="00F2502B">
        <w:trPr>
          <w:trHeight w:val="255"/>
        </w:trPr>
        <w:tc>
          <w:tcPr>
            <w:tcW w:w="3845" w:type="dxa"/>
            <w:shd w:val="clear" w:color="auto" w:fill="auto"/>
          </w:tcPr>
          <w:p w:rsidR="009F61A5" w:rsidRPr="001003DC" w:rsidRDefault="009F61A5" w:rsidP="00F2502B">
            <w:pPr>
              <w:jc w:val="both"/>
              <w:rPr>
                <w:i/>
                <w:iCs/>
                <w:sz w:val="14"/>
                <w:szCs w:val="14"/>
              </w:rPr>
            </w:pPr>
            <w:r w:rsidRPr="00926213">
              <w:rPr>
                <w:snapToGrid w:val="0"/>
                <w:sz w:val="20"/>
                <w:szCs w:val="20"/>
              </w:rPr>
              <w:t>Підпрограма 2</w:t>
            </w:r>
            <w:r w:rsidRPr="00817D99">
              <w:rPr>
                <w:i/>
                <w:iCs/>
                <w:sz w:val="14"/>
                <w:szCs w:val="14"/>
              </w:rPr>
              <w:t xml:space="preserve"> Програма військово-патріотичного виховання молоді, забезпече</w:t>
            </w:r>
            <w:r>
              <w:rPr>
                <w:i/>
                <w:iCs/>
                <w:sz w:val="14"/>
                <w:szCs w:val="14"/>
              </w:rPr>
              <w:t>ння заходів з призову, оборони,</w:t>
            </w:r>
            <w:r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817D99">
              <w:rPr>
                <w:i/>
                <w:iCs/>
                <w:sz w:val="14"/>
                <w:szCs w:val="14"/>
              </w:rPr>
              <w:t>мобілізації та</w:t>
            </w:r>
            <w:r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817D99">
              <w:rPr>
                <w:i/>
                <w:iCs/>
                <w:sz w:val="14"/>
                <w:szCs w:val="14"/>
              </w:rPr>
              <w:t>цивільного захисту</w:t>
            </w:r>
          </w:p>
        </w:tc>
        <w:tc>
          <w:tcPr>
            <w:tcW w:w="1275" w:type="dxa"/>
          </w:tcPr>
          <w:p w:rsidR="009F61A5" w:rsidRPr="00A364DF" w:rsidRDefault="009F61A5" w:rsidP="00F2502B">
            <w:r w:rsidRPr="00817D99">
              <w:rPr>
                <w:b/>
                <w:color w:val="000000" w:themeColor="text1"/>
                <w:sz w:val="18"/>
                <w:szCs w:val="18"/>
              </w:rPr>
              <w:t>0318600</w:t>
            </w:r>
          </w:p>
        </w:tc>
        <w:tc>
          <w:tcPr>
            <w:tcW w:w="1843" w:type="dxa"/>
          </w:tcPr>
          <w:p w:rsidR="009F61A5" w:rsidRPr="001003DC" w:rsidRDefault="009F61A5" w:rsidP="00F2502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29,310</w:t>
            </w:r>
          </w:p>
        </w:tc>
        <w:tc>
          <w:tcPr>
            <w:tcW w:w="1418" w:type="dxa"/>
          </w:tcPr>
          <w:p w:rsidR="009F61A5" w:rsidRPr="00A364DF" w:rsidRDefault="009F61A5" w:rsidP="00F2502B"/>
        </w:tc>
        <w:tc>
          <w:tcPr>
            <w:tcW w:w="1417" w:type="dxa"/>
          </w:tcPr>
          <w:p w:rsidR="009F61A5" w:rsidRPr="001003DC" w:rsidRDefault="009F61A5" w:rsidP="00F2502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29,310</w:t>
            </w:r>
          </w:p>
        </w:tc>
      </w:tr>
      <w:tr w:rsidR="009F61A5" w:rsidRPr="00A364DF" w:rsidTr="00F2502B">
        <w:trPr>
          <w:trHeight w:val="255"/>
        </w:trPr>
        <w:tc>
          <w:tcPr>
            <w:tcW w:w="3845" w:type="dxa"/>
            <w:shd w:val="clear" w:color="auto" w:fill="auto"/>
          </w:tcPr>
          <w:p w:rsidR="009F61A5" w:rsidRPr="00926213" w:rsidRDefault="009F61A5" w:rsidP="00F2502B">
            <w:pPr>
              <w:rPr>
                <w:snapToGrid w:val="0"/>
                <w:sz w:val="20"/>
                <w:szCs w:val="20"/>
              </w:rPr>
            </w:pPr>
            <w:r w:rsidRPr="00926213">
              <w:rPr>
                <w:snapToGrid w:val="0"/>
                <w:sz w:val="20"/>
                <w:szCs w:val="20"/>
              </w:rPr>
              <w:t xml:space="preserve">Підпрограма </w:t>
            </w:r>
            <w:r>
              <w:rPr>
                <w:snapToGrid w:val="0"/>
                <w:sz w:val="20"/>
                <w:szCs w:val="20"/>
                <w:lang w:val="ru-RU"/>
              </w:rPr>
              <w:t>3</w:t>
            </w:r>
            <w:r w:rsidRPr="00817D99">
              <w:rPr>
                <w:i/>
                <w:iCs/>
                <w:sz w:val="14"/>
                <w:szCs w:val="14"/>
              </w:rPr>
              <w:t xml:space="preserve"> Програма організаційного забезпечення діяльності Сектору з питань державної реєстрації</w:t>
            </w:r>
          </w:p>
        </w:tc>
        <w:tc>
          <w:tcPr>
            <w:tcW w:w="1275" w:type="dxa"/>
          </w:tcPr>
          <w:p w:rsidR="009F61A5" w:rsidRPr="00A364DF" w:rsidRDefault="009F61A5" w:rsidP="00F2502B">
            <w:r w:rsidRPr="00817D99">
              <w:rPr>
                <w:b/>
                <w:color w:val="000000" w:themeColor="text1"/>
                <w:sz w:val="18"/>
                <w:szCs w:val="18"/>
              </w:rPr>
              <w:t>0318600</w:t>
            </w:r>
          </w:p>
        </w:tc>
        <w:tc>
          <w:tcPr>
            <w:tcW w:w="1843" w:type="dxa"/>
          </w:tcPr>
          <w:p w:rsidR="009F61A5" w:rsidRPr="001003DC" w:rsidRDefault="009F61A5" w:rsidP="00F2502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19,0</w:t>
            </w:r>
          </w:p>
        </w:tc>
        <w:tc>
          <w:tcPr>
            <w:tcW w:w="1418" w:type="dxa"/>
          </w:tcPr>
          <w:p w:rsidR="009F61A5" w:rsidRPr="00A364DF" w:rsidRDefault="009F61A5" w:rsidP="00F2502B"/>
        </w:tc>
        <w:tc>
          <w:tcPr>
            <w:tcW w:w="1417" w:type="dxa"/>
          </w:tcPr>
          <w:p w:rsidR="009F61A5" w:rsidRPr="001003DC" w:rsidRDefault="009F61A5" w:rsidP="00F2502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19,0</w:t>
            </w:r>
          </w:p>
        </w:tc>
      </w:tr>
      <w:tr w:rsidR="009F61A5" w:rsidRPr="00A364DF" w:rsidTr="00F2502B">
        <w:trPr>
          <w:trHeight w:val="255"/>
        </w:trPr>
        <w:tc>
          <w:tcPr>
            <w:tcW w:w="3845" w:type="dxa"/>
            <w:shd w:val="clear" w:color="auto" w:fill="auto"/>
          </w:tcPr>
          <w:p w:rsidR="009F61A5" w:rsidRPr="00926213" w:rsidRDefault="009F61A5" w:rsidP="00F2502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61A5" w:rsidRPr="00817D99" w:rsidRDefault="009F61A5" w:rsidP="00F2502B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61A5" w:rsidRDefault="009F61A5" w:rsidP="00F2502B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9F61A5" w:rsidRPr="00A364DF" w:rsidRDefault="009F61A5" w:rsidP="00F2502B"/>
        </w:tc>
        <w:tc>
          <w:tcPr>
            <w:tcW w:w="1417" w:type="dxa"/>
          </w:tcPr>
          <w:p w:rsidR="009F61A5" w:rsidRDefault="009F61A5" w:rsidP="00F2502B">
            <w:pPr>
              <w:jc w:val="center"/>
              <w:rPr>
                <w:lang w:val="ru-RU"/>
              </w:rPr>
            </w:pPr>
          </w:p>
        </w:tc>
      </w:tr>
      <w:tr w:rsidR="009F61A5" w:rsidRPr="00A364DF" w:rsidTr="00F2502B">
        <w:trPr>
          <w:trHeight w:val="98"/>
        </w:trPr>
        <w:tc>
          <w:tcPr>
            <w:tcW w:w="3845" w:type="dxa"/>
            <w:shd w:val="clear" w:color="auto" w:fill="auto"/>
          </w:tcPr>
          <w:p w:rsidR="009F61A5" w:rsidRPr="00A364DF" w:rsidRDefault="009F61A5" w:rsidP="00F2502B">
            <w:r w:rsidRPr="00A364DF">
              <w:rPr>
                <w:sz w:val="22"/>
                <w:szCs w:val="22"/>
              </w:rPr>
              <w:t>Усього</w:t>
            </w:r>
          </w:p>
        </w:tc>
        <w:tc>
          <w:tcPr>
            <w:tcW w:w="1275" w:type="dxa"/>
          </w:tcPr>
          <w:p w:rsidR="009F61A5" w:rsidRPr="00A364DF" w:rsidRDefault="009F61A5" w:rsidP="00F2502B"/>
        </w:tc>
        <w:tc>
          <w:tcPr>
            <w:tcW w:w="1843" w:type="dxa"/>
          </w:tcPr>
          <w:p w:rsidR="009F61A5" w:rsidRPr="001E76FB" w:rsidRDefault="009F61A5" w:rsidP="00F2502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73,310</w:t>
            </w:r>
          </w:p>
        </w:tc>
        <w:tc>
          <w:tcPr>
            <w:tcW w:w="1418" w:type="dxa"/>
          </w:tcPr>
          <w:p w:rsidR="009F61A5" w:rsidRPr="001E76FB" w:rsidRDefault="009F61A5" w:rsidP="00F2502B">
            <w:pPr>
              <w:rPr>
                <w:b/>
              </w:rPr>
            </w:pPr>
          </w:p>
        </w:tc>
        <w:tc>
          <w:tcPr>
            <w:tcW w:w="1417" w:type="dxa"/>
          </w:tcPr>
          <w:p w:rsidR="009F61A5" w:rsidRPr="001E76FB" w:rsidRDefault="009F61A5" w:rsidP="00F2502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73,310</w:t>
            </w:r>
          </w:p>
        </w:tc>
      </w:tr>
    </w:tbl>
    <w:p w:rsidR="009F61A5" w:rsidRPr="00926213" w:rsidRDefault="009F61A5" w:rsidP="009F61A5">
      <w:pPr>
        <w:rPr>
          <w:szCs w:val="28"/>
        </w:rPr>
      </w:pPr>
    </w:p>
    <w:p w:rsidR="009F61A5" w:rsidRPr="001003DC" w:rsidRDefault="009F61A5" w:rsidP="009F61A5">
      <w:pPr>
        <w:shd w:val="clear" w:color="auto" w:fill="FFFFFF"/>
        <w:tabs>
          <w:tab w:val="left" w:pos="7890"/>
        </w:tabs>
        <w:jc w:val="both"/>
        <w:rPr>
          <w:b/>
          <w:color w:val="000000" w:themeColor="text1"/>
          <w:spacing w:val="-12"/>
          <w:sz w:val="20"/>
          <w:szCs w:val="20"/>
        </w:rPr>
      </w:pPr>
      <w:r w:rsidRPr="001E76FB">
        <w:rPr>
          <w:b/>
          <w:color w:val="FF0000"/>
          <w:spacing w:val="-12"/>
          <w:sz w:val="20"/>
          <w:szCs w:val="20"/>
        </w:rPr>
        <w:t xml:space="preserve">10.1,  </w:t>
      </w:r>
      <w:r w:rsidRPr="001003DC">
        <w:rPr>
          <w:b/>
          <w:color w:val="000000" w:themeColor="text1"/>
          <w:spacing w:val="-12"/>
          <w:sz w:val="20"/>
          <w:szCs w:val="20"/>
        </w:rPr>
        <w:t xml:space="preserve">Результативні показники, бюджетної програми у розрізі підпрограм і завдань – </w:t>
      </w:r>
    </w:p>
    <w:p w:rsidR="009F61A5" w:rsidRPr="001003DC" w:rsidRDefault="009F61A5" w:rsidP="009F61A5">
      <w:pPr>
        <w:shd w:val="clear" w:color="auto" w:fill="FFFFFF"/>
        <w:tabs>
          <w:tab w:val="left" w:pos="7890"/>
        </w:tabs>
        <w:jc w:val="both"/>
        <w:rPr>
          <w:b/>
          <w:color w:val="000000" w:themeColor="text1"/>
          <w:spacing w:val="-12"/>
          <w:sz w:val="18"/>
          <w:szCs w:val="18"/>
        </w:rPr>
      </w:pPr>
      <w:r w:rsidRPr="001003DC">
        <w:rPr>
          <w:b/>
          <w:color w:val="000000" w:themeColor="text1"/>
          <w:spacing w:val="-12"/>
          <w:sz w:val="20"/>
          <w:szCs w:val="20"/>
        </w:rPr>
        <w:t xml:space="preserve"> </w:t>
      </w:r>
      <w:r w:rsidRPr="001003DC">
        <w:rPr>
          <w:b/>
          <w:color w:val="000000" w:themeColor="text1"/>
          <w:sz w:val="18"/>
          <w:szCs w:val="18"/>
        </w:rPr>
        <w:t xml:space="preserve">КПКВК 0318600  </w:t>
      </w:r>
      <w:r w:rsidRPr="001003DC">
        <w:rPr>
          <w:color w:val="000000" w:themeColor="text1"/>
          <w:sz w:val="18"/>
          <w:szCs w:val="18"/>
        </w:rPr>
        <w:t xml:space="preserve">Підпрограма: </w:t>
      </w:r>
      <w:r w:rsidRPr="001003DC">
        <w:rPr>
          <w:i/>
          <w:color w:val="000000" w:themeColor="text1"/>
          <w:sz w:val="18"/>
          <w:szCs w:val="18"/>
        </w:rPr>
        <w:t>Програма забезпечення розвитку  і надання інформаційних послуг населенню</w:t>
      </w:r>
    </w:p>
    <w:p w:rsidR="009F61A5" w:rsidRPr="001003DC" w:rsidRDefault="009F61A5" w:rsidP="009F61A5">
      <w:pPr>
        <w:shd w:val="clear" w:color="auto" w:fill="FFFFFF"/>
        <w:jc w:val="both"/>
        <w:rPr>
          <w:color w:val="000000" w:themeColor="text1"/>
          <w:spacing w:val="-12"/>
          <w:sz w:val="20"/>
          <w:szCs w:val="20"/>
          <w:lang w:val="ru-RU"/>
        </w:rPr>
      </w:pPr>
      <w:r w:rsidRPr="001003DC">
        <w:rPr>
          <w:b/>
          <w:color w:val="000000" w:themeColor="text1"/>
          <w:sz w:val="18"/>
          <w:szCs w:val="18"/>
          <w:u w:val="single"/>
        </w:rPr>
        <w:t>Завдання:</w:t>
      </w:r>
      <w:r w:rsidRPr="001003DC">
        <w:rPr>
          <w:i/>
          <w:color w:val="000000" w:themeColor="text1"/>
          <w:sz w:val="14"/>
          <w:szCs w:val="14"/>
        </w:rPr>
        <w:t xml:space="preserve"> </w:t>
      </w:r>
      <w:r w:rsidRPr="001003DC">
        <w:rPr>
          <w:i/>
          <w:color w:val="000000" w:themeColor="text1"/>
          <w:sz w:val="20"/>
          <w:szCs w:val="20"/>
        </w:rPr>
        <w:t>забезпечення надання інформаційних послуг населенню</w:t>
      </w:r>
    </w:p>
    <w:p w:rsidR="009F61A5" w:rsidRPr="001003DC" w:rsidRDefault="009F61A5" w:rsidP="009F61A5">
      <w:pPr>
        <w:shd w:val="clear" w:color="auto" w:fill="FFFFFF"/>
        <w:jc w:val="both"/>
        <w:rPr>
          <w:color w:val="FF0000"/>
          <w:spacing w:val="-12"/>
          <w:sz w:val="20"/>
          <w:szCs w:val="20"/>
          <w:lang w:val="ru-RU"/>
        </w:rPr>
      </w:pPr>
      <w:r>
        <w:rPr>
          <w:color w:val="FF0000"/>
          <w:spacing w:val="-12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A46380">
        <w:rPr>
          <w:sz w:val="18"/>
          <w:szCs w:val="18"/>
        </w:rPr>
        <w:t xml:space="preserve">(тис. </w:t>
      </w:r>
      <w:proofErr w:type="spellStart"/>
      <w:r w:rsidRPr="00A46380">
        <w:rPr>
          <w:sz w:val="18"/>
          <w:szCs w:val="18"/>
        </w:rPr>
        <w:t>грн</w:t>
      </w:r>
      <w:proofErr w:type="spellEnd"/>
      <w:r w:rsidRPr="00A46380">
        <w:rPr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2090"/>
        <w:gridCol w:w="990"/>
        <w:gridCol w:w="1463"/>
        <w:gridCol w:w="1386"/>
        <w:gridCol w:w="1617"/>
        <w:gridCol w:w="1232"/>
      </w:tblGrid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№ п/</w:t>
            </w:r>
            <w:proofErr w:type="spellStart"/>
            <w:r w:rsidRPr="00D4647E">
              <w:rPr>
                <w:color w:val="000000"/>
                <w:spacing w:val="-1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Показники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Одиниця виміру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Джерело інформації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Загальний фонд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Спеціальний фонд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ind w:left="-185" w:firstLine="185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Разом</w:t>
            </w:r>
          </w:p>
        </w:tc>
      </w:tr>
      <w:tr w:rsidR="009F61A5" w:rsidRPr="00D4647E" w:rsidTr="00F2502B">
        <w:trPr>
          <w:trHeight w:val="3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D4647E" w:rsidRDefault="009F61A5" w:rsidP="00F2502B">
            <w:pPr>
              <w:jc w:val="center"/>
              <w:rPr>
                <w:i/>
                <w:iCs/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i/>
                <w:iCs/>
                <w:color w:val="000000"/>
                <w:spacing w:val="-12"/>
                <w:sz w:val="20"/>
                <w:szCs w:val="20"/>
              </w:rPr>
              <w:t>Затрат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rPr>
                <w:color w:val="000000"/>
                <w:spacing w:val="-12"/>
                <w:sz w:val="20"/>
                <w:szCs w:val="20"/>
              </w:rPr>
            </w:pP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Обсяг фінансування по програмі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Грн..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кошторис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</w:p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8,0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</w:p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8,0</w:t>
            </w: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i/>
                <w:iCs/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i/>
                <w:iCs/>
                <w:color w:val="000000"/>
                <w:spacing w:val="-12"/>
                <w:sz w:val="20"/>
                <w:szCs w:val="20"/>
              </w:rPr>
              <w:t>Продукту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jc w:val="center"/>
              <w:rPr>
                <w:iCs/>
                <w:color w:val="000000"/>
                <w:spacing w:val="-12"/>
                <w:sz w:val="20"/>
                <w:szCs w:val="20"/>
              </w:rPr>
            </w:pPr>
            <w:r>
              <w:rPr>
                <w:iCs/>
                <w:color w:val="000000"/>
                <w:spacing w:val="-12"/>
                <w:sz w:val="20"/>
                <w:szCs w:val="20"/>
              </w:rPr>
              <w:t>Послуги з радіомовлення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F8613F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pacing w:val="-12"/>
                <w:sz w:val="20"/>
                <w:szCs w:val="20"/>
                <w:lang w:val="ru-RU"/>
              </w:rPr>
              <w:t>хв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Договір про надання послуг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F8613F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F8613F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200</w:t>
            </w: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jc w:val="center"/>
              <w:rPr>
                <w:iCs/>
                <w:color w:val="000000"/>
                <w:spacing w:val="-12"/>
                <w:sz w:val="20"/>
                <w:szCs w:val="20"/>
              </w:rPr>
            </w:pPr>
            <w:r>
              <w:rPr>
                <w:iCs/>
                <w:color w:val="000000"/>
                <w:spacing w:val="-12"/>
                <w:sz w:val="20"/>
                <w:szCs w:val="20"/>
              </w:rPr>
              <w:t xml:space="preserve">Кількість проведених записів, </w:t>
            </w:r>
            <w:proofErr w:type="spellStart"/>
            <w:r>
              <w:rPr>
                <w:iCs/>
                <w:color w:val="000000"/>
                <w:spacing w:val="-12"/>
                <w:sz w:val="20"/>
                <w:szCs w:val="20"/>
              </w:rPr>
              <w:t>інтерв</w:t>
            </w:r>
            <w:proofErr w:type="spellEnd"/>
            <w:r>
              <w:rPr>
                <w:iCs/>
                <w:color w:val="000000"/>
                <w:spacing w:val="-12"/>
                <w:sz w:val="20"/>
                <w:szCs w:val="20"/>
              </w:rPr>
              <w:t>»ю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F8613F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Договір про надання послуг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F8613F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50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F8613F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50</w:t>
            </w: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i/>
                <w:iCs/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i/>
                <w:iCs/>
                <w:color w:val="000000"/>
                <w:spacing w:val="-12"/>
                <w:sz w:val="20"/>
                <w:szCs w:val="20"/>
              </w:rPr>
              <w:t>Ефективності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E02A0" w:rsidRDefault="009F61A5" w:rsidP="00F2502B">
            <w:pPr>
              <w:spacing w:line="360" w:lineRule="auto"/>
              <w:jc w:val="center"/>
              <w:rPr>
                <w:b/>
                <w:i/>
                <w:color w:val="000000"/>
                <w:spacing w:val="-12"/>
                <w:sz w:val="20"/>
                <w:szCs w:val="20"/>
                <w:u w:val="singl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E02A0" w:rsidRDefault="009F61A5" w:rsidP="00F2502B">
            <w:pPr>
              <w:spacing w:line="360" w:lineRule="auto"/>
              <w:jc w:val="center"/>
              <w:rPr>
                <w:b/>
                <w:i/>
                <w:color w:val="000000"/>
                <w:spacing w:val="-12"/>
                <w:sz w:val="20"/>
                <w:szCs w:val="20"/>
                <w:u w:val="singl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E02A0" w:rsidRDefault="009F61A5" w:rsidP="00F2502B">
            <w:pPr>
              <w:spacing w:line="360" w:lineRule="auto"/>
              <w:jc w:val="center"/>
              <w:rPr>
                <w:b/>
                <w:i/>
                <w:color w:val="000000"/>
                <w:spacing w:val="-12"/>
                <w:sz w:val="20"/>
                <w:szCs w:val="20"/>
                <w:u w:val="single"/>
              </w:rPr>
            </w:pP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1003DC" w:rsidRDefault="009F61A5" w:rsidP="00F2502B">
            <w:pPr>
              <w:rPr>
                <w:sz w:val="20"/>
                <w:szCs w:val="20"/>
                <w:lang w:val="ru-RU"/>
              </w:rPr>
            </w:pPr>
            <w:r w:rsidRPr="00670B92">
              <w:rPr>
                <w:color w:val="000000"/>
                <w:sz w:val="20"/>
                <w:szCs w:val="20"/>
                <w:shd w:val="clear" w:color="auto" w:fill="FFFFFF"/>
              </w:rPr>
              <w:t xml:space="preserve">середні видатки на одиницю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випуску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(до 5хв - 4рази на день 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F8613F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pacing w:val="-12"/>
                <w:sz w:val="20"/>
                <w:szCs w:val="20"/>
                <w:lang w:val="ru-RU"/>
              </w:rPr>
              <w:t>грн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F8613F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pacing w:val="-12"/>
                <w:sz w:val="20"/>
                <w:szCs w:val="20"/>
                <w:lang w:val="ru-RU"/>
              </w:rPr>
              <w:t>Додаток</w:t>
            </w:r>
            <w:proofErr w:type="spellEnd"/>
            <w:r>
              <w:rPr>
                <w:color w:val="000000"/>
                <w:spacing w:val="-12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spacing w:val="-12"/>
                <w:sz w:val="20"/>
                <w:szCs w:val="20"/>
                <w:lang w:val="ru-RU"/>
              </w:rPr>
              <w:t>до</w:t>
            </w:r>
            <w:proofErr w:type="gramEnd"/>
            <w:r>
              <w:rPr>
                <w:color w:val="000000"/>
                <w:spacing w:val="-12"/>
                <w:sz w:val="20"/>
                <w:szCs w:val="20"/>
                <w:lang w:val="ru-RU"/>
              </w:rPr>
              <w:t xml:space="preserve"> договору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1003DC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160,0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1003DC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160,0</w:t>
            </w:r>
          </w:p>
        </w:tc>
      </w:tr>
    </w:tbl>
    <w:p w:rsidR="009F61A5" w:rsidRDefault="009F61A5" w:rsidP="009F61A5">
      <w:pPr>
        <w:shd w:val="clear" w:color="auto" w:fill="FFFFFF"/>
        <w:spacing w:line="360" w:lineRule="auto"/>
        <w:jc w:val="both"/>
        <w:rPr>
          <w:b/>
          <w:color w:val="000000"/>
          <w:spacing w:val="-12"/>
          <w:sz w:val="20"/>
          <w:szCs w:val="20"/>
        </w:rPr>
      </w:pPr>
    </w:p>
    <w:p w:rsidR="009F61A5" w:rsidRDefault="009F61A5" w:rsidP="009F61A5">
      <w:pPr>
        <w:shd w:val="clear" w:color="auto" w:fill="FFFFFF"/>
        <w:spacing w:line="360" w:lineRule="auto"/>
        <w:jc w:val="both"/>
        <w:rPr>
          <w:b/>
          <w:color w:val="000000"/>
          <w:spacing w:val="-12"/>
          <w:sz w:val="20"/>
          <w:szCs w:val="20"/>
        </w:rPr>
      </w:pPr>
      <w:r w:rsidRPr="0069784A">
        <w:rPr>
          <w:b/>
          <w:color w:val="000000"/>
          <w:spacing w:val="-12"/>
          <w:sz w:val="20"/>
          <w:szCs w:val="20"/>
        </w:rPr>
        <w:t>10</w:t>
      </w:r>
      <w:r w:rsidRPr="00D4647E">
        <w:rPr>
          <w:color w:val="000000"/>
          <w:spacing w:val="-12"/>
          <w:sz w:val="20"/>
          <w:szCs w:val="20"/>
        </w:rPr>
        <w:t xml:space="preserve">. </w:t>
      </w:r>
      <w:r w:rsidRPr="001D4F2A">
        <w:rPr>
          <w:b/>
          <w:color w:val="000000"/>
          <w:spacing w:val="-12"/>
          <w:sz w:val="20"/>
          <w:szCs w:val="20"/>
        </w:rPr>
        <w:t>2.</w:t>
      </w:r>
      <w:r>
        <w:rPr>
          <w:color w:val="000000"/>
          <w:spacing w:val="-12"/>
          <w:sz w:val="20"/>
          <w:szCs w:val="20"/>
        </w:rPr>
        <w:t xml:space="preserve"> </w:t>
      </w:r>
      <w:r w:rsidRPr="00950662">
        <w:rPr>
          <w:b/>
          <w:color w:val="000000"/>
          <w:spacing w:val="-12"/>
          <w:sz w:val="20"/>
          <w:szCs w:val="20"/>
        </w:rPr>
        <w:t>Результативні показники, бюджетної програми у розрізі підпрограм і завдань</w:t>
      </w:r>
      <w:r>
        <w:rPr>
          <w:b/>
          <w:color w:val="000000"/>
          <w:spacing w:val="-12"/>
          <w:sz w:val="20"/>
          <w:szCs w:val="20"/>
        </w:rPr>
        <w:t xml:space="preserve"> </w:t>
      </w:r>
    </w:p>
    <w:p w:rsidR="009F61A5" w:rsidRPr="001E76FB" w:rsidRDefault="009F61A5" w:rsidP="009F61A5">
      <w:pPr>
        <w:jc w:val="both"/>
        <w:rPr>
          <w:i/>
          <w:iCs/>
          <w:color w:val="FF0000"/>
          <w:sz w:val="18"/>
          <w:szCs w:val="18"/>
        </w:rPr>
      </w:pPr>
      <w:r w:rsidRPr="001E76FB">
        <w:rPr>
          <w:b/>
          <w:color w:val="FF0000"/>
          <w:sz w:val="18"/>
          <w:szCs w:val="18"/>
        </w:rPr>
        <w:t xml:space="preserve">КПКВК 0318600 </w:t>
      </w:r>
      <w:r w:rsidRPr="001E76FB">
        <w:rPr>
          <w:color w:val="FF0000"/>
          <w:sz w:val="18"/>
          <w:szCs w:val="18"/>
        </w:rPr>
        <w:t>Підпрограма:</w:t>
      </w:r>
      <w:r w:rsidRPr="001E76FB">
        <w:rPr>
          <w:i/>
          <w:iCs/>
          <w:color w:val="FF0000"/>
          <w:sz w:val="18"/>
          <w:szCs w:val="18"/>
        </w:rPr>
        <w:t xml:space="preserve"> Програма військово-патріотичного виховання молоді, забезпечення заходів з призову, оборони, мобілізації та</w:t>
      </w:r>
      <w:r>
        <w:rPr>
          <w:i/>
          <w:iCs/>
          <w:color w:val="FF0000"/>
          <w:sz w:val="18"/>
          <w:szCs w:val="18"/>
        </w:rPr>
        <w:t xml:space="preserve"> </w:t>
      </w:r>
      <w:r w:rsidRPr="001E76FB">
        <w:rPr>
          <w:i/>
          <w:iCs/>
          <w:color w:val="FF0000"/>
          <w:sz w:val="18"/>
          <w:szCs w:val="18"/>
        </w:rPr>
        <w:t>цивільного захисту</w:t>
      </w:r>
    </w:p>
    <w:p w:rsidR="009F61A5" w:rsidRPr="008A4038" w:rsidRDefault="009F61A5" w:rsidP="009F61A5">
      <w:pPr>
        <w:jc w:val="both"/>
        <w:rPr>
          <w:sz w:val="18"/>
          <w:szCs w:val="18"/>
        </w:rPr>
      </w:pPr>
      <w:r w:rsidRPr="001E76FB">
        <w:rPr>
          <w:b/>
          <w:sz w:val="18"/>
          <w:szCs w:val="18"/>
          <w:u w:val="single"/>
        </w:rPr>
        <w:t>Завдання:</w:t>
      </w:r>
      <w:r>
        <w:rPr>
          <w:sz w:val="18"/>
          <w:szCs w:val="18"/>
        </w:rPr>
        <w:t xml:space="preserve"> </w:t>
      </w:r>
      <w:r w:rsidRPr="001E76FB">
        <w:rPr>
          <w:i/>
          <w:sz w:val="18"/>
          <w:szCs w:val="18"/>
        </w:rPr>
        <w:t xml:space="preserve"> Забезпечення заходів з територіальної оборони та мобілізації</w:t>
      </w:r>
    </w:p>
    <w:p w:rsidR="009F61A5" w:rsidRPr="00BF1A6D" w:rsidRDefault="009F61A5" w:rsidP="009F61A5">
      <w:pPr>
        <w:shd w:val="clear" w:color="auto" w:fill="FFFFFF"/>
        <w:jc w:val="both"/>
        <w:rPr>
          <w:color w:val="000000"/>
          <w:spacing w:val="-12"/>
          <w:sz w:val="20"/>
          <w:szCs w:val="20"/>
          <w:lang w:val="ru-RU"/>
        </w:rPr>
      </w:pPr>
      <w:r>
        <w:rPr>
          <w:color w:val="000000"/>
          <w:spacing w:val="-12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A46380">
        <w:rPr>
          <w:sz w:val="18"/>
          <w:szCs w:val="18"/>
        </w:rPr>
        <w:t xml:space="preserve">(тис. </w:t>
      </w:r>
      <w:proofErr w:type="spellStart"/>
      <w:r w:rsidRPr="00A46380">
        <w:rPr>
          <w:sz w:val="18"/>
          <w:szCs w:val="18"/>
        </w:rPr>
        <w:t>грн</w:t>
      </w:r>
      <w:proofErr w:type="spellEnd"/>
      <w:r w:rsidRPr="00A46380">
        <w:rPr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848"/>
        <w:gridCol w:w="1232"/>
        <w:gridCol w:w="1463"/>
        <w:gridCol w:w="1386"/>
        <w:gridCol w:w="1617"/>
        <w:gridCol w:w="1232"/>
      </w:tblGrid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№ п/</w:t>
            </w:r>
            <w:proofErr w:type="spellStart"/>
            <w:r w:rsidRPr="00D4647E">
              <w:rPr>
                <w:color w:val="000000"/>
                <w:spacing w:val="-1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Показники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Одиниця виміру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Джерело інформації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Загальний фонд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Спеціальний фонд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ind w:left="-185" w:firstLine="185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Разом</w:t>
            </w:r>
          </w:p>
        </w:tc>
      </w:tr>
      <w:tr w:rsidR="009F61A5" w:rsidRPr="00D4647E" w:rsidTr="00F2502B">
        <w:trPr>
          <w:trHeight w:val="3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D4647E" w:rsidRDefault="009F61A5" w:rsidP="00F2502B">
            <w:pPr>
              <w:jc w:val="center"/>
              <w:rPr>
                <w:i/>
                <w:iCs/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i/>
                <w:iCs/>
                <w:color w:val="000000"/>
                <w:spacing w:val="-12"/>
                <w:sz w:val="20"/>
                <w:szCs w:val="20"/>
              </w:rPr>
              <w:t>Затрат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rPr>
                <w:color w:val="000000"/>
                <w:spacing w:val="-12"/>
                <w:sz w:val="20"/>
                <w:szCs w:val="20"/>
              </w:rPr>
            </w:pP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Обсяг фінансування по програмі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Грн..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кошторис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</w:p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29,310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rPr>
                <w:color w:val="000000"/>
                <w:spacing w:val="-12"/>
                <w:sz w:val="20"/>
                <w:szCs w:val="20"/>
                <w:lang w:val="ru-RU"/>
              </w:rPr>
            </w:pPr>
          </w:p>
          <w:p w:rsidR="009F61A5" w:rsidRPr="00D4647E" w:rsidRDefault="009F61A5" w:rsidP="00F2502B">
            <w:pPr>
              <w:spacing w:line="360" w:lineRule="auto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 xml:space="preserve">     29,310</w:t>
            </w: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i/>
                <w:iCs/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i/>
                <w:iCs/>
                <w:color w:val="000000"/>
                <w:spacing w:val="-12"/>
                <w:sz w:val="20"/>
                <w:szCs w:val="20"/>
              </w:rPr>
              <w:t>Продукту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455919" w:rsidRDefault="009F61A5" w:rsidP="00F2502B">
            <w:pPr>
              <w:jc w:val="both"/>
              <w:rPr>
                <w:iCs/>
                <w:color w:val="000000"/>
                <w:spacing w:val="-12"/>
                <w:sz w:val="16"/>
                <w:szCs w:val="16"/>
              </w:rPr>
            </w:pPr>
            <w:r w:rsidRPr="00455919">
              <w:rPr>
                <w:iCs/>
                <w:color w:val="000000"/>
                <w:spacing w:val="-12"/>
                <w:sz w:val="16"/>
                <w:szCs w:val="16"/>
              </w:rPr>
              <w:t>Кількість агітаційного матеріалу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12</w:t>
            </w: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455919" w:rsidRDefault="009F61A5" w:rsidP="00F2502B">
            <w:pPr>
              <w:jc w:val="center"/>
              <w:rPr>
                <w:iCs/>
                <w:color w:val="000000"/>
                <w:spacing w:val="-12"/>
                <w:sz w:val="18"/>
                <w:szCs w:val="18"/>
              </w:rPr>
            </w:pPr>
            <w:r w:rsidRPr="00455919">
              <w:rPr>
                <w:iCs/>
                <w:color w:val="000000"/>
                <w:spacing w:val="-12"/>
                <w:sz w:val="18"/>
                <w:szCs w:val="18"/>
              </w:rPr>
              <w:t>Кількість послуг з перевезення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10</w:t>
            </w: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i/>
                <w:iCs/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i/>
                <w:iCs/>
                <w:color w:val="000000"/>
                <w:spacing w:val="-12"/>
                <w:sz w:val="20"/>
                <w:szCs w:val="20"/>
              </w:rPr>
              <w:t>Ефективності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E02A0" w:rsidRDefault="009F61A5" w:rsidP="00F2502B">
            <w:pPr>
              <w:spacing w:line="360" w:lineRule="auto"/>
              <w:jc w:val="center"/>
              <w:rPr>
                <w:b/>
                <w:i/>
                <w:color w:val="000000"/>
                <w:spacing w:val="-12"/>
                <w:sz w:val="20"/>
                <w:szCs w:val="20"/>
                <w:u w:val="singl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E02A0" w:rsidRDefault="009F61A5" w:rsidP="00F2502B">
            <w:pPr>
              <w:spacing w:line="360" w:lineRule="auto"/>
              <w:jc w:val="center"/>
              <w:rPr>
                <w:b/>
                <w:i/>
                <w:color w:val="000000"/>
                <w:spacing w:val="-12"/>
                <w:sz w:val="20"/>
                <w:szCs w:val="20"/>
                <w:u w:val="singl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E02A0" w:rsidRDefault="009F61A5" w:rsidP="00F2502B">
            <w:pPr>
              <w:spacing w:line="360" w:lineRule="auto"/>
              <w:jc w:val="center"/>
              <w:rPr>
                <w:b/>
                <w:i/>
                <w:color w:val="000000"/>
                <w:spacing w:val="-12"/>
                <w:sz w:val="20"/>
                <w:szCs w:val="20"/>
                <w:u w:val="single"/>
              </w:rPr>
            </w:pP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2459CA" w:rsidRDefault="009F61A5" w:rsidP="00F2502B">
            <w:pPr>
              <w:rPr>
                <w:sz w:val="16"/>
                <w:szCs w:val="16"/>
                <w:lang w:val="ru-RU"/>
              </w:rPr>
            </w:pPr>
            <w:r w:rsidRPr="002459CA">
              <w:rPr>
                <w:color w:val="000000"/>
                <w:sz w:val="16"/>
                <w:szCs w:val="16"/>
                <w:shd w:val="clear" w:color="auto" w:fill="FFFFFF"/>
              </w:rPr>
              <w:t>середні витрати на одиницю агітматеріалу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500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500</w:t>
            </w: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2459CA" w:rsidRDefault="009F61A5" w:rsidP="00F2502B">
            <w:pPr>
              <w:rPr>
                <w:sz w:val="16"/>
                <w:szCs w:val="16"/>
                <w:lang w:val="ru-RU"/>
              </w:rPr>
            </w:pPr>
            <w:r w:rsidRPr="002459CA">
              <w:rPr>
                <w:color w:val="000000"/>
                <w:sz w:val="16"/>
                <w:szCs w:val="16"/>
                <w:shd w:val="clear" w:color="auto" w:fill="FFFFFF"/>
              </w:rPr>
              <w:t>середні витрати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z w:val="16"/>
                <w:szCs w:val="16"/>
                <w:shd w:val="clear" w:color="auto" w:fill="FFFFFF"/>
              </w:rPr>
              <w:t>олну</w:t>
            </w:r>
            <w:proofErr w:type="spellEnd"/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послугу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2459CA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2000</w:t>
            </w:r>
          </w:p>
        </w:tc>
      </w:tr>
    </w:tbl>
    <w:p w:rsidR="009F61A5" w:rsidRDefault="009F61A5" w:rsidP="009F61A5">
      <w:pPr>
        <w:shd w:val="clear" w:color="auto" w:fill="FFFFFF"/>
        <w:spacing w:line="360" w:lineRule="auto"/>
        <w:jc w:val="both"/>
        <w:rPr>
          <w:b/>
          <w:color w:val="000000"/>
          <w:spacing w:val="-12"/>
          <w:sz w:val="20"/>
          <w:szCs w:val="20"/>
        </w:rPr>
      </w:pPr>
    </w:p>
    <w:p w:rsidR="009F61A5" w:rsidRDefault="009F61A5" w:rsidP="009F61A5">
      <w:pPr>
        <w:shd w:val="clear" w:color="auto" w:fill="FFFFFF"/>
        <w:spacing w:line="360" w:lineRule="auto"/>
        <w:jc w:val="both"/>
        <w:rPr>
          <w:b/>
          <w:color w:val="000000"/>
          <w:spacing w:val="-12"/>
          <w:sz w:val="20"/>
          <w:szCs w:val="20"/>
        </w:rPr>
      </w:pPr>
      <w:r w:rsidRPr="0069784A">
        <w:rPr>
          <w:b/>
          <w:color w:val="000000"/>
          <w:spacing w:val="-12"/>
          <w:sz w:val="20"/>
          <w:szCs w:val="20"/>
        </w:rPr>
        <w:t>10</w:t>
      </w:r>
      <w:r w:rsidRPr="00D4647E">
        <w:rPr>
          <w:color w:val="000000"/>
          <w:spacing w:val="-12"/>
          <w:sz w:val="20"/>
          <w:szCs w:val="20"/>
        </w:rPr>
        <w:t xml:space="preserve">. </w:t>
      </w:r>
      <w:r>
        <w:rPr>
          <w:color w:val="000000"/>
          <w:spacing w:val="-12"/>
          <w:sz w:val="20"/>
          <w:szCs w:val="20"/>
        </w:rPr>
        <w:t>3</w:t>
      </w:r>
      <w:r w:rsidRPr="001D4F2A">
        <w:rPr>
          <w:b/>
          <w:color w:val="000000"/>
          <w:spacing w:val="-12"/>
          <w:sz w:val="20"/>
          <w:szCs w:val="20"/>
        </w:rPr>
        <w:t>.</w:t>
      </w:r>
      <w:r>
        <w:rPr>
          <w:color w:val="000000"/>
          <w:spacing w:val="-12"/>
          <w:sz w:val="20"/>
          <w:szCs w:val="20"/>
        </w:rPr>
        <w:t xml:space="preserve"> </w:t>
      </w:r>
      <w:r w:rsidRPr="00950662">
        <w:rPr>
          <w:b/>
          <w:color w:val="000000"/>
          <w:spacing w:val="-12"/>
          <w:sz w:val="20"/>
          <w:szCs w:val="20"/>
        </w:rPr>
        <w:t>Результативні показники, бюджетної програми у розрізі підпрограм і завдань</w:t>
      </w:r>
      <w:r>
        <w:rPr>
          <w:b/>
          <w:color w:val="000000"/>
          <w:spacing w:val="-12"/>
          <w:sz w:val="20"/>
          <w:szCs w:val="20"/>
        </w:rPr>
        <w:t xml:space="preserve"> </w:t>
      </w:r>
    </w:p>
    <w:p w:rsidR="009F61A5" w:rsidRDefault="009F61A5" w:rsidP="009F61A5">
      <w:pPr>
        <w:jc w:val="both"/>
        <w:rPr>
          <w:i/>
          <w:iCs/>
          <w:color w:val="FF0000"/>
          <w:sz w:val="18"/>
          <w:szCs w:val="18"/>
          <w:lang w:val="ru-RU"/>
        </w:rPr>
      </w:pPr>
      <w:r w:rsidRPr="001E76FB">
        <w:rPr>
          <w:b/>
          <w:color w:val="FF0000"/>
          <w:sz w:val="18"/>
          <w:szCs w:val="18"/>
        </w:rPr>
        <w:t xml:space="preserve">КПКВК 0318600 </w:t>
      </w:r>
      <w:r w:rsidRPr="001E76FB">
        <w:rPr>
          <w:color w:val="FF0000"/>
          <w:sz w:val="18"/>
          <w:szCs w:val="18"/>
        </w:rPr>
        <w:t>Підпрограма:</w:t>
      </w:r>
      <w:r w:rsidRPr="001E76FB">
        <w:rPr>
          <w:i/>
          <w:iCs/>
          <w:color w:val="FF0000"/>
          <w:sz w:val="18"/>
          <w:szCs w:val="18"/>
        </w:rPr>
        <w:t xml:space="preserve"> Програма організаційного забезпечення діяльності Сектору з питань державної реєстрації</w:t>
      </w:r>
    </w:p>
    <w:p w:rsidR="009F61A5" w:rsidRDefault="009F61A5" w:rsidP="009F61A5">
      <w:pPr>
        <w:jc w:val="both"/>
        <w:rPr>
          <w:i/>
          <w:sz w:val="20"/>
          <w:szCs w:val="20"/>
          <w:lang w:val="ru-RU"/>
        </w:rPr>
      </w:pPr>
      <w:r w:rsidRPr="001E76FB">
        <w:rPr>
          <w:b/>
          <w:sz w:val="18"/>
          <w:szCs w:val="18"/>
          <w:u w:val="single"/>
        </w:rPr>
        <w:t>Завдання:</w:t>
      </w:r>
      <w:r>
        <w:rPr>
          <w:sz w:val="18"/>
          <w:szCs w:val="18"/>
        </w:rPr>
        <w:t xml:space="preserve"> </w:t>
      </w:r>
      <w:r w:rsidRPr="00B1603D">
        <w:rPr>
          <w:i/>
          <w:sz w:val="20"/>
          <w:szCs w:val="20"/>
        </w:rPr>
        <w:t xml:space="preserve">Забезпечення </w:t>
      </w:r>
      <w:r w:rsidRPr="00B1603D">
        <w:rPr>
          <w:i/>
          <w:sz w:val="20"/>
          <w:szCs w:val="20"/>
          <w:lang w:val="ru-RU"/>
        </w:rPr>
        <w:t xml:space="preserve"> </w:t>
      </w:r>
      <w:proofErr w:type="spellStart"/>
      <w:r w:rsidRPr="00B1603D">
        <w:rPr>
          <w:i/>
          <w:sz w:val="20"/>
          <w:szCs w:val="20"/>
          <w:lang w:val="ru-RU"/>
        </w:rPr>
        <w:t>надання</w:t>
      </w:r>
      <w:proofErr w:type="spellEnd"/>
      <w:r w:rsidRPr="00B1603D">
        <w:rPr>
          <w:i/>
          <w:sz w:val="20"/>
          <w:szCs w:val="20"/>
          <w:lang w:val="ru-RU"/>
        </w:rPr>
        <w:t xml:space="preserve">  </w:t>
      </w:r>
      <w:proofErr w:type="spellStart"/>
      <w:r w:rsidRPr="00B1603D">
        <w:rPr>
          <w:i/>
          <w:sz w:val="20"/>
          <w:szCs w:val="20"/>
          <w:lang w:val="ru-RU"/>
        </w:rPr>
        <w:t>адм</w:t>
      </w:r>
      <w:proofErr w:type="spellEnd"/>
      <w:r w:rsidRPr="00B1603D">
        <w:rPr>
          <w:i/>
          <w:sz w:val="20"/>
          <w:szCs w:val="20"/>
        </w:rPr>
        <w:t>і</w:t>
      </w:r>
      <w:proofErr w:type="spellStart"/>
      <w:r w:rsidRPr="00B1603D">
        <w:rPr>
          <w:i/>
          <w:sz w:val="20"/>
          <w:szCs w:val="20"/>
          <w:lang w:val="ru-RU"/>
        </w:rPr>
        <w:t>ністративних</w:t>
      </w:r>
      <w:proofErr w:type="spellEnd"/>
      <w:r w:rsidRPr="00B1603D">
        <w:rPr>
          <w:i/>
          <w:sz w:val="20"/>
          <w:szCs w:val="20"/>
          <w:lang w:val="ru-RU"/>
        </w:rPr>
        <w:t xml:space="preserve"> </w:t>
      </w:r>
      <w:proofErr w:type="spellStart"/>
      <w:r w:rsidRPr="00B1603D">
        <w:rPr>
          <w:i/>
          <w:sz w:val="20"/>
          <w:szCs w:val="20"/>
          <w:lang w:val="ru-RU"/>
        </w:rPr>
        <w:t>послуг</w:t>
      </w:r>
      <w:proofErr w:type="spellEnd"/>
      <w:r w:rsidRPr="00B1603D">
        <w:rPr>
          <w:i/>
          <w:sz w:val="20"/>
          <w:szCs w:val="20"/>
          <w:lang w:val="ru-RU"/>
        </w:rPr>
        <w:t xml:space="preserve"> у </w:t>
      </w:r>
      <w:proofErr w:type="spellStart"/>
      <w:r w:rsidRPr="00B1603D">
        <w:rPr>
          <w:i/>
          <w:sz w:val="20"/>
          <w:szCs w:val="20"/>
          <w:lang w:val="ru-RU"/>
        </w:rPr>
        <w:t>сфері</w:t>
      </w:r>
      <w:proofErr w:type="spellEnd"/>
      <w:r w:rsidRPr="00B1603D">
        <w:rPr>
          <w:i/>
          <w:sz w:val="20"/>
          <w:szCs w:val="20"/>
          <w:lang w:val="ru-RU"/>
        </w:rPr>
        <w:t xml:space="preserve"> </w:t>
      </w:r>
      <w:proofErr w:type="spellStart"/>
      <w:r w:rsidRPr="00B1603D">
        <w:rPr>
          <w:i/>
          <w:sz w:val="20"/>
          <w:szCs w:val="20"/>
          <w:lang w:val="ru-RU"/>
        </w:rPr>
        <w:t>державної</w:t>
      </w:r>
      <w:proofErr w:type="spellEnd"/>
      <w:r w:rsidRPr="00B1603D">
        <w:rPr>
          <w:i/>
          <w:sz w:val="20"/>
          <w:szCs w:val="20"/>
          <w:lang w:val="ru-RU"/>
        </w:rPr>
        <w:t xml:space="preserve"> </w:t>
      </w:r>
      <w:proofErr w:type="spellStart"/>
      <w:r w:rsidRPr="00B1603D">
        <w:rPr>
          <w:i/>
          <w:sz w:val="20"/>
          <w:szCs w:val="20"/>
          <w:lang w:val="ru-RU"/>
        </w:rPr>
        <w:t>реєстрації</w:t>
      </w:r>
      <w:proofErr w:type="spellEnd"/>
      <w:r w:rsidRPr="00B1603D">
        <w:rPr>
          <w:i/>
          <w:sz w:val="20"/>
          <w:szCs w:val="20"/>
          <w:lang w:val="ru-RU"/>
        </w:rPr>
        <w:t xml:space="preserve"> </w:t>
      </w:r>
      <w:proofErr w:type="spellStart"/>
      <w:r w:rsidRPr="00B1603D">
        <w:rPr>
          <w:i/>
          <w:sz w:val="20"/>
          <w:szCs w:val="20"/>
          <w:lang w:val="ru-RU"/>
        </w:rPr>
        <w:t>речових</w:t>
      </w:r>
      <w:proofErr w:type="spellEnd"/>
      <w:r w:rsidRPr="00B1603D">
        <w:rPr>
          <w:i/>
          <w:sz w:val="20"/>
          <w:szCs w:val="20"/>
          <w:lang w:val="ru-RU"/>
        </w:rPr>
        <w:t xml:space="preserve"> прав на </w:t>
      </w:r>
      <w:proofErr w:type="spellStart"/>
      <w:r w:rsidRPr="00B1603D">
        <w:rPr>
          <w:i/>
          <w:sz w:val="20"/>
          <w:szCs w:val="20"/>
          <w:lang w:val="ru-RU"/>
        </w:rPr>
        <w:t>нерухоме</w:t>
      </w:r>
      <w:proofErr w:type="spellEnd"/>
      <w:r w:rsidRPr="00B1603D">
        <w:rPr>
          <w:i/>
          <w:sz w:val="20"/>
          <w:szCs w:val="20"/>
          <w:lang w:val="ru-RU"/>
        </w:rPr>
        <w:t xml:space="preserve"> </w:t>
      </w:r>
      <w:proofErr w:type="spellStart"/>
      <w:r w:rsidRPr="00B1603D">
        <w:rPr>
          <w:i/>
          <w:sz w:val="20"/>
          <w:szCs w:val="20"/>
          <w:lang w:val="ru-RU"/>
        </w:rPr>
        <w:t>майно</w:t>
      </w:r>
      <w:proofErr w:type="spellEnd"/>
      <w:r w:rsidRPr="00B1603D">
        <w:rPr>
          <w:i/>
          <w:sz w:val="20"/>
          <w:szCs w:val="20"/>
          <w:lang w:val="ru-RU"/>
        </w:rPr>
        <w:t xml:space="preserve"> та </w:t>
      </w:r>
      <w:proofErr w:type="spellStart"/>
      <w:r w:rsidRPr="00B1603D">
        <w:rPr>
          <w:i/>
          <w:sz w:val="20"/>
          <w:szCs w:val="20"/>
          <w:lang w:val="ru-RU"/>
        </w:rPr>
        <w:t>їх</w:t>
      </w:r>
      <w:proofErr w:type="spellEnd"/>
      <w:r w:rsidRPr="00B1603D">
        <w:rPr>
          <w:i/>
          <w:sz w:val="20"/>
          <w:szCs w:val="20"/>
          <w:lang w:val="ru-RU"/>
        </w:rPr>
        <w:t xml:space="preserve"> </w:t>
      </w:r>
      <w:proofErr w:type="spellStart"/>
      <w:r w:rsidRPr="00B1603D">
        <w:rPr>
          <w:i/>
          <w:sz w:val="20"/>
          <w:szCs w:val="20"/>
          <w:lang w:val="ru-RU"/>
        </w:rPr>
        <w:t>обтяжень</w:t>
      </w:r>
      <w:proofErr w:type="spellEnd"/>
      <w:r w:rsidRPr="00B1603D">
        <w:rPr>
          <w:i/>
          <w:sz w:val="20"/>
          <w:szCs w:val="20"/>
          <w:lang w:val="ru-RU"/>
        </w:rPr>
        <w:t>.</w:t>
      </w:r>
      <w:r w:rsidRPr="00B1603D">
        <w:rPr>
          <w:i/>
          <w:sz w:val="20"/>
          <w:szCs w:val="20"/>
        </w:rPr>
        <w:t xml:space="preserve"> </w:t>
      </w:r>
    </w:p>
    <w:p w:rsidR="009F61A5" w:rsidRPr="00BF1A6D" w:rsidRDefault="009F61A5" w:rsidP="009F61A5">
      <w:pPr>
        <w:jc w:val="both"/>
        <w:rPr>
          <w:i/>
          <w:iCs/>
          <w:color w:val="FF0000"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848"/>
        <w:gridCol w:w="1232"/>
        <w:gridCol w:w="1463"/>
        <w:gridCol w:w="1386"/>
        <w:gridCol w:w="1617"/>
        <w:gridCol w:w="1232"/>
      </w:tblGrid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№ п/</w:t>
            </w:r>
            <w:proofErr w:type="spellStart"/>
            <w:r w:rsidRPr="00D4647E">
              <w:rPr>
                <w:color w:val="000000"/>
                <w:spacing w:val="-1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Показники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Одиниця виміру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Джерело інформації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Загальний фонд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Спеціальний фонд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ind w:left="-185" w:firstLine="185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Разом</w:t>
            </w:r>
          </w:p>
        </w:tc>
      </w:tr>
      <w:tr w:rsidR="009F61A5" w:rsidRPr="00D4647E" w:rsidTr="00F2502B">
        <w:trPr>
          <w:trHeight w:val="3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D4647E" w:rsidRDefault="009F61A5" w:rsidP="00F2502B">
            <w:pPr>
              <w:jc w:val="center"/>
              <w:rPr>
                <w:i/>
                <w:iCs/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i/>
                <w:iCs/>
                <w:color w:val="000000"/>
                <w:spacing w:val="-12"/>
                <w:sz w:val="20"/>
                <w:szCs w:val="20"/>
              </w:rPr>
              <w:t>Затрат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rPr>
                <w:color w:val="000000"/>
                <w:spacing w:val="-12"/>
                <w:sz w:val="20"/>
                <w:szCs w:val="20"/>
              </w:rPr>
            </w:pP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Обсяг фінансування по програмі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Грн..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кошторис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</w:p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19,0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</w:p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  <w:lang w:val="ru-RU"/>
              </w:rPr>
            </w:pPr>
            <w:r>
              <w:rPr>
                <w:color w:val="000000"/>
                <w:spacing w:val="-12"/>
                <w:sz w:val="20"/>
                <w:szCs w:val="20"/>
                <w:lang w:val="ru-RU"/>
              </w:rPr>
              <w:t>19,0</w:t>
            </w: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i/>
                <w:iCs/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i/>
                <w:iCs/>
                <w:color w:val="000000"/>
                <w:spacing w:val="-12"/>
                <w:sz w:val="20"/>
                <w:szCs w:val="20"/>
              </w:rPr>
              <w:t>Продукту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0555AB" w:rsidRDefault="009F61A5" w:rsidP="00F2502B">
            <w:pPr>
              <w:jc w:val="center"/>
              <w:rPr>
                <w:iCs/>
                <w:color w:val="000000"/>
                <w:spacing w:val="-12"/>
                <w:sz w:val="16"/>
                <w:szCs w:val="16"/>
              </w:rPr>
            </w:pPr>
            <w:r w:rsidRPr="000555AB">
              <w:rPr>
                <w:iCs/>
                <w:color w:val="000000"/>
                <w:spacing w:val="-12"/>
                <w:sz w:val="16"/>
                <w:szCs w:val="16"/>
              </w:rPr>
              <w:t>Кількість наданих реєстраційних послуг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-1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Згідно плану роботи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2000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2000</w:t>
            </w: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color w:val="000000"/>
                <w:spacing w:val="-12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i/>
                <w:iCs/>
                <w:color w:val="000000"/>
                <w:spacing w:val="-12"/>
                <w:sz w:val="20"/>
                <w:szCs w:val="20"/>
              </w:rPr>
            </w:pPr>
            <w:r w:rsidRPr="00D4647E">
              <w:rPr>
                <w:i/>
                <w:iCs/>
                <w:color w:val="000000"/>
                <w:spacing w:val="-12"/>
                <w:sz w:val="20"/>
                <w:szCs w:val="20"/>
              </w:rPr>
              <w:t>Ефективності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E02A0" w:rsidRDefault="009F61A5" w:rsidP="00F2502B">
            <w:pPr>
              <w:spacing w:line="360" w:lineRule="auto"/>
              <w:jc w:val="center"/>
              <w:rPr>
                <w:b/>
                <w:i/>
                <w:color w:val="000000"/>
                <w:spacing w:val="-12"/>
                <w:sz w:val="20"/>
                <w:szCs w:val="20"/>
                <w:u w:val="singl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E02A0" w:rsidRDefault="009F61A5" w:rsidP="00F2502B">
            <w:pPr>
              <w:spacing w:line="360" w:lineRule="auto"/>
              <w:jc w:val="center"/>
              <w:rPr>
                <w:b/>
                <w:i/>
                <w:color w:val="000000"/>
                <w:spacing w:val="-12"/>
                <w:sz w:val="20"/>
                <w:szCs w:val="20"/>
                <w:u w:val="singl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E02A0" w:rsidRDefault="009F61A5" w:rsidP="00F2502B">
            <w:pPr>
              <w:spacing w:line="360" w:lineRule="auto"/>
              <w:jc w:val="center"/>
              <w:rPr>
                <w:b/>
                <w:i/>
                <w:color w:val="000000"/>
                <w:spacing w:val="-12"/>
                <w:sz w:val="20"/>
                <w:szCs w:val="20"/>
                <w:u w:val="single"/>
              </w:rPr>
            </w:pPr>
          </w:p>
        </w:tc>
      </w:tr>
      <w:tr w:rsidR="009F61A5" w:rsidRPr="00D4647E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455919" w:rsidRDefault="009F61A5" w:rsidP="00F2502B">
            <w:pPr>
              <w:rPr>
                <w:sz w:val="16"/>
                <w:szCs w:val="16"/>
                <w:lang w:val="ru-RU"/>
              </w:rPr>
            </w:pPr>
            <w:r w:rsidRPr="00455919">
              <w:rPr>
                <w:color w:val="000000"/>
                <w:sz w:val="16"/>
                <w:szCs w:val="16"/>
                <w:shd w:val="clear" w:color="auto" w:fill="FFFFFF"/>
              </w:rPr>
              <w:t xml:space="preserve">середні видатки на одиницю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-12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4647E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9,50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6138C2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9,50</w:t>
            </w:r>
          </w:p>
        </w:tc>
      </w:tr>
    </w:tbl>
    <w:p w:rsidR="009F61A5" w:rsidRPr="00D4647E" w:rsidRDefault="009F61A5" w:rsidP="009F61A5">
      <w:pPr>
        <w:shd w:val="clear" w:color="auto" w:fill="FFFFFF"/>
        <w:spacing w:line="360" w:lineRule="auto"/>
        <w:jc w:val="both"/>
        <w:rPr>
          <w:color w:val="000000"/>
          <w:spacing w:val="-12"/>
          <w:sz w:val="20"/>
          <w:szCs w:val="20"/>
        </w:rPr>
      </w:pPr>
    </w:p>
    <w:p w:rsidR="009F61A5" w:rsidRPr="00102940" w:rsidRDefault="009F61A5" w:rsidP="009F61A5">
      <w:pPr>
        <w:rPr>
          <w:b/>
          <w:sz w:val="18"/>
          <w:szCs w:val="18"/>
        </w:rPr>
      </w:pPr>
      <w:r w:rsidRPr="0061389F">
        <w:rPr>
          <w:b/>
          <w:sz w:val="18"/>
          <w:szCs w:val="18"/>
        </w:rPr>
        <w:t>11. Джерела фінансування інвестиційних проектів у розрізі підпрограм</w:t>
      </w:r>
      <w:r w:rsidRPr="0061389F">
        <w:rPr>
          <w:b/>
          <w:sz w:val="18"/>
          <w:szCs w:val="18"/>
          <w:vertAlign w:val="superscript"/>
        </w:rPr>
        <w:t>2</w:t>
      </w:r>
      <w:r>
        <w:rPr>
          <w:b/>
          <w:sz w:val="18"/>
          <w:szCs w:val="18"/>
        </w:rPr>
        <w:t xml:space="preserve">                                                                </w:t>
      </w:r>
      <w:r w:rsidRPr="0061389F">
        <w:rPr>
          <w:sz w:val="16"/>
          <w:szCs w:val="16"/>
        </w:rPr>
        <w:t xml:space="preserve">тис. </w:t>
      </w:r>
      <w:proofErr w:type="spellStart"/>
      <w:r w:rsidRPr="0061389F">
        <w:rPr>
          <w:sz w:val="16"/>
          <w:szCs w:val="16"/>
        </w:rPr>
        <w:t>грн</w:t>
      </w:r>
      <w:proofErr w:type="spellEnd"/>
      <w:r w:rsidRPr="0061389F">
        <w:rPr>
          <w:sz w:val="16"/>
          <w:szCs w:val="16"/>
        </w:rPr>
        <w:t>)</w:t>
      </w:r>
    </w:p>
    <w:tbl>
      <w:tblPr>
        <w:tblW w:w="5011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537"/>
        <w:gridCol w:w="1714"/>
        <w:gridCol w:w="654"/>
        <w:gridCol w:w="689"/>
        <w:gridCol w:w="815"/>
        <w:gridCol w:w="467"/>
        <w:gridCol w:w="687"/>
        <w:gridCol w:w="815"/>
        <w:gridCol w:w="467"/>
        <w:gridCol w:w="689"/>
        <w:gridCol w:w="815"/>
        <w:gridCol w:w="469"/>
        <w:gridCol w:w="798"/>
      </w:tblGrid>
      <w:tr w:rsidR="009F61A5" w:rsidRPr="0061389F" w:rsidTr="00F2502B">
        <w:trPr>
          <w:cantSplit/>
          <w:trHeight w:val="258"/>
          <w:tblHeader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  <w:r w:rsidRPr="0061389F">
              <w:rPr>
                <w:snapToGrid w:val="0"/>
                <w:sz w:val="16"/>
                <w:szCs w:val="16"/>
              </w:rPr>
              <w:t>Код</w:t>
            </w:r>
          </w:p>
        </w:tc>
        <w:tc>
          <w:tcPr>
            <w:tcW w:w="8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ind w:right="-108"/>
              <w:jc w:val="center"/>
              <w:rPr>
                <w:sz w:val="14"/>
                <w:szCs w:val="14"/>
              </w:rPr>
            </w:pPr>
            <w:r w:rsidRPr="00BA1CB1">
              <w:rPr>
                <w:sz w:val="14"/>
                <w:szCs w:val="14"/>
              </w:rPr>
              <w:t>Найменування джерел надходжень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z w:val="14"/>
                <w:szCs w:val="14"/>
              </w:rPr>
              <w:t>КПКВК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 xml:space="preserve">Касові видатки станом на </w:t>
            </w:r>
            <w:r w:rsidRPr="00BA1CB1">
              <w:rPr>
                <w:snapToGrid w:val="0"/>
                <w:sz w:val="14"/>
                <w:szCs w:val="14"/>
              </w:rPr>
              <w:br/>
              <w:t>01 січня звітного періоду</w:t>
            </w:r>
          </w:p>
        </w:tc>
        <w:tc>
          <w:tcPr>
            <w:tcW w:w="1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  <w:vertAlign w:val="superscript"/>
              </w:rPr>
            </w:pPr>
            <w:r w:rsidRPr="00BA1CB1">
              <w:rPr>
                <w:snapToGrid w:val="0"/>
                <w:sz w:val="14"/>
                <w:szCs w:val="14"/>
              </w:rPr>
              <w:t>План видатків звітного періоду</w:t>
            </w:r>
          </w:p>
        </w:tc>
        <w:tc>
          <w:tcPr>
            <w:tcW w:w="1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  <w:vertAlign w:val="superscript"/>
              </w:rPr>
            </w:pPr>
            <w:r w:rsidRPr="00BA1CB1">
              <w:rPr>
                <w:snapToGrid w:val="0"/>
                <w:sz w:val="14"/>
                <w:szCs w:val="14"/>
              </w:rPr>
              <w:t>Прогноз видатків до кінця реалізації інвестиційного проекту</w:t>
            </w:r>
            <w:r w:rsidRPr="00BA1CB1">
              <w:rPr>
                <w:snapToGrid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Пояснення, що характер</w:t>
            </w:r>
            <w:r w:rsidRPr="00BA1CB1">
              <w:rPr>
                <w:snapToGrid w:val="0"/>
                <w:sz w:val="14"/>
                <w:szCs w:val="14"/>
              </w:rPr>
              <w:lastRenderedPageBreak/>
              <w:t>изують джерела фінансування</w:t>
            </w:r>
          </w:p>
        </w:tc>
      </w:tr>
      <w:tr w:rsidR="009F61A5" w:rsidRPr="0061389F" w:rsidTr="00F2502B">
        <w:trPr>
          <w:cantSplit/>
          <w:trHeight w:val="453"/>
          <w:tblHeader/>
        </w:trPr>
        <w:tc>
          <w:tcPr>
            <w:tcW w:w="279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BA1CB1" w:rsidRDefault="009F61A5" w:rsidP="00F250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z w:val="14"/>
                <w:szCs w:val="14"/>
              </w:rPr>
            </w:pPr>
            <w:r w:rsidRPr="00BA1CB1">
              <w:rPr>
                <w:sz w:val="14"/>
                <w:szCs w:val="14"/>
              </w:rPr>
              <w:t>загальний фонд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z w:val="14"/>
                <w:szCs w:val="14"/>
              </w:rPr>
            </w:pPr>
            <w:r w:rsidRPr="00BA1CB1">
              <w:rPr>
                <w:sz w:val="14"/>
                <w:szCs w:val="14"/>
              </w:rPr>
              <w:t>спеціальний фонд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разом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z w:val="14"/>
                <w:szCs w:val="14"/>
              </w:rPr>
            </w:pPr>
            <w:r w:rsidRPr="00BA1CB1">
              <w:rPr>
                <w:sz w:val="14"/>
                <w:szCs w:val="14"/>
              </w:rPr>
              <w:t>загальний фонд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z w:val="14"/>
                <w:szCs w:val="14"/>
              </w:rPr>
            </w:pPr>
            <w:r w:rsidRPr="00BA1CB1">
              <w:rPr>
                <w:sz w:val="14"/>
                <w:szCs w:val="14"/>
              </w:rPr>
              <w:t>спеціальний фонд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разом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z w:val="14"/>
                <w:szCs w:val="14"/>
              </w:rPr>
            </w:pPr>
            <w:r w:rsidRPr="00BA1CB1">
              <w:rPr>
                <w:sz w:val="14"/>
                <w:szCs w:val="14"/>
              </w:rPr>
              <w:t>загальний фонд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z w:val="14"/>
                <w:szCs w:val="14"/>
              </w:rPr>
            </w:pPr>
            <w:r w:rsidRPr="00BA1CB1">
              <w:rPr>
                <w:sz w:val="14"/>
                <w:szCs w:val="14"/>
              </w:rPr>
              <w:t>спеціальний фонд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разом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z w:val="14"/>
                <w:szCs w:val="14"/>
              </w:rPr>
            </w:pPr>
          </w:p>
        </w:tc>
      </w:tr>
      <w:tr w:rsidR="009F61A5" w:rsidRPr="0061389F" w:rsidTr="00F2502B">
        <w:trPr>
          <w:cantSplit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  <w:r w:rsidRPr="0061389F">
              <w:rPr>
                <w:snapToGrid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2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4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6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7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10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BA1CB1" w:rsidRDefault="009F61A5" w:rsidP="00F2502B">
            <w:pPr>
              <w:jc w:val="center"/>
              <w:rPr>
                <w:snapToGrid w:val="0"/>
                <w:sz w:val="14"/>
                <w:szCs w:val="14"/>
              </w:rPr>
            </w:pPr>
            <w:r w:rsidRPr="00BA1CB1">
              <w:rPr>
                <w:snapToGrid w:val="0"/>
                <w:sz w:val="14"/>
                <w:szCs w:val="14"/>
              </w:rPr>
              <w:t>13</w:t>
            </w:r>
          </w:p>
        </w:tc>
      </w:tr>
      <w:tr w:rsidR="009F61A5" w:rsidRPr="0061389F" w:rsidTr="00F2502B">
        <w:trPr>
          <w:cantSplit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  <w:r w:rsidRPr="0061389F">
              <w:rPr>
                <w:snapToGrid w:val="0"/>
                <w:sz w:val="16"/>
                <w:szCs w:val="16"/>
              </w:rPr>
              <w:t>Підпрограма 1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9F61A5" w:rsidRPr="0061389F" w:rsidTr="00F2502B">
        <w:trPr>
          <w:cantSplit/>
          <w:trHeight w:val="306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  <w:r w:rsidRPr="0061389F">
              <w:rPr>
                <w:snapToGrid w:val="0"/>
                <w:sz w:val="16"/>
                <w:szCs w:val="16"/>
              </w:rPr>
              <w:t>Інвестиційний проект 1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9F61A5" w:rsidRPr="0061389F" w:rsidTr="00F2502B">
        <w:trPr>
          <w:cantSplit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rPr>
                <w:i/>
                <w:snapToGrid w:val="0"/>
                <w:sz w:val="16"/>
                <w:szCs w:val="16"/>
              </w:rPr>
            </w:pPr>
            <w:r w:rsidRPr="0061389F">
              <w:rPr>
                <w:i/>
                <w:snapToGrid w:val="0"/>
                <w:sz w:val="16"/>
                <w:szCs w:val="16"/>
              </w:rPr>
              <w:t>Надходження із бюджету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9F61A5" w:rsidRPr="0061389F" w:rsidTr="00F2502B">
        <w:trPr>
          <w:cantSplit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rPr>
                <w:i/>
                <w:snapToGrid w:val="0"/>
                <w:sz w:val="16"/>
                <w:szCs w:val="16"/>
              </w:rPr>
            </w:pPr>
            <w:r w:rsidRPr="0061389F">
              <w:rPr>
                <w:i/>
                <w:snapToGrid w:val="0"/>
                <w:sz w:val="16"/>
                <w:szCs w:val="16"/>
              </w:rPr>
              <w:t>Інші джерела фінансування (за видами)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z w:val="16"/>
                <w:szCs w:val="16"/>
              </w:rPr>
            </w:pPr>
            <w:r w:rsidRPr="0061389F">
              <w:rPr>
                <w:sz w:val="16"/>
                <w:szCs w:val="16"/>
              </w:rPr>
              <w:t>х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z w:val="16"/>
                <w:szCs w:val="16"/>
              </w:rPr>
            </w:pPr>
            <w:r w:rsidRPr="0061389F">
              <w:rPr>
                <w:sz w:val="16"/>
                <w:szCs w:val="16"/>
              </w:rPr>
              <w:t>х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z w:val="16"/>
                <w:szCs w:val="16"/>
              </w:rPr>
            </w:pPr>
            <w:r w:rsidRPr="0061389F">
              <w:rPr>
                <w:sz w:val="16"/>
                <w:szCs w:val="16"/>
              </w:rPr>
              <w:t>х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jc w:val="center"/>
              <w:rPr>
                <w:sz w:val="16"/>
                <w:szCs w:val="16"/>
              </w:rPr>
            </w:pPr>
          </w:p>
        </w:tc>
      </w:tr>
      <w:tr w:rsidR="009F61A5" w:rsidRPr="0061389F" w:rsidTr="00F2502B">
        <w:trPr>
          <w:cantSplit/>
          <w:trHeight w:val="59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  <w:r w:rsidRPr="0061389F">
              <w:rPr>
                <w:snapToGrid w:val="0"/>
                <w:sz w:val="16"/>
                <w:szCs w:val="16"/>
              </w:rPr>
              <w:t>…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</w:p>
        </w:tc>
      </w:tr>
      <w:tr w:rsidR="009F61A5" w:rsidRPr="0061389F" w:rsidTr="00F2502B">
        <w:trPr>
          <w:cantSplit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  <w:r w:rsidRPr="0061389F">
              <w:rPr>
                <w:snapToGrid w:val="0"/>
                <w:sz w:val="16"/>
                <w:szCs w:val="16"/>
              </w:rPr>
              <w:t>Інвестиційний проект 2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9F61A5" w:rsidRPr="0061389F" w:rsidTr="00F2502B">
        <w:trPr>
          <w:cantSplit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  <w:r w:rsidRPr="0061389F">
              <w:rPr>
                <w:snapToGrid w:val="0"/>
                <w:sz w:val="16"/>
                <w:szCs w:val="16"/>
              </w:rPr>
              <w:t>…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9F61A5" w:rsidRPr="0061389F" w:rsidTr="00F2502B">
        <w:trPr>
          <w:cantSplit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  <w:r w:rsidRPr="0061389F">
              <w:rPr>
                <w:snapToGrid w:val="0"/>
                <w:sz w:val="16"/>
                <w:szCs w:val="16"/>
              </w:rPr>
              <w:t>Усього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6138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</w:tbl>
    <w:p w:rsidR="009F61A5" w:rsidRPr="0061389F" w:rsidRDefault="009F61A5" w:rsidP="009F61A5">
      <w:pPr>
        <w:spacing w:before="120"/>
        <w:jc w:val="both"/>
        <w:rPr>
          <w:sz w:val="22"/>
          <w:szCs w:val="22"/>
          <w:vertAlign w:val="superscript"/>
        </w:rPr>
      </w:pPr>
    </w:p>
    <w:p w:rsidR="009F61A5" w:rsidRPr="0061389F" w:rsidRDefault="009F61A5" w:rsidP="009F61A5">
      <w:pPr>
        <w:shd w:val="clear" w:color="auto" w:fill="FFFFFF"/>
        <w:ind w:left="1416" w:firstLine="708"/>
        <w:jc w:val="both"/>
        <w:rPr>
          <w:color w:val="000000"/>
          <w:spacing w:val="-12"/>
          <w:sz w:val="20"/>
          <w:szCs w:val="20"/>
        </w:rPr>
      </w:pPr>
      <w:r w:rsidRPr="0061389F">
        <w:rPr>
          <w:color w:val="000000"/>
          <w:spacing w:val="-12"/>
          <w:sz w:val="20"/>
          <w:szCs w:val="20"/>
        </w:rPr>
        <w:t xml:space="preserve">                                             </w:t>
      </w:r>
    </w:p>
    <w:p w:rsidR="009F61A5" w:rsidRPr="005A0348" w:rsidRDefault="009F61A5" w:rsidP="009F61A5">
      <w:pPr>
        <w:shd w:val="clear" w:color="auto" w:fill="FFFFFF"/>
        <w:jc w:val="both"/>
        <w:rPr>
          <w:color w:val="000000"/>
          <w:spacing w:val="-12"/>
          <w:sz w:val="22"/>
          <w:szCs w:val="22"/>
        </w:rPr>
      </w:pPr>
      <w:r w:rsidRPr="005A0348">
        <w:rPr>
          <w:color w:val="000000"/>
          <w:spacing w:val="-12"/>
          <w:sz w:val="22"/>
          <w:szCs w:val="22"/>
        </w:rPr>
        <w:t xml:space="preserve">Голова  райдержадміністрації                                                                                      </w:t>
      </w:r>
      <w:r>
        <w:rPr>
          <w:color w:val="000000"/>
          <w:spacing w:val="-12"/>
          <w:sz w:val="22"/>
          <w:szCs w:val="22"/>
        </w:rPr>
        <w:t xml:space="preserve">           </w:t>
      </w:r>
      <w:r w:rsidRPr="005A0348">
        <w:rPr>
          <w:color w:val="000000"/>
          <w:spacing w:val="-12"/>
          <w:sz w:val="22"/>
          <w:szCs w:val="22"/>
        </w:rPr>
        <w:t xml:space="preserve"> </w:t>
      </w:r>
      <w:r>
        <w:rPr>
          <w:color w:val="000000"/>
          <w:spacing w:val="-12"/>
          <w:sz w:val="22"/>
          <w:szCs w:val="22"/>
          <w:lang w:val="ru-RU"/>
        </w:rPr>
        <w:t xml:space="preserve">            </w:t>
      </w:r>
      <w:r w:rsidRPr="005A0348">
        <w:rPr>
          <w:color w:val="000000"/>
          <w:spacing w:val="-12"/>
          <w:sz w:val="22"/>
          <w:szCs w:val="22"/>
        </w:rPr>
        <w:t xml:space="preserve"> </w:t>
      </w:r>
      <w:r>
        <w:rPr>
          <w:color w:val="000000"/>
          <w:spacing w:val="-12"/>
          <w:sz w:val="22"/>
          <w:szCs w:val="22"/>
        </w:rPr>
        <w:t>С.</w:t>
      </w:r>
      <w:proofErr w:type="spellStart"/>
      <w:r>
        <w:rPr>
          <w:color w:val="000000"/>
          <w:spacing w:val="-12"/>
          <w:sz w:val="22"/>
          <w:szCs w:val="22"/>
        </w:rPr>
        <w:t>Пустовий</w:t>
      </w:r>
      <w:proofErr w:type="spellEnd"/>
    </w:p>
    <w:p w:rsidR="009F61A5" w:rsidRPr="005A0348" w:rsidRDefault="009F61A5" w:rsidP="009F61A5">
      <w:pPr>
        <w:shd w:val="clear" w:color="auto" w:fill="FFFFFF"/>
        <w:ind w:left="-77"/>
        <w:jc w:val="both"/>
        <w:rPr>
          <w:color w:val="000000"/>
          <w:spacing w:val="-12"/>
          <w:sz w:val="22"/>
          <w:szCs w:val="22"/>
        </w:rPr>
      </w:pPr>
    </w:p>
    <w:p w:rsidR="009F61A5" w:rsidRPr="00504D38" w:rsidRDefault="009F61A5" w:rsidP="009F61A5">
      <w:pPr>
        <w:tabs>
          <w:tab w:val="left" w:pos="7530"/>
        </w:tabs>
        <w:rPr>
          <w:lang w:val="ru-RU"/>
        </w:rPr>
      </w:pPr>
    </w:p>
    <w:p w:rsidR="009F61A5" w:rsidRPr="002A5138" w:rsidRDefault="009F61A5" w:rsidP="009F61A5">
      <w:pPr>
        <w:rPr>
          <w:sz w:val="20"/>
          <w:szCs w:val="20"/>
        </w:rPr>
      </w:pPr>
      <w:r w:rsidRPr="002A5138">
        <w:rPr>
          <w:sz w:val="20"/>
          <w:szCs w:val="20"/>
        </w:rPr>
        <w:t>ПОГОДЖЕНО:</w:t>
      </w:r>
    </w:p>
    <w:p w:rsidR="009F61A5" w:rsidRPr="00F76EA7" w:rsidRDefault="009F61A5" w:rsidP="009F61A5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Pr="002A5138">
        <w:rPr>
          <w:sz w:val="20"/>
          <w:szCs w:val="20"/>
        </w:rPr>
        <w:t xml:space="preserve">ачальник  </w:t>
      </w:r>
      <w:proofErr w:type="spellStart"/>
      <w:r>
        <w:rPr>
          <w:sz w:val="20"/>
          <w:szCs w:val="20"/>
          <w:lang w:val="ru-RU"/>
        </w:rPr>
        <w:t>ф</w:t>
      </w:r>
      <w:r w:rsidRPr="002A5138">
        <w:rPr>
          <w:sz w:val="20"/>
          <w:szCs w:val="20"/>
        </w:rPr>
        <w:t>інансового</w:t>
      </w:r>
      <w:proofErr w:type="spellEnd"/>
      <w:r w:rsidRPr="002A5138">
        <w:rPr>
          <w:sz w:val="20"/>
          <w:szCs w:val="20"/>
        </w:rPr>
        <w:t xml:space="preserve"> управління                                   __________                 </w:t>
      </w:r>
      <w:r>
        <w:rPr>
          <w:sz w:val="20"/>
          <w:szCs w:val="20"/>
        </w:rPr>
        <w:t xml:space="preserve">               </w:t>
      </w:r>
      <w:r w:rsidRPr="002A5138">
        <w:rPr>
          <w:sz w:val="20"/>
          <w:szCs w:val="20"/>
        </w:rPr>
        <w:t xml:space="preserve"> ____</w:t>
      </w:r>
      <w:r w:rsidRPr="002A5138">
        <w:rPr>
          <w:sz w:val="20"/>
          <w:szCs w:val="20"/>
          <w:u w:val="single"/>
        </w:rPr>
        <w:t>Н.О.</w:t>
      </w:r>
      <w:proofErr w:type="spellStart"/>
      <w:r w:rsidRPr="002A5138">
        <w:rPr>
          <w:sz w:val="20"/>
          <w:szCs w:val="20"/>
          <w:u w:val="single"/>
        </w:rPr>
        <w:t>Решетник</w:t>
      </w:r>
      <w:proofErr w:type="spellEnd"/>
      <w:r w:rsidRPr="002A5138">
        <w:rPr>
          <w:sz w:val="20"/>
          <w:szCs w:val="20"/>
        </w:rPr>
        <w:t xml:space="preserve">___ </w:t>
      </w:r>
      <w:r w:rsidRPr="002A5138">
        <w:rPr>
          <w:sz w:val="20"/>
          <w:szCs w:val="20"/>
        </w:rPr>
        <w:br/>
      </w:r>
      <w:r w:rsidRPr="005A0348">
        <w:rPr>
          <w:color w:val="000000"/>
          <w:spacing w:val="-12"/>
          <w:sz w:val="22"/>
          <w:szCs w:val="22"/>
        </w:rPr>
        <w:t xml:space="preserve">райдержадміністрації  </w:t>
      </w:r>
      <w:r w:rsidRPr="002A5138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  <w:lang w:val="ru-RU"/>
        </w:rPr>
        <w:t xml:space="preserve"> </w:t>
      </w:r>
      <w:r w:rsidRPr="002A5138">
        <w:rPr>
          <w:sz w:val="20"/>
          <w:szCs w:val="20"/>
        </w:rPr>
        <w:t xml:space="preserve"> (підпис)                       </w:t>
      </w:r>
      <w:r>
        <w:rPr>
          <w:sz w:val="20"/>
          <w:szCs w:val="20"/>
        </w:rPr>
        <w:t xml:space="preserve">              </w:t>
      </w:r>
      <w:r w:rsidRPr="002A5138">
        <w:rPr>
          <w:sz w:val="20"/>
          <w:szCs w:val="20"/>
        </w:rPr>
        <w:t>(ініціали та прі</w:t>
      </w:r>
      <w:r w:rsidRPr="007167B7">
        <w:t xml:space="preserve">звище)            </w:t>
      </w:r>
    </w:p>
    <w:p w:rsidR="009F61A5" w:rsidRDefault="009F61A5" w:rsidP="009F61A5">
      <w:pPr>
        <w:rPr>
          <w:color w:val="FF0000"/>
          <w:sz w:val="14"/>
          <w:szCs w:val="14"/>
        </w:rPr>
      </w:pPr>
      <w:r w:rsidRPr="000E244D">
        <w:t xml:space="preserve">            </w:t>
      </w:r>
      <w:r w:rsidRPr="003E7870">
        <w:rPr>
          <w:color w:val="FF0000"/>
        </w:rPr>
        <w:t xml:space="preserve">                                                                                           </w:t>
      </w:r>
      <w:r>
        <w:rPr>
          <w:color w:val="FF0000"/>
        </w:rPr>
        <w:t xml:space="preserve">                    </w:t>
      </w:r>
      <w:r>
        <w:rPr>
          <w:color w:val="FF0000"/>
          <w:lang w:val="ru-RU"/>
        </w:rPr>
        <w:t xml:space="preserve">    </w:t>
      </w:r>
      <w:r w:rsidRPr="003E7870">
        <w:rPr>
          <w:color w:val="FF0000"/>
          <w:sz w:val="14"/>
          <w:szCs w:val="14"/>
        </w:rPr>
        <w:t xml:space="preserve">        </w:t>
      </w: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color w:val="FF0000"/>
          <w:sz w:val="14"/>
          <w:szCs w:val="14"/>
        </w:rPr>
      </w:pPr>
    </w:p>
    <w:p w:rsidR="009F61A5" w:rsidRDefault="009F61A5" w:rsidP="009F61A5">
      <w:pPr>
        <w:rPr>
          <w:b/>
          <w:color w:val="000000"/>
          <w:spacing w:val="-12"/>
          <w:sz w:val="20"/>
          <w:szCs w:val="20"/>
        </w:rPr>
      </w:pPr>
      <w:r w:rsidRPr="00B431B0">
        <w:rPr>
          <w:sz w:val="14"/>
          <w:szCs w:val="14"/>
        </w:rPr>
        <w:t xml:space="preserve">                                                        </w:t>
      </w:r>
      <w:r>
        <w:rPr>
          <w:sz w:val="14"/>
          <w:szCs w:val="14"/>
        </w:rPr>
        <w:t xml:space="preserve">                                             </w:t>
      </w:r>
      <w:r>
        <w:rPr>
          <w:b/>
        </w:rPr>
        <w:t xml:space="preserve">                             </w:t>
      </w:r>
      <w:r w:rsidRPr="00B17D92">
        <w:rPr>
          <w:b/>
          <w:color w:val="000000"/>
          <w:spacing w:val="-12"/>
          <w:sz w:val="20"/>
          <w:szCs w:val="20"/>
        </w:rPr>
        <w:t>ЗАТВЕРДЖЕНО</w:t>
      </w:r>
    </w:p>
    <w:p w:rsidR="009F61A5" w:rsidRPr="00394849" w:rsidRDefault="009F61A5" w:rsidP="009F61A5"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9F61A5" w:rsidRPr="00D4647E" w:rsidRDefault="009F61A5" w:rsidP="009F61A5">
      <w:pPr>
        <w:shd w:val="clear" w:color="auto" w:fill="FFFFFF"/>
        <w:ind w:left="4503" w:hanging="57"/>
        <w:rPr>
          <w:color w:val="000000"/>
          <w:spacing w:val="-7"/>
          <w:sz w:val="20"/>
          <w:szCs w:val="20"/>
        </w:rPr>
      </w:pPr>
      <w:r>
        <w:rPr>
          <w:color w:val="000000"/>
          <w:spacing w:val="-8"/>
          <w:sz w:val="20"/>
          <w:szCs w:val="20"/>
        </w:rPr>
        <w:t xml:space="preserve">                  </w:t>
      </w:r>
      <w:r w:rsidRPr="00D4647E">
        <w:rPr>
          <w:color w:val="000000"/>
          <w:spacing w:val="-8"/>
          <w:sz w:val="20"/>
          <w:szCs w:val="20"/>
        </w:rPr>
        <w:t xml:space="preserve">Розпорядження </w:t>
      </w:r>
      <w:r>
        <w:rPr>
          <w:color w:val="000000"/>
          <w:spacing w:val="-8"/>
          <w:sz w:val="20"/>
          <w:szCs w:val="20"/>
        </w:rPr>
        <w:t xml:space="preserve"> </w:t>
      </w:r>
      <w:r w:rsidRPr="00D4647E">
        <w:rPr>
          <w:color w:val="000000"/>
          <w:spacing w:val="-8"/>
          <w:sz w:val="20"/>
          <w:szCs w:val="20"/>
        </w:rPr>
        <w:t xml:space="preserve">голови </w:t>
      </w:r>
      <w:r>
        <w:rPr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color w:val="000000"/>
          <w:spacing w:val="-8"/>
          <w:sz w:val="20"/>
          <w:szCs w:val="20"/>
        </w:rPr>
        <w:t>Чечельницької</w:t>
      </w:r>
      <w:proofErr w:type="spellEnd"/>
      <w:r w:rsidRPr="00D4647E">
        <w:rPr>
          <w:color w:val="000000"/>
          <w:spacing w:val="-7"/>
          <w:sz w:val="20"/>
          <w:szCs w:val="20"/>
        </w:rPr>
        <w:t xml:space="preserve">  районної </w:t>
      </w:r>
    </w:p>
    <w:p w:rsidR="009F61A5" w:rsidRPr="00D4647E" w:rsidRDefault="009F61A5" w:rsidP="009F61A5">
      <w:pPr>
        <w:shd w:val="clear" w:color="auto" w:fill="FFFFFF"/>
        <w:ind w:left="4503" w:hanging="57"/>
        <w:rPr>
          <w:color w:val="000000"/>
          <w:spacing w:val="-12"/>
          <w:sz w:val="20"/>
          <w:szCs w:val="20"/>
        </w:rPr>
      </w:pPr>
      <w:r>
        <w:rPr>
          <w:color w:val="000000"/>
          <w:spacing w:val="-7"/>
          <w:sz w:val="20"/>
          <w:szCs w:val="20"/>
        </w:rPr>
        <w:t xml:space="preserve">                 </w:t>
      </w:r>
      <w:r w:rsidRPr="00D4647E">
        <w:rPr>
          <w:color w:val="000000"/>
          <w:spacing w:val="-7"/>
          <w:sz w:val="20"/>
          <w:szCs w:val="20"/>
        </w:rPr>
        <w:t>державної адміністрації,</w:t>
      </w:r>
    </w:p>
    <w:p w:rsidR="009F61A5" w:rsidRPr="00784A5E" w:rsidRDefault="009F61A5" w:rsidP="009F61A5">
      <w:pPr>
        <w:jc w:val="center"/>
        <w:rPr>
          <w:b/>
        </w:rPr>
      </w:pPr>
      <w:r w:rsidRPr="006B40CA">
        <w:rPr>
          <w:color w:val="000000"/>
          <w:spacing w:val="-8"/>
          <w:sz w:val="20"/>
          <w:szCs w:val="20"/>
        </w:rPr>
        <w:t xml:space="preserve">              </w:t>
      </w:r>
      <w:r>
        <w:rPr>
          <w:color w:val="000000"/>
          <w:spacing w:val="-8"/>
          <w:sz w:val="20"/>
          <w:szCs w:val="20"/>
        </w:rPr>
        <w:t xml:space="preserve">   </w:t>
      </w:r>
      <w:r w:rsidRPr="006B40CA"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8"/>
          <w:sz w:val="20"/>
          <w:szCs w:val="20"/>
        </w:rPr>
        <w:t xml:space="preserve">                                            </w:t>
      </w:r>
      <w:r w:rsidRPr="00D4647E">
        <w:rPr>
          <w:color w:val="000000"/>
          <w:spacing w:val="-8"/>
          <w:sz w:val="20"/>
          <w:szCs w:val="20"/>
        </w:rPr>
        <w:t xml:space="preserve">від </w:t>
      </w:r>
      <w:r>
        <w:rPr>
          <w:color w:val="000000"/>
          <w:spacing w:val="-8"/>
          <w:sz w:val="20"/>
          <w:szCs w:val="20"/>
        </w:rPr>
        <w:t>08.08.</w:t>
      </w:r>
      <w:r w:rsidRPr="00D4647E">
        <w:rPr>
          <w:color w:val="000000"/>
          <w:spacing w:val="-8"/>
          <w:sz w:val="20"/>
          <w:szCs w:val="20"/>
        </w:rPr>
        <w:t>.201</w:t>
      </w:r>
      <w:r>
        <w:rPr>
          <w:color w:val="000000"/>
          <w:spacing w:val="-8"/>
          <w:sz w:val="20"/>
          <w:szCs w:val="20"/>
        </w:rPr>
        <w:t>7року</w:t>
      </w:r>
      <w:r w:rsidRPr="00D4647E">
        <w:rPr>
          <w:color w:val="000000"/>
          <w:spacing w:val="-8"/>
          <w:sz w:val="20"/>
          <w:szCs w:val="20"/>
        </w:rPr>
        <w:t xml:space="preserve"> № </w:t>
      </w:r>
      <w:r>
        <w:rPr>
          <w:color w:val="000000"/>
          <w:spacing w:val="-8"/>
          <w:sz w:val="20"/>
          <w:szCs w:val="20"/>
        </w:rPr>
        <w:t>284</w:t>
      </w:r>
      <w:r w:rsidRPr="00D4647E">
        <w:rPr>
          <w:color w:val="000000"/>
          <w:spacing w:val="-8"/>
          <w:sz w:val="20"/>
          <w:szCs w:val="20"/>
        </w:rPr>
        <w:t xml:space="preserve">                         </w:t>
      </w:r>
      <w:r w:rsidRPr="006B40CA">
        <w:rPr>
          <w:color w:val="000000"/>
          <w:spacing w:val="-8"/>
          <w:sz w:val="20"/>
          <w:szCs w:val="20"/>
        </w:rPr>
        <w:t xml:space="preserve">                                           </w:t>
      </w:r>
    </w:p>
    <w:p w:rsidR="009F61A5" w:rsidRDefault="009F61A5" w:rsidP="009F61A5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9F61A5" w:rsidRPr="000C5C76" w:rsidRDefault="009F61A5" w:rsidP="009F61A5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</w:t>
      </w:r>
      <w:r w:rsidRPr="000C5C76">
        <w:rPr>
          <w:sz w:val="20"/>
          <w:szCs w:val="20"/>
        </w:rPr>
        <w:t xml:space="preserve">Наказ фінансового управління </w:t>
      </w:r>
    </w:p>
    <w:p w:rsidR="009F61A5" w:rsidRPr="000C5C76" w:rsidRDefault="009F61A5" w:rsidP="009F61A5">
      <w:pPr>
        <w:jc w:val="center"/>
        <w:rPr>
          <w:sz w:val="20"/>
          <w:szCs w:val="20"/>
        </w:rPr>
      </w:pPr>
      <w:r w:rsidRPr="000C5C76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</w:t>
      </w:r>
      <w:r w:rsidRPr="000C5C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0C5C76">
        <w:rPr>
          <w:sz w:val="20"/>
          <w:szCs w:val="20"/>
        </w:rPr>
        <w:t>райдержадміністрації</w:t>
      </w:r>
    </w:p>
    <w:p w:rsidR="009F61A5" w:rsidRPr="000C5C76" w:rsidRDefault="009F61A5" w:rsidP="009F61A5">
      <w:pPr>
        <w:jc w:val="both"/>
        <w:rPr>
          <w:sz w:val="20"/>
          <w:szCs w:val="20"/>
        </w:rPr>
      </w:pPr>
      <w:r w:rsidRPr="000C5C76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            від ________.2017року  №____</w:t>
      </w: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Pr="00591B73" w:rsidRDefault="009F61A5" w:rsidP="009F61A5">
      <w:pPr>
        <w:jc w:val="center"/>
        <w:rPr>
          <w:b/>
          <w:szCs w:val="28"/>
        </w:rPr>
      </w:pPr>
      <w:r w:rsidRPr="00591B73">
        <w:rPr>
          <w:b/>
          <w:szCs w:val="28"/>
        </w:rPr>
        <w:t>ПАСПОРТ</w:t>
      </w:r>
    </w:p>
    <w:p w:rsidR="009F61A5" w:rsidRPr="00591B73" w:rsidRDefault="009F61A5" w:rsidP="009F61A5">
      <w:pPr>
        <w:jc w:val="center"/>
        <w:rPr>
          <w:b/>
          <w:szCs w:val="28"/>
        </w:rPr>
      </w:pPr>
      <w:r w:rsidRPr="00591B73">
        <w:rPr>
          <w:b/>
          <w:szCs w:val="28"/>
        </w:rPr>
        <w:t xml:space="preserve">бюджетної програми місцевого бюджету на 2017 рік </w:t>
      </w:r>
    </w:p>
    <w:p w:rsidR="009F61A5" w:rsidRPr="00591B73" w:rsidRDefault="009F61A5" w:rsidP="009F61A5">
      <w:pPr>
        <w:jc w:val="center"/>
        <w:rPr>
          <w:szCs w:val="28"/>
        </w:rPr>
      </w:pPr>
    </w:p>
    <w:p w:rsidR="009F61A5" w:rsidRPr="00591B73" w:rsidRDefault="009F61A5" w:rsidP="009F61A5">
      <w:pPr>
        <w:shd w:val="clear" w:color="auto" w:fill="FFFFFF"/>
        <w:spacing w:line="360" w:lineRule="auto"/>
        <w:ind w:left="-77" w:firstLine="77"/>
        <w:rPr>
          <w:b/>
          <w:sz w:val="20"/>
        </w:rPr>
      </w:pPr>
      <w:r w:rsidRPr="00591B73">
        <w:rPr>
          <w:b/>
          <w:sz w:val="20"/>
        </w:rPr>
        <w:t>1.</w:t>
      </w:r>
      <w:r w:rsidRPr="00591B73">
        <w:rPr>
          <w:sz w:val="20"/>
        </w:rPr>
        <w:t xml:space="preserve"> </w:t>
      </w:r>
      <w:r w:rsidRPr="00591B73">
        <w:rPr>
          <w:b/>
          <w:sz w:val="20"/>
        </w:rPr>
        <w:t xml:space="preserve">03 </w:t>
      </w:r>
      <w:r w:rsidRPr="00591B73">
        <w:rPr>
          <w:sz w:val="20"/>
        </w:rPr>
        <w:t xml:space="preserve"> </w:t>
      </w:r>
      <w:proofErr w:type="spellStart"/>
      <w:r w:rsidRPr="00591B73">
        <w:rPr>
          <w:b/>
          <w:sz w:val="20"/>
        </w:rPr>
        <w:t>Чечельницька</w:t>
      </w:r>
      <w:proofErr w:type="spellEnd"/>
      <w:r w:rsidRPr="00591B73">
        <w:rPr>
          <w:b/>
          <w:sz w:val="20"/>
        </w:rPr>
        <w:t xml:space="preserve"> районна державна адміністрація</w:t>
      </w:r>
    </w:p>
    <w:p w:rsidR="009F61A5" w:rsidRPr="00591B73" w:rsidRDefault="009F61A5" w:rsidP="009F61A5">
      <w:pPr>
        <w:ind w:firstLine="362"/>
        <w:rPr>
          <w:sz w:val="20"/>
        </w:rPr>
      </w:pPr>
      <w:r w:rsidRPr="00591B73">
        <w:rPr>
          <w:sz w:val="20"/>
        </w:rPr>
        <w:t xml:space="preserve">          (КПКВК МБ)                             (найменування головного розпорядника) </w:t>
      </w:r>
    </w:p>
    <w:p w:rsidR="009F61A5" w:rsidRPr="00591B73" w:rsidRDefault="009F61A5" w:rsidP="009F61A5">
      <w:pPr>
        <w:spacing w:before="120"/>
        <w:rPr>
          <w:sz w:val="20"/>
        </w:rPr>
      </w:pPr>
      <w:r w:rsidRPr="00591B73">
        <w:rPr>
          <w:b/>
          <w:sz w:val="20"/>
        </w:rPr>
        <w:t xml:space="preserve"> 2. </w:t>
      </w:r>
      <w:r w:rsidRPr="00591B73">
        <w:rPr>
          <w:b/>
          <w:bCs/>
          <w:color w:val="000000"/>
          <w:spacing w:val="-4"/>
          <w:sz w:val="20"/>
        </w:rPr>
        <w:t xml:space="preserve">031  </w:t>
      </w:r>
      <w:proofErr w:type="spellStart"/>
      <w:r w:rsidRPr="00591B73">
        <w:rPr>
          <w:b/>
          <w:bCs/>
          <w:color w:val="000000"/>
          <w:spacing w:val="-4"/>
          <w:sz w:val="20"/>
        </w:rPr>
        <w:t>Чечельницька</w:t>
      </w:r>
      <w:proofErr w:type="spellEnd"/>
      <w:r w:rsidRPr="00591B73">
        <w:rPr>
          <w:b/>
          <w:bCs/>
          <w:color w:val="000000"/>
          <w:spacing w:val="-4"/>
          <w:sz w:val="20"/>
        </w:rPr>
        <w:t xml:space="preserve"> </w:t>
      </w:r>
      <w:r w:rsidRPr="00591B73">
        <w:rPr>
          <w:b/>
          <w:sz w:val="20"/>
        </w:rPr>
        <w:t>районна державна адміністрація</w:t>
      </w:r>
      <w:r w:rsidRPr="00591B73">
        <w:rPr>
          <w:b/>
          <w:bCs/>
          <w:color w:val="000000"/>
          <w:spacing w:val="-4"/>
          <w:sz w:val="20"/>
        </w:rPr>
        <w:t xml:space="preserve"> </w:t>
      </w:r>
      <w:r w:rsidRPr="00591B73">
        <w:rPr>
          <w:sz w:val="20"/>
        </w:rPr>
        <w:br/>
        <w:t xml:space="preserve">               (КПКВК МБ)                             (найменування відповідального виконавця) </w:t>
      </w:r>
    </w:p>
    <w:p w:rsidR="009F61A5" w:rsidRPr="00591B73" w:rsidRDefault="009F61A5" w:rsidP="009F61A5">
      <w:pPr>
        <w:rPr>
          <w:sz w:val="20"/>
        </w:rPr>
      </w:pPr>
      <w:r w:rsidRPr="00591B73">
        <w:rPr>
          <w:b/>
          <w:sz w:val="20"/>
        </w:rPr>
        <w:t>3.</w:t>
      </w:r>
      <w:r w:rsidRPr="00591B73">
        <w:rPr>
          <w:sz w:val="20"/>
        </w:rPr>
        <w:t xml:space="preserve"> </w:t>
      </w:r>
      <w:r w:rsidRPr="00591B73">
        <w:rPr>
          <w:b/>
          <w:sz w:val="20"/>
        </w:rPr>
        <w:t>0312180  Первинна медична  допомога  населенню.</w:t>
      </w:r>
    </w:p>
    <w:p w:rsidR="009F61A5" w:rsidRPr="00591B73" w:rsidRDefault="009F61A5" w:rsidP="009F61A5">
      <w:pPr>
        <w:spacing w:before="120"/>
        <w:ind w:firstLine="363"/>
        <w:rPr>
          <w:sz w:val="20"/>
        </w:rPr>
      </w:pPr>
      <w:r w:rsidRPr="00591B73">
        <w:rPr>
          <w:sz w:val="20"/>
        </w:rPr>
        <w:lastRenderedPageBreak/>
        <w:t xml:space="preserve">          (КПКВК МБ)               (КФКВК)</w:t>
      </w:r>
      <w:r w:rsidRPr="00591B73">
        <w:rPr>
          <w:sz w:val="20"/>
          <w:vertAlign w:val="superscript"/>
        </w:rPr>
        <w:t>1</w:t>
      </w:r>
      <w:r w:rsidRPr="00591B73">
        <w:rPr>
          <w:sz w:val="20"/>
        </w:rPr>
        <w:t xml:space="preserve">                     (найменування бюджетної програми) </w:t>
      </w:r>
    </w:p>
    <w:p w:rsidR="009F61A5" w:rsidRPr="00591B73" w:rsidRDefault="009F61A5" w:rsidP="009F61A5">
      <w:pPr>
        <w:spacing w:after="120"/>
        <w:jc w:val="both"/>
        <w:rPr>
          <w:sz w:val="20"/>
        </w:rPr>
      </w:pPr>
      <w:r w:rsidRPr="00591B73">
        <w:rPr>
          <w:b/>
          <w:sz w:val="20"/>
        </w:rPr>
        <w:t>4.</w:t>
      </w:r>
      <w:r w:rsidRPr="00591B73">
        <w:rPr>
          <w:sz w:val="20"/>
        </w:rPr>
        <w:t xml:space="preserve"> </w:t>
      </w:r>
      <w:r w:rsidRPr="00591B73">
        <w:rPr>
          <w:b/>
          <w:sz w:val="20"/>
        </w:rPr>
        <w:t>Обсяг бюджетних призначень/бюджетних асигнувань</w:t>
      </w:r>
      <w:r w:rsidRPr="00591B73">
        <w:rPr>
          <w:sz w:val="20"/>
        </w:rPr>
        <w:t xml:space="preserve"> – </w:t>
      </w:r>
      <w:r w:rsidRPr="00591B73">
        <w:rPr>
          <w:color w:val="000000"/>
          <w:spacing w:val="-12"/>
          <w:sz w:val="20"/>
        </w:rPr>
        <w:t>6</w:t>
      </w:r>
      <w:r>
        <w:rPr>
          <w:color w:val="000000"/>
          <w:spacing w:val="-12"/>
          <w:sz w:val="20"/>
        </w:rPr>
        <w:t>803,667</w:t>
      </w:r>
      <w:r w:rsidRPr="00591B73">
        <w:rPr>
          <w:sz w:val="20"/>
        </w:rPr>
        <w:t xml:space="preserve"> тис. гривень, у тому числі загального фонду </w:t>
      </w:r>
      <w:r w:rsidRPr="00591B73">
        <w:rPr>
          <w:sz w:val="20"/>
          <w:lang w:val="ru-RU"/>
        </w:rPr>
        <w:t>–</w:t>
      </w:r>
      <w:r w:rsidRPr="00591B73">
        <w:rPr>
          <w:sz w:val="20"/>
        </w:rPr>
        <w:t xml:space="preserve"> </w:t>
      </w:r>
      <w:r w:rsidRPr="00591B73">
        <w:rPr>
          <w:color w:val="000000"/>
          <w:spacing w:val="-12"/>
          <w:sz w:val="20"/>
        </w:rPr>
        <w:t>6</w:t>
      </w:r>
      <w:r>
        <w:rPr>
          <w:color w:val="000000"/>
          <w:spacing w:val="-12"/>
          <w:sz w:val="20"/>
        </w:rPr>
        <w:t>764,767</w:t>
      </w:r>
      <w:r w:rsidRPr="00591B73">
        <w:rPr>
          <w:sz w:val="20"/>
        </w:rPr>
        <w:t xml:space="preserve"> _ тис. гривень та спеціального фонду – </w:t>
      </w:r>
      <w:r>
        <w:rPr>
          <w:sz w:val="20"/>
        </w:rPr>
        <w:t>38</w:t>
      </w:r>
      <w:r w:rsidRPr="00591B73">
        <w:rPr>
          <w:sz w:val="20"/>
        </w:rPr>
        <w:t xml:space="preserve">,9 тис. гривень. </w:t>
      </w:r>
    </w:p>
    <w:p w:rsidR="009F61A5" w:rsidRDefault="009F61A5" w:rsidP="009F61A5">
      <w:pPr>
        <w:rPr>
          <w:sz w:val="20"/>
        </w:rPr>
      </w:pPr>
      <w:r w:rsidRPr="00591B73">
        <w:rPr>
          <w:b/>
          <w:sz w:val="20"/>
        </w:rPr>
        <w:t>5.</w:t>
      </w:r>
      <w:r w:rsidRPr="00591B73">
        <w:rPr>
          <w:sz w:val="20"/>
        </w:rPr>
        <w:t xml:space="preserve"> </w:t>
      </w:r>
      <w:r w:rsidRPr="00591B73">
        <w:rPr>
          <w:b/>
          <w:sz w:val="20"/>
        </w:rPr>
        <w:t>Підстави для виконання бюджетної програми</w:t>
      </w:r>
      <w:r w:rsidRPr="00591B73">
        <w:rPr>
          <w:sz w:val="20"/>
        </w:rPr>
        <w:t xml:space="preserve"> </w:t>
      </w:r>
      <w:r>
        <w:rPr>
          <w:sz w:val="20"/>
        </w:rPr>
        <w:t>:</w:t>
      </w:r>
    </w:p>
    <w:p w:rsidR="009F61A5" w:rsidRPr="00591B73" w:rsidRDefault="009F61A5" w:rsidP="009F61A5">
      <w:pPr>
        <w:rPr>
          <w:sz w:val="20"/>
        </w:rPr>
      </w:pPr>
      <w:r>
        <w:rPr>
          <w:sz w:val="20"/>
        </w:rPr>
        <w:t xml:space="preserve">- </w:t>
      </w:r>
      <w:r w:rsidRPr="00591B73">
        <w:rPr>
          <w:sz w:val="20"/>
        </w:rPr>
        <w:t>Конституція України (Закон України від28.06.1996р. №254к/96-ВР)</w:t>
      </w:r>
    </w:p>
    <w:p w:rsidR="009F61A5" w:rsidRPr="00591B73" w:rsidRDefault="009F61A5" w:rsidP="009F61A5">
      <w:pPr>
        <w:rPr>
          <w:sz w:val="20"/>
        </w:rPr>
      </w:pPr>
      <w:r w:rsidRPr="00591B73">
        <w:rPr>
          <w:sz w:val="20"/>
        </w:rPr>
        <w:t xml:space="preserve"> </w:t>
      </w:r>
      <w:r>
        <w:rPr>
          <w:sz w:val="20"/>
        </w:rPr>
        <w:t xml:space="preserve">- </w:t>
      </w:r>
      <w:r w:rsidRPr="00591B73">
        <w:rPr>
          <w:sz w:val="20"/>
        </w:rPr>
        <w:t>Бюджетний  Кодекс (Закон України від 21.06.2001р. №2542-111) Закон України від 21.12.2016р. №1801-19 «Про Державний бюджет на 2017рік»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5"/>
      </w:tblGrid>
      <w:tr w:rsidR="009F61A5" w:rsidRPr="00591B73" w:rsidTr="00F2502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4929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9202"/>
            </w:tblGrid>
            <w:tr w:rsidR="009F61A5" w:rsidRPr="00591B73" w:rsidTr="00F2502B">
              <w:trPr>
                <w:tblCellSpacing w:w="0" w:type="dxa"/>
              </w:trPr>
              <w:tc>
                <w:tcPr>
                  <w:tcW w:w="11" w:type="pct"/>
                  <w:vAlign w:val="center"/>
                  <w:hideMark/>
                </w:tcPr>
                <w:p w:rsidR="009F61A5" w:rsidRPr="00591B73" w:rsidRDefault="009F61A5" w:rsidP="00F2502B">
                  <w:pPr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val="ru-RU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2" name="Рисунок 22" descr="http://minfin.kmu.gov.ua/img/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http://minfin.kmu.gov.ua/img/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9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02"/>
                  </w:tblGrid>
                  <w:tr w:rsidR="009F61A5" w:rsidRPr="00591B73" w:rsidTr="00F2502B">
                    <w:trPr>
                      <w:trHeight w:val="477"/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9F61A5" w:rsidRDefault="009F61A5" w:rsidP="00F2502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- </w:t>
                        </w:r>
                        <w:r w:rsidRPr="00591B73">
                          <w:rPr>
                            <w:sz w:val="20"/>
                          </w:rPr>
                          <w:t xml:space="preserve">Наказ Міністерства фінансів України від 02.12.2014 №1195 "Про затвердження Структури кодування програмної класифікації видатків та кредитування </w:t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</w:p>
                      <w:p w:rsidR="009F61A5" w:rsidRDefault="009F61A5" w:rsidP="00F2502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</w:t>
                        </w:r>
                        <w:r w:rsidRPr="00591B73">
                          <w:rPr>
                            <w:sz w:val="20"/>
                          </w:rPr>
                          <w:t xml:space="preserve">місцевих бюджетів і Типової програмної класифікації видатків та кредитування місцевих бюджетів / Тимчасової класифікації видатків та кредитування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:rsidR="009F61A5" w:rsidRPr="00591B73" w:rsidRDefault="009F61A5" w:rsidP="00F2502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</w:t>
                        </w:r>
                        <w:r w:rsidRPr="00591B73">
                          <w:rPr>
                            <w:sz w:val="20"/>
                          </w:rPr>
                          <w:t>для бюджетів місцевого самоврядування, які не застосовують програмно-цільового методу"</w:t>
                        </w:r>
                      </w:p>
                    </w:tc>
                  </w:tr>
                </w:tbl>
                <w:p w:rsidR="009F61A5" w:rsidRPr="00591B73" w:rsidRDefault="009F61A5" w:rsidP="00F2502B">
                  <w:pPr>
                    <w:spacing w:line="256" w:lineRule="auto"/>
                    <w:rPr>
                      <w:sz w:val="20"/>
                    </w:rPr>
                  </w:pPr>
                </w:p>
              </w:tc>
            </w:tr>
          </w:tbl>
          <w:p w:rsidR="009F61A5" w:rsidRPr="00591B73" w:rsidRDefault="009F61A5" w:rsidP="00F2502B">
            <w:pPr>
              <w:rPr>
                <w:sz w:val="20"/>
              </w:rPr>
            </w:pPr>
          </w:p>
        </w:tc>
      </w:tr>
      <w:tr w:rsidR="009F61A5" w:rsidRPr="00591B73" w:rsidTr="00F2502B">
        <w:trPr>
          <w:trHeight w:val="87"/>
          <w:tblCellSpacing w:w="0" w:type="dxa"/>
        </w:trPr>
        <w:tc>
          <w:tcPr>
            <w:tcW w:w="9355" w:type="dxa"/>
            <w:vAlign w:val="center"/>
          </w:tcPr>
          <w:p w:rsidR="009F61A5" w:rsidRPr="00591B73" w:rsidRDefault="009F61A5" w:rsidP="00F2502B">
            <w:pPr>
              <w:rPr>
                <w:sz w:val="20"/>
              </w:rPr>
            </w:pPr>
          </w:p>
        </w:tc>
      </w:tr>
    </w:tbl>
    <w:p w:rsidR="009F61A5" w:rsidRDefault="009F61A5" w:rsidP="009F61A5">
      <w:pPr>
        <w:rPr>
          <w:sz w:val="20"/>
        </w:rPr>
      </w:pPr>
      <w:r>
        <w:rPr>
          <w:sz w:val="20"/>
        </w:rPr>
        <w:t xml:space="preserve">- </w:t>
      </w:r>
      <w:r w:rsidRPr="00591B73">
        <w:rPr>
          <w:sz w:val="20"/>
        </w:rPr>
        <w:t xml:space="preserve">Наказ МФУ України та МОЗ України  від 21.09.12 р. №728/1015 «Про затвердження типового переліку бюджетних програм та результативних  показників  </w:t>
      </w:r>
      <w:r>
        <w:rPr>
          <w:sz w:val="20"/>
        </w:rPr>
        <w:t xml:space="preserve"> </w:t>
      </w:r>
    </w:p>
    <w:p w:rsidR="009F61A5" w:rsidRDefault="009F61A5" w:rsidP="009F61A5">
      <w:pPr>
        <w:rPr>
          <w:sz w:val="20"/>
        </w:rPr>
      </w:pPr>
      <w:r>
        <w:rPr>
          <w:sz w:val="20"/>
        </w:rPr>
        <w:t xml:space="preserve">    </w:t>
      </w:r>
      <w:r w:rsidRPr="00591B73">
        <w:rPr>
          <w:sz w:val="20"/>
        </w:rPr>
        <w:t xml:space="preserve">їх виконання для місцевих бюджетів у галузі ,,Охорона здоров’я” для пілотних проектів у Вінницькій,Дніпропетровській,Донецькій областях та </w:t>
      </w:r>
      <w:proofErr w:type="spellStart"/>
      <w:r w:rsidRPr="00591B73">
        <w:rPr>
          <w:sz w:val="20"/>
        </w:rPr>
        <w:t>м.Києві</w:t>
      </w:r>
      <w:proofErr w:type="spellEnd"/>
      <w:r w:rsidRPr="00591B73">
        <w:rPr>
          <w:sz w:val="20"/>
        </w:rPr>
        <w:t xml:space="preserve"> »</w:t>
      </w:r>
    </w:p>
    <w:p w:rsidR="009F61A5" w:rsidRPr="00591B73" w:rsidRDefault="009F61A5" w:rsidP="009F61A5">
      <w:pPr>
        <w:rPr>
          <w:sz w:val="20"/>
        </w:rPr>
      </w:pPr>
      <w:proofErr w:type="spellStart"/>
      <w:r>
        <w:rPr>
          <w:sz w:val="20"/>
        </w:rPr>
        <w:t>-Рішення</w:t>
      </w:r>
      <w:proofErr w:type="spellEnd"/>
      <w:r>
        <w:rPr>
          <w:sz w:val="20"/>
        </w:rPr>
        <w:t xml:space="preserve"> районної ради 7 скликання від 28.04.17 №232 ,,Про внесення змін до р</w:t>
      </w:r>
      <w:r w:rsidRPr="00591B73">
        <w:rPr>
          <w:sz w:val="20"/>
        </w:rPr>
        <w:t>ішення  9 сесії  районної Ради 7 скликання №172 від 23.12.2016 р. „ Про районний бюджет на 2017 рік ”</w:t>
      </w:r>
    </w:p>
    <w:p w:rsidR="009F61A5" w:rsidRDefault="009F61A5" w:rsidP="009F61A5">
      <w:pPr>
        <w:rPr>
          <w:sz w:val="20"/>
        </w:rPr>
      </w:pPr>
    </w:p>
    <w:p w:rsidR="009F61A5" w:rsidRPr="00591B73" w:rsidRDefault="009F61A5" w:rsidP="009F61A5">
      <w:pPr>
        <w:rPr>
          <w:sz w:val="20"/>
        </w:rPr>
      </w:pPr>
      <w:r w:rsidRPr="00591B73">
        <w:rPr>
          <w:b/>
          <w:sz w:val="20"/>
        </w:rPr>
        <w:t>6.</w:t>
      </w:r>
      <w:r w:rsidRPr="00591B73">
        <w:rPr>
          <w:sz w:val="20"/>
        </w:rPr>
        <w:t xml:space="preserve"> </w:t>
      </w:r>
      <w:r w:rsidRPr="00591B73">
        <w:rPr>
          <w:b/>
          <w:sz w:val="20"/>
        </w:rPr>
        <w:t>Мета бюджетної програми</w:t>
      </w:r>
      <w:r w:rsidRPr="00591B73">
        <w:rPr>
          <w:sz w:val="20"/>
        </w:rPr>
        <w:t xml:space="preserve"> </w:t>
      </w:r>
      <w:r>
        <w:rPr>
          <w:sz w:val="20"/>
        </w:rPr>
        <w:t xml:space="preserve">: </w:t>
      </w:r>
      <w:r w:rsidRPr="00591B73">
        <w:rPr>
          <w:sz w:val="20"/>
        </w:rPr>
        <w:t xml:space="preserve">Зміцнення та поліпшення здоров’я  населення шляхом забезпечення потреб населення у первинній медичній допомозі. </w:t>
      </w:r>
    </w:p>
    <w:p w:rsidR="009F61A5" w:rsidRDefault="009F61A5" w:rsidP="009F61A5">
      <w:pPr>
        <w:spacing w:after="120"/>
        <w:jc w:val="both"/>
        <w:rPr>
          <w:b/>
          <w:sz w:val="20"/>
        </w:rPr>
      </w:pPr>
    </w:p>
    <w:p w:rsidR="009F61A5" w:rsidRPr="007022A0" w:rsidRDefault="009F61A5" w:rsidP="009F61A5">
      <w:pPr>
        <w:spacing w:after="120"/>
        <w:jc w:val="both"/>
        <w:rPr>
          <w:b/>
          <w:sz w:val="20"/>
        </w:rPr>
      </w:pPr>
      <w:r w:rsidRPr="007022A0">
        <w:rPr>
          <w:b/>
          <w:sz w:val="20"/>
        </w:rPr>
        <w:t>7. Підпрограми, спрямовані на досягнення мети, визначеної паспортом бюджетної програми</w:t>
      </w:r>
    </w:p>
    <w:tbl>
      <w:tblPr>
        <w:tblW w:w="951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4"/>
        <w:gridCol w:w="1343"/>
        <w:gridCol w:w="1201"/>
        <w:gridCol w:w="5957"/>
      </w:tblGrid>
      <w:tr w:rsidR="009F61A5" w:rsidRPr="00591B73" w:rsidTr="00F2502B">
        <w:trPr>
          <w:trHeight w:val="330"/>
        </w:trPr>
        <w:tc>
          <w:tcPr>
            <w:tcW w:w="1014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№ з/п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 xml:space="preserve">КПКВК </w:t>
            </w:r>
          </w:p>
        </w:tc>
        <w:tc>
          <w:tcPr>
            <w:tcW w:w="1201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КФКВК</w:t>
            </w:r>
          </w:p>
        </w:tc>
        <w:tc>
          <w:tcPr>
            <w:tcW w:w="5957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Назва підпрограми</w:t>
            </w:r>
          </w:p>
        </w:tc>
      </w:tr>
      <w:tr w:rsidR="009F61A5" w:rsidRPr="00591B73" w:rsidTr="00F2502B">
        <w:trPr>
          <w:trHeight w:hRule="exact" w:val="340"/>
        </w:trPr>
        <w:tc>
          <w:tcPr>
            <w:tcW w:w="1014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5957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</w:tr>
    </w:tbl>
    <w:p w:rsidR="009F61A5" w:rsidRDefault="009F61A5" w:rsidP="009F61A5">
      <w:pPr>
        <w:ind w:firstLine="363"/>
        <w:rPr>
          <w:b/>
          <w:sz w:val="20"/>
        </w:rPr>
      </w:pPr>
    </w:p>
    <w:p w:rsidR="009F61A5" w:rsidRPr="00591B73" w:rsidRDefault="009F61A5" w:rsidP="009F61A5">
      <w:pPr>
        <w:rPr>
          <w:b/>
          <w:sz w:val="20"/>
        </w:rPr>
      </w:pPr>
      <w:r w:rsidRPr="00591B73">
        <w:rPr>
          <w:b/>
          <w:sz w:val="20"/>
        </w:rPr>
        <w:t>8. Обсяги фінансування бюджетної програми у розрізі підпрограм та завдань</w:t>
      </w:r>
    </w:p>
    <w:p w:rsidR="009F61A5" w:rsidRPr="00591B73" w:rsidRDefault="009F61A5" w:rsidP="009F61A5">
      <w:pPr>
        <w:spacing w:before="60"/>
        <w:rPr>
          <w:sz w:val="20"/>
        </w:rPr>
      </w:pPr>
      <w:r w:rsidRPr="00591B73">
        <w:rPr>
          <w:sz w:val="20"/>
        </w:rPr>
        <w:t xml:space="preserve">(тис. </w:t>
      </w:r>
      <w:proofErr w:type="spellStart"/>
      <w:r w:rsidRPr="00591B73">
        <w:rPr>
          <w:sz w:val="20"/>
        </w:rPr>
        <w:t>грн</w:t>
      </w:r>
      <w:proofErr w:type="spellEnd"/>
      <w:r w:rsidRPr="00591B73">
        <w:rPr>
          <w:sz w:val="20"/>
        </w:rPr>
        <w:t xml:space="preserve">) </w:t>
      </w:r>
    </w:p>
    <w:tbl>
      <w:tblPr>
        <w:tblW w:w="9798" w:type="dxa"/>
        <w:tblInd w:w="91" w:type="dxa"/>
        <w:tblLayout w:type="fixed"/>
        <w:tblLook w:val="0000"/>
      </w:tblPr>
      <w:tblGrid>
        <w:gridCol w:w="584"/>
        <w:gridCol w:w="992"/>
        <w:gridCol w:w="993"/>
        <w:gridCol w:w="2551"/>
        <w:gridCol w:w="1843"/>
        <w:gridCol w:w="1701"/>
        <w:gridCol w:w="1134"/>
      </w:tblGrid>
      <w:tr w:rsidR="009F61A5" w:rsidRPr="00591B73" w:rsidTr="00F2502B">
        <w:trPr>
          <w:trHeight w:val="7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№ з/п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ind w:right="-105"/>
              <w:jc w:val="center"/>
              <w:rPr>
                <w:sz w:val="20"/>
              </w:rPr>
            </w:pPr>
            <w:r w:rsidRPr="00591B73">
              <w:rPr>
                <w:sz w:val="20"/>
              </w:rPr>
              <w:t>КПКВК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КФКВК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 xml:space="preserve">Підпрограма/завдання </w:t>
            </w:r>
            <w:r w:rsidRPr="00591B73">
              <w:rPr>
                <w:sz w:val="20"/>
              </w:rPr>
              <w:br/>
              <w:t>бюджетної програми</w:t>
            </w:r>
            <w:r w:rsidRPr="00591B73">
              <w:rPr>
                <w:sz w:val="20"/>
                <w:vertAlign w:val="superscript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Загальний</w:t>
            </w:r>
          </w:p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Разом</w:t>
            </w:r>
          </w:p>
        </w:tc>
      </w:tr>
      <w:tr w:rsidR="009F61A5" w:rsidRPr="00591B73" w:rsidTr="00F2502B">
        <w:trPr>
          <w:trHeight w:val="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7</w:t>
            </w:r>
          </w:p>
        </w:tc>
      </w:tr>
      <w:tr w:rsidR="009F61A5" w:rsidRPr="00591B73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0312180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591B73" w:rsidRDefault="009F61A5" w:rsidP="00F2502B">
            <w:pPr>
              <w:jc w:val="both"/>
              <w:rPr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Забезпечення надання первинної медичної допомоги населенню району.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rPr>
                <w:sz w:val="20"/>
              </w:rPr>
            </w:pPr>
            <w:r w:rsidRPr="00591B73">
              <w:rPr>
                <w:sz w:val="20"/>
              </w:rPr>
              <w:t>6</w:t>
            </w:r>
            <w:r>
              <w:rPr>
                <w:sz w:val="20"/>
              </w:rPr>
              <w:t>764,767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rPr>
                <w:sz w:val="20"/>
              </w:rPr>
            </w:pPr>
            <w:r>
              <w:rPr>
                <w:sz w:val="20"/>
              </w:rPr>
              <w:t>38</w:t>
            </w:r>
            <w:r w:rsidRPr="00591B73">
              <w:rPr>
                <w:sz w:val="2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rPr>
                <w:sz w:val="20"/>
              </w:rPr>
            </w:pPr>
            <w:r w:rsidRPr="00591B73">
              <w:rPr>
                <w:sz w:val="20"/>
              </w:rPr>
              <w:t>6</w:t>
            </w:r>
            <w:r>
              <w:rPr>
                <w:sz w:val="20"/>
              </w:rPr>
              <w:t>803,667</w:t>
            </w:r>
          </w:p>
        </w:tc>
      </w:tr>
      <w:tr w:rsidR="009F61A5" w:rsidRPr="00591B73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591B73" w:rsidRDefault="009F61A5" w:rsidP="00F2502B">
            <w:pPr>
              <w:jc w:val="both"/>
              <w:rPr>
                <w:sz w:val="20"/>
              </w:rPr>
            </w:pPr>
            <w:r w:rsidRPr="00591B73">
              <w:rPr>
                <w:sz w:val="20"/>
              </w:rPr>
              <w:t>Усього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rPr>
                <w:sz w:val="20"/>
              </w:rPr>
            </w:pPr>
            <w:r w:rsidRPr="00591B73">
              <w:rPr>
                <w:sz w:val="20"/>
              </w:rPr>
              <w:t>6</w:t>
            </w:r>
            <w:r>
              <w:rPr>
                <w:sz w:val="20"/>
              </w:rPr>
              <w:t>764,767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rPr>
                <w:sz w:val="20"/>
              </w:rPr>
            </w:pPr>
            <w:r>
              <w:rPr>
                <w:sz w:val="20"/>
              </w:rPr>
              <w:t>38</w:t>
            </w:r>
            <w:r w:rsidRPr="00591B73">
              <w:rPr>
                <w:sz w:val="2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rPr>
                <w:sz w:val="20"/>
              </w:rPr>
            </w:pPr>
            <w:r w:rsidRPr="00591B73">
              <w:rPr>
                <w:sz w:val="20"/>
              </w:rPr>
              <w:t>6</w:t>
            </w:r>
            <w:r>
              <w:rPr>
                <w:sz w:val="20"/>
              </w:rPr>
              <w:t>803,667</w:t>
            </w:r>
          </w:p>
        </w:tc>
      </w:tr>
      <w:tr w:rsidR="009F61A5" w:rsidRPr="00591B73" w:rsidTr="00F2502B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1A5" w:rsidRPr="00591B73" w:rsidRDefault="009F61A5" w:rsidP="00F2502B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rPr>
                <w:sz w:val="20"/>
              </w:rPr>
            </w:pPr>
          </w:p>
        </w:tc>
      </w:tr>
    </w:tbl>
    <w:p w:rsidR="009F61A5" w:rsidRPr="00591B73" w:rsidRDefault="009F61A5" w:rsidP="009F61A5">
      <w:pPr>
        <w:rPr>
          <w:b/>
          <w:sz w:val="20"/>
        </w:rPr>
      </w:pPr>
    </w:p>
    <w:p w:rsidR="009F61A5" w:rsidRDefault="009F61A5" w:rsidP="009F61A5">
      <w:pPr>
        <w:ind w:firstLine="357"/>
        <w:rPr>
          <w:b/>
          <w:sz w:val="20"/>
        </w:rPr>
      </w:pPr>
    </w:p>
    <w:p w:rsidR="009F61A5" w:rsidRDefault="009F61A5" w:rsidP="009F61A5">
      <w:pPr>
        <w:ind w:firstLine="357"/>
        <w:rPr>
          <w:b/>
          <w:sz w:val="20"/>
        </w:rPr>
      </w:pPr>
    </w:p>
    <w:p w:rsidR="009F61A5" w:rsidRPr="00591B73" w:rsidRDefault="009F61A5" w:rsidP="009F61A5">
      <w:pPr>
        <w:ind w:firstLine="357"/>
        <w:rPr>
          <w:b/>
          <w:sz w:val="20"/>
        </w:rPr>
      </w:pPr>
      <w:r w:rsidRPr="00591B73">
        <w:rPr>
          <w:b/>
          <w:sz w:val="20"/>
        </w:rPr>
        <w:t>9. Перелік регіональних цільових програм, які виконуються у складі бюджетної програми</w:t>
      </w:r>
    </w:p>
    <w:p w:rsidR="009F61A5" w:rsidRPr="00591B73" w:rsidRDefault="009F61A5" w:rsidP="009F61A5">
      <w:pPr>
        <w:spacing w:before="6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</w:t>
      </w:r>
      <w:r w:rsidRPr="00591B73">
        <w:rPr>
          <w:sz w:val="20"/>
        </w:rPr>
        <w:t xml:space="preserve">(тис. </w:t>
      </w:r>
      <w:proofErr w:type="spellStart"/>
      <w:r w:rsidRPr="00591B73">
        <w:rPr>
          <w:sz w:val="20"/>
        </w:rPr>
        <w:t>грн</w:t>
      </w:r>
      <w:proofErr w:type="spellEnd"/>
      <w:r w:rsidRPr="00591B73">
        <w:rPr>
          <w:sz w:val="20"/>
        </w:rPr>
        <w:t xml:space="preserve">) </w:t>
      </w:r>
    </w:p>
    <w:tbl>
      <w:tblPr>
        <w:tblW w:w="979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45"/>
        <w:gridCol w:w="1275"/>
        <w:gridCol w:w="1843"/>
        <w:gridCol w:w="1701"/>
        <w:gridCol w:w="1134"/>
      </w:tblGrid>
      <w:tr w:rsidR="009F61A5" w:rsidRPr="00591B73" w:rsidTr="00F2502B">
        <w:trPr>
          <w:trHeight w:val="838"/>
        </w:trPr>
        <w:tc>
          <w:tcPr>
            <w:tcW w:w="3845" w:type="dxa"/>
            <w:shd w:val="clear" w:color="auto" w:fill="auto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napToGrid w:val="0"/>
                <w:sz w:val="20"/>
              </w:rPr>
              <w:t>Назва регіональної цільової програми та підпрограми</w:t>
            </w:r>
          </w:p>
        </w:tc>
        <w:tc>
          <w:tcPr>
            <w:tcW w:w="1275" w:type="dxa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КПКВК</w:t>
            </w:r>
          </w:p>
        </w:tc>
        <w:tc>
          <w:tcPr>
            <w:tcW w:w="1843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Загальний</w:t>
            </w:r>
          </w:p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фонд</w:t>
            </w:r>
          </w:p>
        </w:tc>
        <w:tc>
          <w:tcPr>
            <w:tcW w:w="1701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Разом</w:t>
            </w:r>
          </w:p>
        </w:tc>
      </w:tr>
      <w:tr w:rsidR="009F61A5" w:rsidRPr="00591B73" w:rsidTr="00F2502B">
        <w:trPr>
          <w:trHeight w:val="286"/>
        </w:trPr>
        <w:tc>
          <w:tcPr>
            <w:tcW w:w="3845" w:type="dxa"/>
            <w:shd w:val="clear" w:color="auto" w:fill="auto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1</w:t>
            </w:r>
          </w:p>
        </w:tc>
        <w:tc>
          <w:tcPr>
            <w:tcW w:w="1275" w:type="dxa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5</w:t>
            </w:r>
          </w:p>
        </w:tc>
      </w:tr>
      <w:tr w:rsidR="009F61A5" w:rsidRPr="00591B73" w:rsidTr="00F2502B">
        <w:trPr>
          <w:trHeight w:val="255"/>
        </w:trPr>
        <w:tc>
          <w:tcPr>
            <w:tcW w:w="3845" w:type="dxa"/>
            <w:shd w:val="clear" w:color="auto" w:fill="auto"/>
          </w:tcPr>
          <w:p w:rsidR="009F61A5" w:rsidRPr="00591B73" w:rsidRDefault="009F61A5" w:rsidP="00F2502B">
            <w:pPr>
              <w:rPr>
                <w:snapToGrid w:val="0"/>
                <w:sz w:val="20"/>
              </w:rPr>
            </w:pPr>
            <w:proofErr w:type="spellStart"/>
            <w:r w:rsidRPr="00591B73">
              <w:rPr>
                <w:snapToGrid w:val="0"/>
                <w:sz w:val="20"/>
              </w:rPr>
              <w:t>Здоровя</w:t>
            </w:r>
            <w:proofErr w:type="spellEnd"/>
            <w:r w:rsidRPr="00591B73">
              <w:rPr>
                <w:snapToGrid w:val="0"/>
                <w:sz w:val="20"/>
              </w:rPr>
              <w:t xml:space="preserve"> нації</w:t>
            </w:r>
          </w:p>
        </w:tc>
        <w:tc>
          <w:tcPr>
            <w:tcW w:w="1275" w:type="dxa"/>
          </w:tcPr>
          <w:p w:rsidR="009F61A5" w:rsidRPr="00591B73" w:rsidRDefault="009F61A5" w:rsidP="00F2502B">
            <w:pPr>
              <w:rPr>
                <w:sz w:val="20"/>
              </w:rPr>
            </w:pPr>
            <w:r w:rsidRPr="00591B73">
              <w:rPr>
                <w:sz w:val="20"/>
              </w:rPr>
              <w:t>0312180</w:t>
            </w:r>
          </w:p>
        </w:tc>
        <w:tc>
          <w:tcPr>
            <w:tcW w:w="1843" w:type="dxa"/>
          </w:tcPr>
          <w:p w:rsidR="009F61A5" w:rsidRPr="00591B73" w:rsidRDefault="009F61A5" w:rsidP="00F2502B">
            <w:pPr>
              <w:rPr>
                <w:sz w:val="20"/>
              </w:rPr>
            </w:pPr>
            <w:r>
              <w:rPr>
                <w:sz w:val="20"/>
              </w:rPr>
              <w:t>151,2</w:t>
            </w:r>
          </w:p>
        </w:tc>
        <w:tc>
          <w:tcPr>
            <w:tcW w:w="1701" w:type="dxa"/>
          </w:tcPr>
          <w:p w:rsidR="009F61A5" w:rsidRPr="00591B73" w:rsidRDefault="009F61A5" w:rsidP="00F2502B">
            <w:pPr>
              <w:rPr>
                <w:sz w:val="20"/>
              </w:rPr>
            </w:pPr>
            <w:r w:rsidRPr="00591B73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F61A5" w:rsidRPr="00591B73" w:rsidRDefault="009F61A5" w:rsidP="00F2502B">
            <w:pPr>
              <w:rPr>
                <w:sz w:val="20"/>
              </w:rPr>
            </w:pPr>
            <w:r>
              <w:rPr>
                <w:sz w:val="20"/>
              </w:rPr>
              <w:t>151,2</w:t>
            </w:r>
          </w:p>
        </w:tc>
      </w:tr>
      <w:tr w:rsidR="009F61A5" w:rsidRPr="00591B73" w:rsidTr="00F2502B">
        <w:trPr>
          <w:trHeight w:val="255"/>
        </w:trPr>
        <w:tc>
          <w:tcPr>
            <w:tcW w:w="3845" w:type="dxa"/>
            <w:shd w:val="clear" w:color="auto" w:fill="auto"/>
          </w:tcPr>
          <w:p w:rsidR="009F61A5" w:rsidRPr="00591B73" w:rsidRDefault="009F61A5" w:rsidP="00F2502B">
            <w:pPr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 xml:space="preserve">Майбутнє </w:t>
            </w:r>
            <w:proofErr w:type="spellStart"/>
            <w:r w:rsidRPr="00591B73">
              <w:rPr>
                <w:snapToGrid w:val="0"/>
                <w:sz w:val="20"/>
              </w:rPr>
              <w:t>Чечельниччини</w:t>
            </w:r>
            <w:proofErr w:type="spellEnd"/>
          </w:p>
        </w:tc>
        <w:tc>
          <w:tcPr>
            <w:tcW w:w="1275" w:type="dxa"/>
          </w:tcPr>
          <w:p w:rsidR="009F61A5" w:rsidRPr="00591B73" w:rsidRDefault="009F61A5" w:rsidP="00F2502B">
            <w:pPr>
              <w:rPr>
                <w:sz w:val="20"/>
              </w:rPr>
            </w:pPr>
            <w:r w:rsidRPr="00591B73">
              <w:rPr>
                <w:sz w:val="20"/>
              </w:rPr>
              <w:t>0312180</w:t>
            </w:r>
          </w:p>
        </w:tc>
        <w:tc>
          <w:tcPr>
            <w:tcW w:w="1843" w:type="dxa"/>
          </w:tcPr>
          <w:p w:rsidR="009F61A5" w:rsidRPr="00591B73" w:rsidRDefault="009F61A5" w:rsidP="00F2502B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Pr="00591B73">
              <w:rPr>
                <w:sz w:val="20"/>
              </w:rPr>
              <w:t>0,0</w:t>
            </w:r>
          </w:p>
        </w:tc>
        <w:tc>
          <w:tcPr>
            <w:tcW w:w="1701" w:type="dxa"/>
          </w:tcPr>
          <w:p w:rsidR="009F61A5" w:rsidRPr="00591B73" w:rsidRDefault="009F61A5" w:rsidP="00F2502B">
            <w:pPr>
              <w:rPr>
                <w:sz w:val="20"/>
              </w:rPr>
            </w:pPr>
            <w:r w:rsidRPr="00591B73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F61A5" w:rsidRPr="00591B73" w:rsidRDefault="009F61A5" w:rsidP="00F2502B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Pr="00591B73">
              <w:rPr>
                <w:sz w:val="20"/>
              </w:rPr>
              <w:t>0,0</w:t>
            </w:r>
          </w:p>
        </w:tc>
      </w:tr>
      <w:tr w:rsidR="009F61A5" w:rsidRPr="00591B73" w:rsidTr="00F2502B">
        <w:trPr>
          <w:trHeight w:val="255"/>
        </w:trPr>
        <w:tc>
          <w:tcPr>
            <w:tcW w:w="3845" w:type="dxa"/>
            <w:shd w:val="clear" w:color="auto" w:fill="auto"/>
          </w:tcPr>
          <w:p w:rsidR="009F61A5" w:rsidRPr="00591B73" w:rsidRDefault="009F61A5" w:rsidP="00F2502B">
            <w:pPr>
              <w:rPr>
                <w:sz w:val="20"/>
              </w:rPr>
            </w:pPr>
            <w:r w:rsidRPr="00591B73">
              <w:rPr>
                <w:sz w:val="20"/>
              </w:rPr>
              <w:t>Усього</w:t>
            </w:r>
          </w:p>
        </w:tc>
        <w:tc>
          <w:tcPr>
            <w:tcW w:w="1275" w:type="dxa"/>
          </w:tcPr>
          <w:p w:rsidR="009F61A5" w:rsidRPr="00591B73" w:rsidRDefault="009F61A5" w:rsidP="00F2502B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9F61A5" w:rsidRPr="00591B73" w:rsidRDefault="009F61A5" w:rsidP="00F2502B">
            <w:pPr>
              <w:rPr>
                <w:sz w:val="20"/>
              </w:rPr>
            </w:pPr>
            <w:r>
              <w:rPr>
                <w:sz w:val="20"/>
              </w:rPr>
              <w:t>271,2</w:t>
            </w:r>
          </w:p>
        </w:tc>
        <w:tc>
          <w:tcPr>
            <w:tcW w:w="1701" w:type="dxa"/>
          </w:tcPr>
          <w:p w:rsidR="009F61A5" w:rsidRPr="00591B73" w:rsidRDefault="009F61A5" w:rsidP="00F2502B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9F61A5" w:rsidRPr="00591B73" w:rsidRDefault="009F61A5" w:rsidP="00F2502B">
            <w:pPr>
              <w:rPr>
                <w:sz w:val="20"/>
              </w:rPr>
            </w:pPr>
            <w:r>
              <w:rPr>
                <w:sz w:val="20"/>
              </w:rPr>
              <w:t>271,2</w:t>
            </w:r>
          </w:p>
        </w:tc>
      </w:tr>
    </w:tbl>
    <w:p w:rsidR="009F61A5" w:rsidRDefault="009F61A5" w:rsidP="009F61A5">
      <w:pPr>
        <w:rPr>
          <w:sz w:val="20"/>
        </w:rPr>
      </w:pPr>
    </w:p>
    <w:p w:rsidR="009F61A5" w:rsidRPr="00D20A9F" w:rsidRDefault="009F61A5" w:rsidP="009F61A5">
      <w:pPr>
        <w:rPr>
          <w:sz w:val="20"/>
        </w:rPr>
      </w:pPr>
      <w:r w:rsidRPr="00591B73">
        <w:rPr>
          <w:b/>
          <w:sz w:val="20"/>
        </w:rPr>
        <w:t>10. Результативні показники бюджетної програми у розрізі підпрограм і завдань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665"/>
        <w:gridCol w:w="3402"/>
        <w:gridCol w:w="850"/>
        <w:gridCol w:w="2126"/>
        <w:gridCol w:w="1276"/>
      </w:tblGrid>
      <w:tr w:rsidR="009F61A5" w:rsidRPr="00591B73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№ п/</w:t>
            </w:r>
            <w:proofErr w:type="spellStart"/>
            <w:r w:rsidRPr="00591B73">
              <w:rPr>
                <w:color w:val="000000"/>
                <w:spacing w:val="-12"/>
                <w:sz w:val="20"/>
              </w:rPr>
              <w:t>п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sz w:val="20"/>
              </w:rPr>
              <w:t>КПКВК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Показники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Джерело інформації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Значення показника</w:t>
            </w:r>
          </w:p>
        </w:tc>
      </w:tr>
      <w:tr w:rsidR="009F61A5" w:rsidRPr="00591B73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6</w:t>
            </w:r>
          </w:p>
        </w:tc>
      </w:tr>
      <w:tr w:rsidR="009F61A5" w:rsidRPr="00591B73" w:rsidTr="00F2502B">
        <w:trPr>
          <w:trHeight w:val="3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b/>
                <w:color w:val="000000"/>
                <w:spacing w:val="-12"/>
                <w:sz w:val="20"/>
              </w:rPr>
            </w:pPr>
            <w:r w:rsidRPr="00591B73">
              <w:rPr>
                <w:b/>
                <w:color w:val="000000"/>
                <w:spacing w:val="-12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b/>
                <w:i/>
                <w:iCs/>
                <w:color w:val="000000"/>
                <w:spacing w:val="-12"/>
                <w:sz w:val="20"/>
              </w:rPr>
            </w:pPr>
            <w:r w:rsidRPr="00591B73">
              <w:rPr>
                <w:b/>
                <w:i/>
                <w:iCs/>
                <w:color w:val="000000"/>
                <w:spacing w:val="-12"/>
                <w:sz w:val="20"/>
              </w:rPr>
              <w:t>0312180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b/>
                <w:i/>
                <w:iCs/>
                <w:color w:val="000000"/>
                <w:spacing w:val="-12"/>
                <w:sz w:val="20"/>
              </w:rPr>
            </w:pPr>
            <w:r w:rsidRPr="00591B73">
              <w:rPr>
                <w:b/>
                <w:i/>
                <w:iCs/>
                <w:color w:val="000000"/>
                <w:spacing w:val="-12"/>
                <w:sz w:val="20"/>
              </w:rPr>
              <w:t>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</w:tr>
      <w:tr w:rsidR="009F61A5" w:rsidRPr="00591B73" w:rsidTr="00F2502B">
        <w:trPr>
          <w:trHeight w:val="3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iCs/>
                <w:color w:val="000000"/>
                <w:spacing w:val="-1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iCs/>
                <w:color w:val="000000"/>
                <w:spacing w:val="-12"/>
                <w:sz w:val="20"/>
              </w:rPr>
            </w:pPr>
            <w:r w:rsidRPr="00591B73">
              <w:rPr>
                <w:iCs/>
                <w:color w:val="000000"/>
                <w:spacing w:val="-12"/>
                <w:sz w:val="20"/>
              </w:rPr>
              <w:t>Кількість установ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статут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23</w:t>
            </w:r>
          </w:p>
        </w:tc>
      </w:tr>
      <w:tr w:rsidR="009F61A5" w:rsidRPr="00591B73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color w:val="000000"/>
                <w:spacing w:val="-12"/>
                <w:sz w:val="20"/>
                <w:lang w:val="ru-RU"/>
              </w:rPr>
            </w:pPr>
            <w:r w:rsidRPr="00591B73">
              <w:rPr>
                <w:color w:val="000000"/>
                <w:spacing w:val="-12"/>
                <w:sz w:val="20"/>
              </w:rPr>
              <w:t>Кількість штатних посад</w:t>
            </w:r>
            <w:r w:rsidRPr="00591B73">
              <w:rPr>
                <w:color w:val="000000"/>
                <w:spacing w:val="-12"/>
                <w:sz w:val="20"/>
                <w:lang w:val="ru-RU"/>
              </w:rPr>
              <w:t xml:space="preserve">, </w:t>
            </w:r>
            <w:proofErr w:type="spellStart"/>
            <w:r w:rsidRPr="00591B73">
              <w:rPr>
                <w:color w:val="000000"/>
                <w:spacing w:val="-12"/>
                <w:sz w:val="20"/>
                <w:lang w:val="ru-RU"/>
              </w:rPr>
              <w:t>які</w:t>
            </w:r>
            <w:proofErr w:type="spellEnd"/>
            <w:r w:rsidRPr="00591B73">
              <w:rPr>
                <w:color w:val="000000"/>
                <w:spacing w:val="-12"/>
                <w:sz w:val="20"/>
                <w:lang w:val="ru-RU"/>
              </w:rPr>
              <w:t xml:space="preserve">  </w:t>
            </w:r>
            <w:proofErr w:type="spellStart"/>
            <w:r w:rsidRPr="00591B73">
              <w:rPr>
                <w:color w:val="000000"/>
                <w:spacing w:val="-12"/>
                <w:sz w:val="20"/>
                <w:lang w:val="ru-RU"/>
              </w:rPr>
              <w:t>займаються</w:t>
            </w:r>
            <w:proofErr w:type="spellEnd"/>
            <w:r w:rsidRPr="00591B73">
              <w:rPr>
                <w:color w:val="000000"/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591B73">
              <w:rPr>
                <w:color w:val="000000"/>
                <w:spacing w:val="-12"/>
                <w:sz w:val="20"/>
                <w:lang w:val="ru-RU"/>
              </w:rPr>
              <w:t>виконанням</w:t>
            </w:r>
            <w:proofErr w:type="spellEnd"/>
            <w:r w:rsidRPr="00591B73">
              <w:rPr>
                <w:color w:val="000000"/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591B73">
              <w:rPr>
                <w:color w:val="000000"/>
                <w:spacing w:val="-12"/>
                <w:sz w:val="20"/>
                <w:lang w:val="ru-RU"/>
              </w:rPr>
              <w:t>програми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proofErr w:type="spellStart"/>
            <w:r w:rsidRPr="00591B73">
              <w:rPr>
                <w:color w:val="000000"/>
                <w:spacing w:val="-12"/>
                <w:sz w:val="20"/>
              </w:rPr>
              <w:t>Штат.розпис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tabs>
                <w:tab w:val="left" w:pos="2586"/>
              </w:tabs>
              <w:spacing w:line="360" w:lineRule="auto"/>
              <w:jc w:val="center"/>
              <w:rPr>
                <w:color w:val="000000"/>
                <w:spacing w:val="-12"/>
                <w:sz w:val="20"/>
                <w:lang w:val="ru-RU"/>
              </w:rPr>
            </w:pPr>
          </w:p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lang w:val="ru-RU"/>
              </w:rPr>
            </w:pPr>
            <w:r w:rsidRPr="00591B73">
              <w:rPr>
                <w:color w:val="000000"/>
                <w:spacing w:val="-12"/>
                <w:sz w:val="20"/>
                <w:lang w:val="ru-RU"/>
              </w:rPr>
              <w:t>116,0</w:t>
            </w:r>
          </w:p>
        </w:tc>
      </w:tr>
      <w:tr w:rsidR="009F61A5" w:rsidRPr="00591B73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rPr>
                <w:color w:val="000000"/>
                <w:spacing w:val="-1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 xml:space="preserve">В т ч лікарів ЗПСМ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proofErr w:type="spellStart"/>
            <w:r w:rsidRPr="00591B73">
              <w:rPr>
                <w:color w:val="000000"/>
                <w:spacing w:val="-12"/>
                <w:sz w:val="20"/>
              </w:rPr>
              <w:t>Штат.розпис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  <w:lang w:val="ru-RU"/>
              </w:rPr>
            </w:pPr>
            <w:r w:rsidRPr="00591B73">
              <w:rPr>
                <w:color w:val="000000"/>
                <w:spacing w:val="-12"/>
                <w:sz w:val="20"/>
                <w:lang w:val="ru-RU"/>
              </w:rPr>
              <w:t>18,5</w:t>
            </w:r>
          </w:p>
        </w:tc>
      </w:tr>
      <w:tr w:rsidR="009F61A5" w:rsidRPr="00591B73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b/>
                <w:color w:val="000000"/>
                <w:spacing w:val="-12"/>
                <w:sz w:val="20"/>
              </w:rPr>
            </w:pPr>
            <w:r w:rsidRPr="00591B73">
              <w:rPr>
                <w:b/>
                <w:color w:val="000000"/>
                <w:spacing w:val="-12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spacing w:line="360" w:lineRule="auto"/>
              <w:jc w:val="center"/>
              <w:rPr>
                <w:b/>
                <w:i/>
                <w:iCs/>
                <w:color w:val="000000"/>
                <w:spacing w:val="-12"/>
                <w:sz w:val="20"/>
              </w:rPr>
            </w:pPr>
            <w:r w:rsidRPr="00591B73">
              <w:rPr>
                <w:b/>
                <w:i/>
                <w:iCs/>
                <w:color w:val="000000"/>
                <w:spacing w:val="-12"/>
                <w:sz w:val="20"/>
              </w:rPr>
              <w:t>0312180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b/>
                <w:i/>
                <w:iCs/>
                <w:color w:val="000000"/>
                <w:spacing w:val="-12"/>
                <w:sz w:val="20"/>
              </w:rPr>
            </w:pPr>
            <w:r w:rsidRPr="00591B73">
              <w:rPr>
                <w:b/>
                <w:i/>
                <w:iCs/>
                <w:color w:val="000000"/>
                <w:spacing w:val="-12"/>
                <w:sz w:val="20"/>
              </w:rPr>
              <w:t>Продукту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</w:tr>
      <w:tr w:rsidR="009F61A5" w:rsidRPr="00591B73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spacing w:line="360" w:lineRule="auto"/>
              <w:rPr>
                <w:iCs/>
                <w:color w:val="000000"/>
                <w:spacing w:val="-1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rPr>
                <w:iCs/>
                <w:color w:val="000000"/>
                <w:spacing w:val="-12"/>
                <w:sz w:val="20"/>
              </w:rPr>
            </w:pPr>
            <w:r w:rsidRPr="00591B73">
              <w:rPr>
                <w:iCs/>
                <w:color w:val="000000"/>
                <w:spacing w:val="-12"/>
                <w:sz w:val="20"/>
              </w:rPr>
              <w:t>Кількість прикріпленого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осіб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Ф20 рядок230 графа 3-статистичний звіт Центру ПМСД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21535</w:t>
            </w:r>
          </w:p>
        </w:tc>
      </w:tr>
      <w:tr w:rsidR="009F61A5" w:rsidRPr="00591B73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iCs/>
                <w:color w:val="000000"/>
                <w:spacing w:val="-1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iCs/>
                <w:color w:val="000000"/>
                <w:spacing w:val="-12"/>
                <w:sz w:val="20"/>
              </w:rPr>
            </w:pPr>
            <w:r w:rsidRPr="00591B73">
              <w:rPr>
                <w:iCs/>
                <w:color w:val="000000"/>
                <w:spacing w:val="-12"/>
                <w:sz w:val="20"/>
              </w:rPr>
              <w:t>Кількість лікарських відвідувань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Тис. 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Ф16 рядок010</w:t>
            </w:r>
          </w:p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 xml:space="preserve">статистичний звіт Центру ПМСД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110,0</w:t>
            </w:r>
          </w:p>
        </w:tc>
      </w:tr>
      <w:tr w:rsidR="009F61A5" w:rsidRPr="00591B73" w:rsidTr="00F2502B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b/>
                <w:color w:val="000000"/>
                <w:spacing w:val="-12"/>
                <w:sz w:val="20"/>
              </w:rPr>
            </w:pPr>
            <w:r w:rsidRPr="00591B73">
              <w:rPr>
                <w:b/>
                <w:color w:val="000000"/>
                <w:spacing w:val="-12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spacing w:line="360" w:lineRule="auto"/>
              <w:jc w:val="center"/>
              <w:rPr>
                <w:b/>
                <w:i/>
                <w:iCs/>
                <w:color w:val="000000"/>
                <w:spacing w:val="-12"/>
                <w:sz w:val="20"/>
              </w:rPr>
            </w:pPr>
            <w:r w:rsidRPr="00591B73">
              <w:rPr>
                <w:b/>
                <w:i/>
                <w:iCs/>
                <w:color w:val="000000"/>
                <w:spacing w:val="-12"/>
                <w:sz w:val="20"/>
              </w:rPr>
              <w:t>0312180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b/>
                <w:i/>
                <w:iCs/>
                <w:color w:val="000000"/>
                <w:spacing w:val="-12"/>
                <w:sz w:val="20"/>
              </w:rPr>
            </w:pPr>
            <w:r w:rsidRPr="00591B73">
              <w:rPr>
                <w:b/>
                <w:i/>
                <w:iCs/>
                <w:color w:val="000000"/>
                <w:spacing w:val="-12"/>
                <w:sz w:val="20"/>
              </w:rPr>
              <w:t>Ефективності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b/>
                <w:i/>
                <w:color w:val="000000"/>
                <w:spacing w:val="-12"/>
                <w:sz w:val="20"/>
                <w:u w:val="single"/>
              </w:rPr>
            </w:pPr>
          </w:p>
        </w:tc>
      </w:tr>
      <w:tr w:rsidR="009F61A5" w:rsidRPr="00591B73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iCs/>
                <w:color w:val="000000"/>
                <w:spacing w:val="-1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iCs/>
                <w:color w:val="000000"/>
                <w:spacing w:val="-12"/>
                <w:sz w:val="20"/>
              </w:rPr>
            </w:pPr>
            <w:r w:rsidRPr="00591B73">
              <w:rPr>
                <w:iCs/>
                <w:color w:val="000000"/>
                <w:spacing w:val="-12"/>
                <w:sz w:val="20"/>
              </w:rPr>
              <w:t>Кількість прикріпленого населення на 1 лікаря ЗПСМ,який надає первинну допомогу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 xml:space="preserve">Ф20 </w:t>
            </w:r>
          </w:p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 xml:space="preserve">Розділ 3 рядок310 статистичний звіт Центру ПМСД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1816</w:t>
            </w:r>
          </w:p>
        </w:tc>
      </w:tr>
      <w:tr w:rsidR="009F61A5" w:rsidRPr="00591B73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iCs/>
                <w:color w:val="000000"/>
                <w:spacing w:val="-1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iCs/>
                <w:color w:val="000000"/>
                <w:spacing w:val="-12"/>
                <w:sz w:val="20"/>
              </w:rPr>
            </w:pPr>
            <w:r w:rsidRPr="00591B73">
              <w:rPr>
                <w:iCs/>
                <w:color w:val="000000"/>
                <w:spacing w:val="-12"/>
                <w:sz w:val="20"/>
              </w:rPr>
              <w:t>середня кількість відвідувань на одну штатну посаду лікаря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Ф16 рядок</w:t>
            </w:r>
          </w:p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Рядок030</w:t>
            </w:r>
          </w:p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 xml:space="preserve">статистичний звіт Центру ПМСД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7104</w:t>
            </w:r>
          </w:p>
        </w:tc>
      </w:tr>
      <w:tr w:rsidR="009F61A5" w:rsidRPr="00591B73" w:rsidTr="00F2502B">
        <w:trPr>
          <w:trHeight w:val="1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b/>
                <w:color w:val="000000"/>
                <w:spacing w:val="-12"/>
                <w:sz w:val="20"/>
              </w:rPr>
            </w:pPr>
            <w:r w:rsidRPr="00591B73">
              <w:rPr>
                <w:b/>
                <w:color w:val="000000"/>
                <w:spacing w:val="-12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spacing w:line="360" w:lineRule="auto"/>
              <w:jc w:val="center"/>
              <w:rPr>
                <w:b/>
                <w:i/>
                <w:iCs/>
                <w:color w:val="000000"/>
                <w:spacing w:val="-12"/>
                <w:sz w:val="20"/>
              </w:rPr>
            </w:pPr>
            <w:r w:rsidRPr="00591B73">
              <w:rPr>
                <w:b/>
                <w:i/>
                <w:iCs/>
                <w:color w:val="000000"/>
                <w:spacing w:val="-12"/>
                <w:sz w:val="20"/>
              </w:rPr>
              <w:t>0312180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b/>
                <w:i/>
                <w:iCs/>
                <w:color w:val="000000"/>
                <w:spacing w:val="-12"/>
                <w:sz w:val="20"/>
              </w:rPr>
            </w:pPr>
            <w:r w:rsidRPr="00591B73">
              <w:rPr>
                <w:b/>
                <w:i/>
                <w:iCs/>
                <w:color w:val="000000"/>
                <w:spacing w:val="-12"/>
                <w:sz w:val="20"/>
              </w:rPr>
              <w:t>Якості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</w:tr>
      <w:tr w:rsidR="009F61A5" w:rsidRPr="00591B73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Забезпечення повноти охоплення профілактичними щепленнями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Наказ МОЗ№551 від11.08.14р.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100</w:t>
            </w:r>
          </w:p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 xml:space="preserve">(за  умови відсутності протипоказань) </w:t>
            </w:r>
          </w:p>
        </w:tc>
      </w:tr>
      <w:tr w:rsidR="009F61A5" w:rsidRPr="00591B73" w:rsidTr="00F2502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rPr>
                <w:color w:val="000000"/>
                <w:spacing w:val="-12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 xml:space="preserve">Динаміка виявлення візуальних форм </w:t>
            </w:r>
            <w:proofErr w:type="spellStart"/>
            <w:r w:rsidRPr="00591B73">
              <w:rPr>
                <w:color w:val="000000"/>
                <w:spacing w:val="-12"/>
                <w:sz w:val="20"/>
              </w:rPr>
              <w:t>онко</w:t>
            </w:r>
            <w:proofErr w:type="spellEnd"/>
            <w:r w:rsidRPr="00591B73">
              <w:rPr>
                <w:color w:val="000000"/>
                <w:spacing w:val="-12"/>
                <w:sz w:val="20"/>
              </w:rPr>
              <w:t xml:space="preserve"> захворювань в занедбаних стадіях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Наказ МОЗ№396</w:t>
            </w:r>
          </w:p>
          <w:p w:rsidR="009F61A5" w:rsidRPr="00591B73" w:rsidRDefault="009F61A5" w:rsidP="00F2502B">
            <w:pPr>
              <w:spacing w:line="360" w:lineRule="auto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Від30.06.15р.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spacing w:line="360" w:lineRule="auto"/>
              <w:jc w:val="center"/>
              <w:rPr>
                <w:color w:val="000000"/>
                <w:spacing w:val="-12"/>
                <w:sz w:val="20"/>
              </w:rPr>
            </w:pPr>
            <w:r w:rsidRPr="00591B73">
              <w:rPr>
                <w:color w:val="000000"/>
                <w:spacing w:val="-12"/>
                <w:sz w:val="20"/>
              </w:rPr>
              <w:t>100</w:t>
            </w:r>
          </w:p>
        </w:tc>
      </w:tr>
    </w:tbl>
    <w:p w:rsidR="009F61A5" w:rsidRDefault="009F61A5" w:rsidP="009F61A5">
      <w:pPr>
        <w:rPr>
          <w:b/>
          <w:sz w:val="20"/>
        </w:rPr>
      </w:pPr>
    </w:p>
    <w:p w:rsidR="009F61A5" w:rsidRPr="00591B73" w:rsidRDefault="009F61A5" w:rsidP="009F61A5">
      <w:pPr>
        <w:ind w:firstLine="426"/>
        <w:rPr>
          <w:b/>
          <w:sz w:val="20"/>
        </w:rPr>
      </w:pPr>
      <w:r w:rsidRPr="00591B73">
        <w:rPr>
          <w:b/>
          <w:sz w:val="20"/>
        </w:rPr>
        <w:t>11. Джерела фінансування інвестиційних проектів у розрізі підпрограм</w:t>
      </w:r>
      <w:r w:rsidRPr="00591B73">
        <w:rPr>
          <w:b/>
          <w:sz w:val="20"/>
          <w:vertAlign w:val="superscript"/>
        </w:rPr>
        <w:t>2</w:t>
      </w:r>
    </w:p>
    <w:p w:rsidR="009F61A5" w:rsidRPr="00591B73" w:rsidRDefault="009F61A5" w:rsidP="009F61A5">
      <w:pPr>
        <w:rPr>
          <w:sz w:val="20"/>
        </w:rPr>
      </w:pPr>
      <w:r>
        <w:rPr>
          <w:sz w:val="20"/>
        </w:rPr>
        <w:t>(</w:t>
      </w:r>
      <w:r w:rsidRPr="00591B73">
        <w:rPr>
          <w:sz w:val="20"/>
        </w:rPr>
        <w:t xml:space="preserve">тис. </w:t>
      </w:r>
      <w:proofErr w:type="spellStart"/>
      <w:r w:rsidRPr="00591B73">
        <w:rPr>
          <w:sz w:val="20"/>
        </w:rPr>
        <w:t>грн</w:t>
      </w:r>
      <w:proofErr w:type="spellEnd"/>
      <w:r w:rsidRPr="00591B73">
        <w:rPr>
          <w:sz w:val="20"/>
        </w:rPr>
        <w:t>)</w:t>
      </w:r>
    </w:p>
    <w:tbl>
      <w:tblPr>
        <w:tblW w:w="5012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534"/>
        <w:gridCol w:w="1646"/>
        <w:gridCol w:w="718"/>
        <w:gridCol w:w="691"/>
        <w:gridCol w:w="816"/>
        <w:gridCol w:w="467"/>
        <w:gridCol w:w="689"/>
        <w:gridCol w:w="816"/>
        <w:gridCol w:w="467"/>
        <w:gridCol w:w="691"/>
        <w:gridCol w:w="816"/>
        <w:gridCol w:w="469"/>
        <w:gridCol w:w="798"/>
      </w:tblGrid>
      <w:tr w:rsidR="009F61A5" w:rsidRPr="00591B73" w:rsidTr="00F2502B">
        <w:trPr>
          <w:cantSplit/>
          <w:trHeight w:val="258"/>
          <w:tblHeader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Код</w:t>
            </w:r>
          </w:p>
        </w:tc>
        <w:tc>
          <w:tcPr>
            <w:tcW w:w="8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ind w:right="-108"/>
              <w:jc w:val="center"/>
              <w:rPr>
                <w:sz w:val="20"/>
              </w:rPr>
            </w:pPr>
            <w:r w:rsidRPr="00591B73">
              <w:rPr>
                <w:sz w:val="20"/>
              </w:rPr>
              <w:t>Найменування джерел надходжень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z w:val="20"/>
              </w:rPr>
              <w:t>КПКВК</w:t>
            </w:r>
          </w:p>
        </w:tc>
        <w:tc>
          <w:tcPr>
            <w:tcW w:w="1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20A9F" w:rsidRDefault="009F61A5" w:rsidP="00F2502B">
            <w:pPr>
              <w:jc w:val="center"/>
              <w:rPr>
                <w:snapToGrid w:val="0"/>
                <w:sz w:val="16"/>
                <w:szCs w:val="16"/>
              </w:rPr>
            </w:pPr>
            <w:r w:rsidRPr="00D20A9F">
              <w:rPr>
                <w:snapToGrid w:val="0"/>
                <w:sz w:val="16"/>
                <w:szCs w:val="16"/>
              </w:rPr>
              <w:t xml:space="preserve">Касові видатки станом на </w:t>
            </w:r>
            <w:r w:rsidRPr="00D20A9F">
              <w:rPr>
                <w:snapToGrid w:val="0"/>
                <w:sz w:val="16"/>
                <w:szCs w:val="16"/>
              </w:rPr>
              <w:br/>
              <w:t>01 січня звітного періоду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20A9F" w:rsidRDefault="009F61A5" w:rsidP="00F2502B">
            <w:pPr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D20A9F">
              <w:rPr>
                <w:snapToGrid w:val="0"/>
                <w:sz w:val="16"/>
                <w:szCs w:val="16"/>
              </w:rPr>
              <w:t>План видатків звітного періоду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D20A9F" w:rsidRDefault="009F61A5" w:rsidP="00F2502B">
            <w:pPr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D20A9F">
              <w:rPr>
                <w:snapToGrid w:val="0"/>
                <w:sz w:val="16"/>
                <w:szCs w:val="16"/>
              </w:rPr>
              <w:t>Прогноз видатків до кінця реалізації інвестиційного проекту</w:t>
            </w:r>
            <w:r w:rsidRPr="00D20A9F">
              <w:rPr>
                <w:snapToGrid w:val="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D20A9F">
              <w:rPr>
                <w:snapToGrid w:val="0"/>
                <w:sz w:val="16"/>
                <w:szCs w:val="16"/>
              </w:rPr>
              <w:t>Пояснення, що характеризують джерела фінансування</w:t>
            </w:r>
          </w:p>
        </w:tc>
      </w:tr>
      <w:tr w:rsidR="009F61A5" w:rsidRPr="00591B73" w:rsidTr="00F2502B">
        <w:trPr>
          <w:cantSplit/>
          <w:trHeight w:val="453"/>
          <w:tblHeader/>
        </w:trPr>
        <w:tc>
          <w:tcPr>
            <w:tcW w:w="278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8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загальний фонд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спеціальний фонд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разом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загальний фонд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спеціальний фонд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разом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загальний фонд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спеціальний фонд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разом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</w:tr>
      <w:tr w:rsidR="009F61A5" w:rsidRPr="00591B73" w:rsidTr="00F2502B">
        <w:trPr>
          <w:cantSplit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1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3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4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7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9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10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13</w:t>
            </w:r>
          </w:p>
        </w:tc>
      </w:tr>
      <w:tr w:rsidR="009F61A5" w:rsidRPr="00591B73" w:rsidTr="00F2502B">
        <w:trPr>
          <w:cantSplit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Підпрограма 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</w:tr>
      <w:tr w:rsidR="009F61A5" w:rsidRPr="00591B73" w:rsidTr="00F2502B">
        <w:trPr>
          <w:cantSplit/>
          <w:trHeight w:val="306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Інвестиційний проект 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rPr>
                <w:snapToGrid w:val="0"/>
                <w:sz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</w:tr>
      <w:tr w:rsidR="009F61A5" w:rsidRPr="00591B73" w:rsidTr="00F2502B">
        <w:trPr>
          <w:cantSplit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rPr>
                <w:i/>
                <w:snapToGrid w:val="0"/>
                <w:sz w:val="20"/>
              </w:rPr>
            </w:pPr>
            <w:r w:rsidRPr="00591B73">
              <w:rPr>
                <w:i/>
                <w:snapToGrid w:val="0"/>
                <w:sz w:val="20"/>
              </w:rPr>
              <w:t>Надходження із бюджету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rPr>
                <w:snapToGrid w:val="0"/>
                <w:sz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</w:tr>
      <w:tr w:rsidR="009F61A5" w:rsidRPr="00591B73" w:rsidTr="00F2502B">
        <w:trPr>
          <w:cantSplit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rPr>
                <w:i/>
                <w:snapToGrid w:val="0"/>
                <w:sz w:val="20"/>
              </w:rPr>
            </w:pPr>
            <w:r w:rsidRPr="00591B73">
              <w:rPr>
                <w:i/>
                <w:snapToGrid w:val="0"/>
                <w:sz w:val="20"/>
              </w:rPr>
              <w:t>Інші джерела фінансування (за видами)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х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х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  <w:r w:rsidRPr="00591B73">
              <w:rPr>
                <w:sz w:val="20"/>
              </w:rPr>
              <w:t>х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jc w:val="center"/>
              <w:rPr>
                <w:sz w:val="20"/>
              </w:rPr>
            </w:pPr>
          </w:p>
        </w:tc>
      </w:tr>
      <w:tr w:rsidR="009F61A5" w:rsidRPr="00591B73" w:rsidTr="00F2502B">
        <w:trPr>
          <w:cantSplit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Інвестиційний проект 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rPr>
                <w:snapToGrid w:val="0"/>
                <w:sz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</w:tr>
      <w:tr w:rsidR="009F61A5" w:rsidRPr="00591B73" w:rsidTr="00F2502B">
        <w:trPr>
          <w:cantSplit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61A5" w:rsidRPr="00591B73" w:rsidRDefault="009F61A5" w:rsidP="00F2502B">
            <w:pPr>
              <w:rPr>
                <w:snapToGrid w:val="0"/>
                <w:sz w:val="20"/>
              </w:rPr>
            </w:pPr>
            <w:r w:rsidRPr="00591B73">
              <w:rPr>
                <w:snapToGrid w:val="0"/>
                <w:sz w:val="20"/>
              </w:rPr>
              <w:t>Усього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rPr>
                <w:snapToGrid w:val="0"/>
                <w:sz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A5" w:rsidRPr="00591B73" w:rsidRDefault="009F61A5" w:rsidP="00F2502B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9F61A5" w:rsidRPr="00591B73" w:rsidRDefault="009F61A5" w:rsidP="009F61A5">
      <w:pPr>
        <w:spacing w:before="120"/>
        <w:jc w:val="both"/>
        <w:rPr>
          <w:sz w:val="20"/>
        </w:rPr>
      </w:pPr>
      <w:r w:rsidRPr="00591B73">
        <w:rPr>
          <w:sz w:val="20"/>
          <w:vertAlign w:val="superscript"/>
        </w:rPr>
        <w:t>1</w:t>
      </w:r>
      <w:r w:rsidRPr="00591B73">
        <w:rPr>
          <w:sz w:val="20"/>
        </w:rPr>
        <w:t xml:space="preserve"> Код функціональної класифікації видатків та кредитування бюджету вказується лише у випадку, коли бюджетна програма не поділяється на підпрограми.</w:t>
      </w:r>
    </w:p>
    <w:p w:rsidR="009F61A5" w:rsidRPr="00591B73" w:rsidRDefault="009F61A5" w:rsidP="009F61A5">
      <w:pPr>
        <w:spacing w:before="120"/>
        <w:jc w:val="both"/>
        <w:rPr>
          <w:sz w:val="20"/>
        </w:rPr>
      </w:pPr>
      <w:r w:rsidRPr="00591B73">
        <w:rPr>
          <w:sz w:val="20"/>
          <w:vertAlign w:val="superscript"/>
        </w:rPr>
        <w:t>2</w:t>
      </w:r>
      <w:r w:rsidRPr="00591B73">
        <w:rPr>
          <w:sz w:val="20"/>
        </w:rPr>
        <w:t xml:space="preserve"> Пункт 11 заповнюється тільки для затверджених у місцевому бюджеті видатків/надання кредитів на реалізацію інвестиційних проектів (програм).</w:t>
      </w:r>
    </w:p>
    <w:p w:rsidR="009F61A5" w:rsidRPr="00591B73" w:rsidRDefault="009F61A5" w:rsidP="009F61A5">
      <w:pPr>
        <w:spacing w:before="120"/>
        <w:jc w:val="both"/>
        <w:rPr>
          <w:sz w:val="20"/>
        </w:rPr>
      </w:pPr>
      <w:r w:rsidRPr="00591B73">
        <w:rPr>
          <w:sz w:val="20"/>
          <w:vertAlign w:val="superscript"/>
        </w:rPr>
        <w:t>3</w:t>
      </w:r>
      <w:r w:rsidRPr="00591B73">
        <w:rPr>
          <w:sz w:val="20"/>
        </w:rPr>
        <w:t xml:space="preserve"> Прогноз видатків до кінця реалізації інвестиційного проекту зазначається з розбивкою за роками.</w:t>
      </w:r>
    </w:p>
    <w:p w:rsidR="009F61A5" w:rsidRDefault="009F61A5" w:rsidP="009F61A5">
      <w:pPr>
        <w:spacing w:before="120"/>
        <w:rPr>
          <w:sz w:val="20"/>
        </w:rPr>
      </w:pPr>
    </w:p>
    <w:p w:rsidR="009F61A5" w:rsidRPr="00591B73" w:rsidRDefault="009F61A5" w:rsidP="009F61A5">
      <w:pPr>
        <w:rPr>
          <w:sz w:val="20"/>
        </w:rPr>
      </w:pPr>
    </w:p>
    <w:p w:rsidR="009F61A5" w:rsidRPr="00591B73" w:rsidRDefault="009F61A5" w:rsidP="009F61A5">
      <w:pPr>
        <w:rPr>
          <w:sz w:val="20"/>
        </w:rPr>
      </w:pPr>
      <w:r w:rsidRPr="00591B73">
        <w:rPr>
          <w:color w:val="000000"/>
          <w:spacing w:val="-12"/>
          <w:sz w:val="20"/>
        </w:rPr>
        <w:t xml:space="preserve">        </w:t>
      </w:r>
    </w:p>
    <w:tbl>
      <w:tblPr>
        <w:tblW w:w="11250" w:type="dxa"/>
        <w:tblLook w:val="0000"/>
      </w:tblPr>
      <w:tblGrid>
        <w:gridCol w:w="3370"/>
        <w:gridCol w:w="3402"/>
        <w:gridCol w:w="4478"/>
      </w:tblGrid>
      <w:tr w:rsidR="009F61A5" w:rsidRPr="00A265CF" w:rsidTr="00F2502B">
        <w:trPr>
          <w:trHeight w:val="1010"/>
        </w:trPr>
        <w:tc>
          <w:tcPr>
            <w:tcW w:w="1498" w:type="pct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bCs/>
                <w:lang w:val="uk-UA"/>
              </w:rPr>
            </w:pPr>
          </w:p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bCs/>
                <w:sz w:val="22"/>
                <w:szCs w:val="22"/>
                <w:lang w:val="uk-UA"/>
              </w:rPr>
              <w:t xml:space="preserve">Голова </w:t>
            </w:r>
            <w:proofErr w:type="spellStart"/>
            <w:r w:rsidRPr="00A265CF">
              <w:rPr>
                <w:bCs/>
                <w:sz w:val="22"/>
                <w:szCs w:val="22"/>
                <w:lang w:val="uk-UA"/>
              </w:rPr>
              <w:t>Чечельницької</w:t>
            </w:r>
            <w:proofErr w:type="spellEnd"/>
            <w:r w:rsidRPr="00A265CF">
              <w:rPr>
                <w:bCs/>
                <w:sz w:val="22"/>
                <w:szCs w:val="22"/>
                <w:lang w:val="uk-UA"/>
              </w:rPr>
              <w:t xml:space="preserve"> РДА</w:t>
            </w:r>
            <w:r w:rsidRPr="00A265C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12" w:type="pct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</w:t>
            </w:r>
            <w:r w:rsidRPr="00A265CF">
              <w:rPr>
                <w:lang w:val="uk-UA"/>
              </w:rPr>
              <w:br/>
              <w:t> </w:t>
            </w:r>
            <w:r w:rsidRPr="00A265CF">
              <w:rPr>
                <w:lang w:val="uk-UA"/>
              </w:rPr>
              <w:br/>
              <w:t>___________________</w:t>
            </w:r>
            <w:r w:rsidRPr="00A265CF">
              <w:rPr>
                <w:lang w:val="uk-UA"/>
              </w:rPr>
              <w:br/>
            </w:r>
            <w:r w:rsidRPr="00A265CF">
              <w:rPr>
                <w:sz w:val="20"/>
                <w:szCs w:val="20"/>
                <w:lang w:val="uk-UA"/>
              </w:rPr>
              <w:t xml:space="preserve">(підпис) </w:t>
            </w:r>
          </w:p>
        </w:tc>
        <w:tc>
          <w:tcPr>
            <w:tcW w:w="1991" w:type="pct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  <w:r w:rsidRPr="00A265CF">
              <w:rPr>
                <w:lang w:val="uk-UA"/>
              </w:rPr>
              <w:t> </w:t>
            </w:r>
            <w:r w:rsidRPr="00A265CF">
              <w:rPr>
                <w:lang w:val="uk-UA"/>
              </w:rPr>
              <w:br/>
              <w:t> </w:t>
            </w:r>
            <w:r w:rsidRPr="00A265CF">
              <w:rPr>
                <w:lang w:val="uk-UA"/>
              </w:rPr>
              <w:br/>
            </w:r>
            <w:r w:rsidRPr="00A265CF">
              <w:rPr>
                <w:u w:val="single"/>
                <w:lang w:val="uk-UA"/>
              </w:rPr>
              <w:t>С.М.</w:t>
            </w:r>
            <w:proofErr w:type="spellStart"/>
            <w:r w:rsidRPr="00A265CF">
              <w:rPr>
                <w:u w:val="single"/>
                <w:lang w:val="uk-UA"/>
              </w:rPr>
              <w:t>Пустовий</w:t>
            </w:r>
            <w:proofErr w:type="spellEnd"/>
            <w:r w:rsidRPr="00A265CF">
              <w:rPr>
                <w:u w:val="single"/>
                <w:lang w:val="uk-UA"/>
              </w:rPr>
              <w:br/>
            </w:r>
            <w:r w:rsidRPr="00A265CF">
              <w:rPr>
                <w:sz w:val="20"/>
                <w:szCs w:val="20"/>
                <w:lang w:val="uk-UA"/>
              </w:rPr>
              <w:t xml:space="preserve">(ініціали та прізвище) </w:t>
            </w:r>
          </w:p>
        </w:tc>
      </w:tr>
      <w:tr w:rsidR="009F61A5" w:rsidRPr="00A265CF" w:rsidTr="00F2502B">
        <w:trPr>
          <w:trHeight w:val="256"/>
        </w:trPr>
        <w:tc>
          <w:tcPr>
            <w:tcW w:w="5000" w:type="pct"/>
            <w:gridSpan w:val="3"/>
            <w:shd w:val="clear" w:color="auto" w:fill="auto"/>
          </w:tcPr>
          <w:p w:rsidR="009F61A5" w:rsidRPr="00A265CF" w:rsidRDefault="009F61A5" w:rsidP="00F2502B">
            <w:pPr>
              <w:pStyle w:val="ad"/>
              <w:jc w:val="both"/>
              <w:rPr>
                <w:lang w:val="uk-UA"/>
              </w:rPr>
            </w:pPr>
          </w:p>
        </w:tc>
      </w:tr>
      <w:tr w:rsidR="009F61A5" w:rsidRPr="00B82D7A" w:rsidTr="00F2502B">
        <w:trPr>
          <w:trHeight w:val="242"/>
        </w:trPr>
        <w:tc>
          <w:tcPr>
            <w:tcW w:w="5000" w:type="pct"/>
            <w:gridSpan w:val="3"/>
            <w:shd w:val="clear" w:color="auto" w:fill="auto"/>
          </w:tcPr>
          <w:p w:rsidR="009F61A5" w:rsidRPr="00A265CF" w:rsidRDefault="009F61A5" w:rsidP="00F2502B">
            <w:pPr>
              <w:pStyle w:val="ad"/>
              <w:rPr>
                <w:lang w:val="uk-UA"/>
              </w:rPr>
            </w:pPr>
            <w:r w:rsidRPr="00A265CF">
              <w:rPr>
                <w:b/>
                <w:bCs/>
                <w:sz w:val="22"/>
                <w:szCs w:val="22"/>
                <w:lang w:val="uk-UA"/>
              </w:rPr>
              <w:t>Погоджено:</w:t>
            </w:r>
            <w:r w:rsidRPr="00A265CF">
              <w:rPr>
                <w:sz w:val="22"/>
                <w:szCs w:val="22"/>
                <w:lang w:val="uk-UA"/>
              </w:rPr>
              <w:t> </w:t>
            </w:r>
          </w:p>
        </w:tc>
      </w:tr>
      <w:tr w:rsidR="009F61A5" w:rsidRPr="00B82D7A" w:rsidTr="00F2502B">
        <w:trPr>
          <w:trHeight w:val="740"/>
        </w:trPr>
        <w:tc>
          <w:tcPr>
            <w:tcW w:w="1498" w:type="pct"/>
            <w:shd w:val="clear" w:color="auto" w:fill="auto"/>
          </w:tcPr>
          <w:p w:rsidR="009F61A5" w:rsidRPr="00A265CF" w:rsidRDefault="009F61A5" w:rsidP="00F2502B">
            <w:pPr>
              <w:pStyle w:val="ad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Начальник  </w:t>
            </w:r>
            <w:r w:rsidRPr="00A265CF">
              <w:rPr>
                <w:sz w:val="22"/>
                <w:szCs w:val="22"/>
                <w:lang w:val="uk-UA"/>
              </w:rPr>
              <w:t xml:space="preserve">фінансового управління </w:t>
            </w:r>
            <w:proofErr w:type="spellStart"/>
            <w:r w:rsidRPr="00A265CF">
              <w:rPr>
                <w:sz w:val="22"/>
                <w:szCs w:val="22"/>
                <w:lang w:val="uk-UA"/>
              </w:rPr>
              <w:t>Чечельницької</w:t>
            </w:r>
            <w:proofErr w:type="spellEnd"/>
            <w:r w:rsidRPr="00A265CF">
              <w:rPr>
                <w:sz w:val="22"/>
                <w:szCs w:val="22"/>
                <w:lang w:val="uk-UA"/>
              </w:rPr>
              <w:t xml:space="preserve"> РДА </w:t>
            </w:r>
          </w:p>
        </w:tc>
        <w:tc>
          <w:tcPr>
            <w:tcW w:w="1512" w:type="pct"/>
            <w:shd w:val="clear" w:color="auto" w:fill="auto"/>
          </w:tcPr>
          <w:p w:rsidR="009F61A5" w:rsidRPr="00A265CF" w:rsidRDefault="009F61A5" w:rsidP="00F2502B">
            <w:pPr>
              <w:pStyle w:val="ad"/>
              <w:rPr>
                <w:lang w:val="uk-UA"/>
              </w:rPr>
            </w:pPr>
            <w:r w:rsidRPr="00A265CF">
              <w:rPr>
                <w:lang w:val="uk-UA"/>
              </w:rPr>
              <w:t> </w:t>
            </w:r>
            <w:r w:rsidRPr="00A265CF">
              <w:rPr>
                <w:lang w:val="uk-UA"/>
              </w:rPr>
              <w:br/>
              <w:t>___________________</w:t>
            </w:r>
            <w:r w:rsidRPr="00A265CF">
              <w:rPr>
                <w:lang w:val="uk-UA"/>
              </w:rPr>
              <w:br/>
            </w:r>
            <w:r w:rsidRPr="00A265CF">
              <w:rPr>
                <w:sz w:val="20"/>
                <w:szCs w:val="20"/>
                <w:lang w:val="uk-UA"/>
              </w:rPr>
              <w:t xml:space="preserve">(підпис) </w:t>
            </w:r>
          </w:p>
        </w:tc>
        <w:tc>
          <w:tcPr>
            <w:tcW w:w="1991" w:type="pct"/>
            <w:shd w:val="clear" w:color="auto" w:fill="auto"/>
          </w:tcPr>
          <w:p w:rsidR="009F61A5" w:rsidRPr="00A265CF" w:rsidRDefault="009F61A5" w:rsidP="00F2502B">
            <w:pPr>
              <w:pStyle w:val="ad"/>
              <w:rPr>
                <w:lang w:val="uk-UA"/>
              </w:rPr>
            </w:pPr>
            <w:r w:rsidRPr="00A265CF">
              <w:rPr>
                <w:lang w:val="uk-UA"/>
              </w:rPr>
              <w:t> </w:t>
            </w:r>
            <w:r w:rsidRPr="00A265CF">
              <w:rPr>
                <w:lang w:val="uk-UA"/>
              </w:rPr>
              <w:br/>
            </w:r>
            <w:r w:rsidRPr="00A265CF">
              <w:rPr>
                <w:u w:val="single"/>
                <w:lang w:val="uk-UA"/>
              </w:rPr>
              <w:t>Н.О.</w:t>
            </w:r>
            <w:proofErr w:type="spellStart"/>
            <w:r w:rsidRPr="00A265CF">
              <w:rPr>
                <w:u w:val="single"/>
                <w:lang w:val="uk-UA"/>
              </w:rPr>
              <w:t>Решетник</w:t>
            </w:r>
            <w:proofErr w:type="spellEnd"/>
            <w:r w:rsidRPr="00A265CF">
              <w:rPr>
                <w:lang w:val="uk-UA"/>
              </w:rPr>
              <w:br/>
            </w:r>
            <w:r w:rsidRPr="00A265CF">
              <w:rPr>
                <w:sz w:val="20"/>
                <w:szCs w:val="20"/>
                <w:lang w:val="uk-UA"/>
              </w:rPr>
              <w:t xml:space="preserve">(ініціали та прізвище) </w:t>
            </w:r>
          </w:p>
        </w:tc>
      </w:tr>
    </w:tbl>
    <w:p w:rsidR="009F61A5" w:rsidRDefault="009F61A5" w:rsidP="009F61A5">
      <w:pPr>
        <w:jc w:val="both"/>
      </w:pPr>
    </w:p>
    <w:p w:rsidR="009F61A5" w:rsidRPr="00A364DF" w:rsidRDefault="009F61A5" w:rsidP="009F61A5">
      <w:pPr>
        <w:rPr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9F61A5" w:rsidRDefault="009F61A5" w:rsidP="009F61A5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sz w:val="28"/>
          <w:szCs w:val="28"/>
        </w:rPr>
      </w:pPr>
    </w:p>
    <w:p w:rsidR="00371892" w:rsidRDefault="00371892"/>
    <w:sectPr w:rsidR="00371892" w:rsidSect="0058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5D8"/>
    <w:rsid w:val="00371892"/>
    <w:rsid w:val="005355D8"/>
    <w:rsid w:val="005820F6"/>
    <w:rsid w:val="00737FD3"/>
    <w:rsid w:val="009F61A5"/>
    <w:rsid w:val="00D4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F61A5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9F61A5"/>
    <w:pPr>
      <w:keepNext/>
      <w:jc w:val="both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1A5"/>
    <w:rPr>
      <w:rFonts w:ascii="Times New Roman" w:eastAsia="Times New Roman" w:hAnsi="Times New Roman" w:cs="Times New Roman"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F61A5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61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ody Text Indent"/>
    <w:basedOn w:val="a"/>
    <w:link w:val="a4"/>
    <w:rsid w:val="009F61A5"/>
    <w:pPr>
      <w:ind w:firstLine="1080"/>
      <w:jc w:val="both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9F61A5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5">
    <w:name w:val="header"/>
    <w:basedOn w:val="a"/>
    <w:link w:val="a6"/>
    <w:rsid w:val="009F61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F61A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caption"/>
    <w:basedOn w:val="a"/>
    <w:next w:val="a"/>
    <w:qFormat/>
    <w:rsid w:val="009F61A5"/>
    <w:pPr>
      <w:jc w:val="center"/>
    </w:pPr>
    <w:rPr>
      <w:b/>
      <w:i/>
      <w:color w:val="000000"/>
      <w:spacing w:val="100"/>
      <w:sz w:val="28"/>
    </w:rPr>
  </w:style>
  <w:style w:type="paragraph" w:styleId="a8">
    <w:name w:val="Body Text"/>
    <w:basedOn w:val="a"/>
    <w:link w:val="a9"/>
    <w:rsid w:val="009F61A5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9F61A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6">
    <w:name w:val="rvps6"/>
    <w:basedOn w:val="a"/>
    <w:rsid w:val="009F61A5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9F61A5"/>
  </w:style>
  <w:style w:type="paragraph" w:styleId="aa">
    <w:name w:val="Balloon Text"/>
    <w:basedOn w:val="a"/>
    <w:link w:val="ab"/>
    <w:uiPriority w:val="99"/>
    <w:semiHidden/>
    <w:unhideWhenUsed/>
    <w:rsid w:val="009F61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61A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9">
    <w:name w:val="rvts9"/>
    <w:basedOn w:val="a0"/>
    <w:rsid w:val="009F61A5"/>
  </w:style>
  <w:style w:type="character" w:customStyle="1" w:styleId="apple-converted-space">
    <w:name w:val="apple-converted-space"/>
    <w:basedOn w:val="a0"/>
    <w:rsid w:val="009F61A5"/>
  </w:style>
  <w:style w:type="character" w:styleId="ac">
    <w:name w:val="Hyperlink"/>
    <w:basedOn w:val="a0"/>
    <w:uiPriority w:val="99"/>
    <w:semiHidden/>
    <w:unhideWhenUsed/>
    <w:rsid w:val="009F61A5"/>
    <w:rPr>
      <w:color w:val="0000FF"/>
      <w:u w:val="single"/>
    </w:rPr>
  </w:style>
  <w:style w:type="paragraph" w:styleId="ad">
    <w:name w:val="Normal (Web)"/>
    <w:aliases w:val="Обычный (Web)"/>
    <w:basedOn w:val="a"/>
    <w:uiPriority w:val="99"/>
    <w:rsid w:val="009F61A5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11">
    <w:name w:val="Обычный1"/>
    <w:rsid w:val="009F61A5"/>
    <w:pPr>
      <w:widowControl w:val="0"/>
      <w:spacing w:after="0" w:line="280" w:lineRule="auto"/>
      <w:ind w:left="40"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semiHidden/>
    <w:rsid w:val="009F6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9F61A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14">
    <w:name w:val="rvps14"/>
    <w:basedOn w:val="a"/>
    <w:rsid w:val="009F61A5"/>
    <w:pPr>
      <w:spacing w:before="100" w:beforeAutospacing="1" w:after="100" w:afterAutospacing="1"/>
    </w:pPr>
    <w:rPr>
      <w:lang w:val="ru-RU"/>
    </w:rPr>
  </w:style>
  <w:style w:type="paragraph" w:customStyle="1" w:styleId="21">
    <w:name w:val="Обычный2"/>
    <w:rsid w:val="009F61A5"/>
    <w:pPr>
      <w:widowControl w:val="0"/>
      <w:spacing w:after="0" w:line="280" w:lineRule="auto"/>
      <w:ind w:left="40"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9F61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61A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31">
    <w:name w:val="Обычный3"/>
    <w:rsid w:val="009F61A5"/>
    <w:pPr>
      <w:widowControl w:val="0"/>
      <w:spacing w:after="0" w:line="280" w:lineRule="auto"/>
      <w:ind w:left="40"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4">
    <w:name w:val="Обычный4"/>
    <w:rsid w:val="009F61A5"/>
    <w:pPr>
      <w:widowControl w:val="0"/>
      <w:spacing w:after="0" w:line="280" w:lineRule="auto"/>
      <w:ind w:left="40"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5">
    <w:name w:val="Обычный5"/>
    <w:rsid w:val="009F61A5"/>
    <w:pPr>
      <w:widowControl w:val="0"/>
      <w:spacing w:after="0" w:line="280" w:lineRule="auto"/>
      <w:ind w:left="40"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F61A5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9F61A5"/>
    <w:pPr>
      <w:keepNext/>
      <w:jc w:val="both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1A5"/>
    <w:rPr>
      <w:rFonts w:ascii="Times New Roman" w:eastAsia="Times New Roman" w:hAnsi="Times New Roman" w:cs="Times New Roman"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F61A5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61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ody Text Indent"/>
    <w:basedOn w:val="a"/>
    <w:link w:val="a4"/>
    <w:rsid w:val="009F61A5"/>
    <w:pPr>
      <w:ind w:firstLine="1080"/>
      <w:jc w:val="both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9F61A5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5">
    <w:name w:val="header"/>
    <w:basedOn w:val="a"/>
    <w:link w:val="a6"/>
    <w:rsid w:val="009F61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F61A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caption"/>
    <w:basedOn w:val="a"/>
    <w:next w:val="a"/>
    <w:qFormat/>
    <w:rsid w:val="009F61A5"/>
    <w:pPr>
      <w:jc w:val="center"/>
    </w:pPr>
    <w:rPr>
      <w:b/>
      <w:i/>
      <w:color w:val="000000"/>
      <w:spacing w:val="100"/>
      <w:sz w:val="28"/>
    </w:rPr>
  </w:style>
  <w:style w:type="paragraph" w:styleId="a8">
    <w:name w:val="Body Text"/>
    <w:basedOn w:val="a"/>
    <w:link w:val="a9"/>
    <w:rsid w:val="009F61A5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9F61A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6">
    <w:name w:val="rvps6"/>
    <w:basedOn w:val="a"/>
    <w:rsid w:val="009F61A5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9F61A5"/>
  </w:style>
  <w:style w:type="paragraph" w:styleId="aa">
    <w:name w:val="Balloon Text"/>
    <w:basedOn w:val="a"/>
    <w:link w:val="ab"/>
    <w:uiPriority w:val="99"/>
    <w:semiHidden/>
    <w:unhideWhenUsed/>
    <w:rsid w:val="009F61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61A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9">
    <w:name w:val="rvts9"/>
    <w:basedOn w:val="a0"/>
    <w:rsid w:val="009F61A5"/>
  </w:style>
  <w:style w:type="character" w:customStyle="1" w:styleId="apple-converted-space">
    <w:name w:val="apple-converted-space"/>
    <w:basedOn w:val="a0"/>
    <w:rsid w:val="009F61A5"/>
  </w:style>
  <w:style w:type="character" w:styleId="ac">
    <w:name w:val="Hyperlink"/>
    <w:basedOn w:val="a0"/>
    <w:uiPriority w:val="99"/>
    <w:semiHidden/>
    <w:unhideWhenUsed/>
    <w:rsid w:val="009F61A5"/>
    <w:rPr>
      <w:color w:val="0000FF"/>
      <w:u w:val="single"/>
    </w:rPr>
  </w:style>
  <w:style w:type="paragraph" w:styleId="ad">
    <w:name w:val="Normal (Web)"/>
    <w:aliases w:val="Обычный (Web)"/>
    <w:basedOn w:val="a"/>
    <w:uiPriority w:val="99"/>
    <w:rsid w:val="009F61A5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11">
    <w:name w:val="Обычный1"/>
    <w:rsid w:val="009F61A5"/>
    <w:pPr>
      <w:widowControl w:val="0"/>
      <w:spacing w:after="0" w:line="280" w:lineRule="auto"/>
      <w:ind w:left="40"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semiHidden/>
    <w:rsid w:val="009F6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9F61A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14">
    <w:name w:val="rvps14"/>
    <w:basedOn w:val="a"/>
    <w:rsid w:val="009F61A5"/>
    <w:pPr>
      <w:spacing w:before="100" w:beforeAutospacing="1" w:after="100" w:afterAutospacing="1"/>
    </w:pPr>
    <w:rPr>
      <w:lang w:val="ru-RU"/>
    </w:rPr>
  </w:style>
  <w:style w:type="paragraph" w:customStyle="1" w:styleId="21">
    <w:name w:val="Обычный2"/>
    <w:rsid w:val="009F61A5"/>
    <w:pPr>
      <w:widowControl w:val="0"/>
      <w:spacing w:after="0" w:line="280" w:lineRule="auto"/>
      <w:ind w:left="40"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9F61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61A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31">
    <w:name w:val="Обычный3"/>
    <w:rsid w:val="009F61A5"/>
    <w:pPr>
      <w:widowControl w:val="0"/>
      <w:spacing w:after="0" w:line="280" w:lineRule="auto"/>
      <w:ind w:left="40"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4">
    <w:name w:val="Обычный4"/>
    <w:rsid w:val="009F61A5"/>
    <w:pPr>
      <w:widowControl w:val="0"/>
      <w:spacing w:after="0" w:line="280" w:lineRule="auto"/>
      <w:ind w:left="40"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5">
    <w:name w:val="Обычный5"/>
    <w:rsid w:val="009F61A5"/>
    <w:pPr>
      <w:widowControl w:val="0"/>
      <w:spacing w:after="0" w:line="280" w:lineRule="auto"/>
      <w:ind w:left="40"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7A491-37BA-4BB2-9F70-22DB942E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3545</Words>
  <Characters>20211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2017-08-10T07:09:00Z</dcterms:created>
  <dcterms:modified xsi:type="dcterms:W3CDTF">2017-08-10T07:09:00Z</dcterms:modified>
</cp:coreProperties>
</file>