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50" w:rsidRDefault="00126050" w:rsidP="00126050">
      <w:pPr>
        <w:pStyle w:val="a4"/>
        <w:rPr>
          <w:rFonts w:ascii="Times New Roman" w:hAnsi="Times New Roman" w:cs="Times New Roman"/>
          <w:szCs w:val="28"/>
        </w:rPr>
      </w:pPr>
    </w:p>
    <w:p w:rsidR="00126050" w:rsidRDefault="00126050" w:rsidP="0012605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szCs w:val="28"/>
        </w:rPr>
      </w:pPr>
      <w:r>
        <w:rPr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5" o:title=""/>
          </v:shape>
          <o:OLEObject Type="Embed" ProgID="Word.Picture.8" ShapeID="_x0000_i1025" DrawAspect="Content" ObjectID="_1648712383" r:id="rId6"/>
        </w:object>
      </w:r>
    </w:p>
    <w:p w:rsidR="00126050" w:rsidRPr="00126050" w:rsidRDefault="00126050" w:rsidP="00126050">
      <w:pPr>
        <w:pStyle w:val="a4"/>
        <w:ind w:right="-2"/>
        <w:rPr>
          <w:rFonts w:ascii="Times New Roman" w:hAnsi="Times New Roman" w:cs="Times New Roman"/>
          <w:bCs/>
          <w:color w:val="000000"/>
          <w:spacing w:val="8"/>
          <w:szCs w:val="28"/>
        </w:rPr>
      </w:pPr>
      <w:r w:rsidRPr="00126050">
        <w:rPr>
          <w:rFonts w:ascii="Times New Roman" w:hAnsi="Times New Roman" w:cs="Times New Roman"/>
          <w:bCs/>
          <w:color w:val="000000"/>
          <w:spacing w:val="8"/>
          <w:szCs w:val="28"/>
        </w:rPr>
        <w:t>УКРАЇНА</w:t>
      </w:r>
    </w:p>
    <w:p w:rsidR="00126050" w:rsidRPr="00126050" w:rsidRDefault="00126050" w:rsidP="00126050">
      <w:pPr>
        <w:pStyle w:val="10"/>
        <w:outlineLvl w:val="0"/>
        <w:rPr>
          <w:rFonts w:ascii="Times New Roman" w:hAnsi="Times New Roman" w:cs="Times New Roman"/>
          <w:bCs w:val="0"/>
          <w:color w:val="000000"/>
        </w:rPr>
      </w:pPr>
      <w:r w:rsidRPr="00126050">
        <w:rPr>
          <w:rFonts w:ascii="Times New Roman" w:hAnsi="Times New Roman" w:cs="Times New Roman"/>
          <w:bCs w:val="0"/>
          <w:color w:val="000000"/>
        </w:rPr>
        <w:t>ЧЕЧЕЛЬНИЦЬКА РАЙОННА ДЕРЖАВНА АДМІНІСТРАЦІЯ</w:t>
      </w:r>
    </w:p>
    <w:p w:rsidR="00126050" w:rsidRPr="00126050" w:rsidRDefault="00126050" w:rsidP="00126050">
      <w:pPr>
        <w:jc w:val="center"/>
        <w:rPr>
          <w:b/>
          <w:color w:val="000000"/>
          <w:spacing w:val="8"/>
          <w:szCs w:val="28"/>
        </w:rPr>
      </w:pPr>
      <w:r w:rsidRPr="00126050">
        <w:rPr>
          <w:b/>
          <w:color w:val="000000"/>
          <w:spacing w:val="8"/>
          <w:szCs w:val="28"/>
        </w:rPr>
        <w:t>ВІННИЦЬКОЇ ОБЛАСТІ</w:t>
      </w:r>
    </w:p>
    <w:p w:rsidR="00126050" w:rsidRPr="00126050" w:rsidRDefault="00126050" w:rsidP="00126050">
      <w:pPr>
        <w:jc w:val="center"/>
        <w:rPr>
          <w:b/>
          <w:bCs/>
          <w:szCs w:val="28"/>
        </w:rPr>
      </w:pPr>
      <w:r w:rsidRPr="00126050">
        <w:rPr>
          <w:b/>
          <w:bCs/>
          <w:szCs w:val="28"/>
        </w:rPr>
        <w:t xml:space="preserve">КОМІСІЯ </w:t>
      </w:r>
    </w:p>
    <w:p w:rsidR="00126050" w:rsidRPr="00126050" w:rsidRDefault="00126050" w:rsidP="00126050">
      <w:pPr>
        <w:jc w:val="center"/>
        <w:rPr>
          <w:b/>
          <w:bCs/>
          <w:szCs w:val="28"/>
        </w:rPr>
      </w:pPr>
      <w:r w:rsidRPr="00126050">
        <w:rPr>
          <w:b/>
          <w:bCs/>
          <w:szCs w:val="28"/>
        </w:rPr>
        <w:t>З ПИТАНЬ ТЕХНОГЕННО-ЕКОЛОГІЧНОЇ БЕЗПЕКИ</w:t>
      </w:r>
    </w:p>
    <w:p w:rsidR="00126050" w:rsidRPr="00126050" w:rsidRDefault="00126050" w:rsidP="00126050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126050">
        <w:rPr>
          <w:b/>
          <w:bCs/>
          <w:szCs w:val="28"/>
        </w:rPr>
        <w:t>ТА НАДЗВИЧАЙНИХ СИТУАЦІЙ</w:t>
      </w:r>
    </w:p>
    <w:p w:rsidR="00126050" w:rsidRPr="00126050" w:rsidRDefault="00126050" w:rsidP="00126050">
      <w:pPr>
        <w:jc w:val="center"/>
        <w:rPr>
          <w:bCs/>
          <w:color w:val="000000"/>
          <w:spacing w:val="8"/>
        </w:rPr>
      </w:pPr>
      <w:r w:rsidRPr="00126050">
        <w:rPr>
          <w:bCs/>
          <w:color w:val="000000"/>
          <w:spacing w:val="8"/>
        </w:rPr>
        <w:t xml:space="preserve">вул. Героїв Майдану , 31, смт </w:t>
      </w:r>
      <w:proofErr w:type="spellStart"/>
      <w:r w:rsidRPr="00126050">
        <w:rPr>
          <w:bCs/>
          <w:color w:val="000000"/>
          <w:spacing w:val="8"/>
        </w:rPr>
        <w:t>Чечельник</w:t>
      </w:r>
      <w:proofErr w:type="spellEnd"/>
      <w:r w:rsidRPr="00126050">
        <w:rPr>
          <w:bCs/>
          <w:color w:val="000000"/>
          <w:spacing w:val="8"/>
        </w:rPr>
        <w:t xml:space="preserve"> Чечельницького району Вінницької області, 24800,</w:t>
      </w:r>
    </w:p>
    <w:p w:rsidR="00126050" w:rsidRPr="00126050" w:rsidRDefault="00126050" w:rsidP="00126050">
      <w:pPr>
        <w:pStyle w:val="a4"/>
        <w:rPr>
          <w:rFonts w:ascii="Times New Roman" w:hAnsi="Times New Roman" w:cs="Times New Roman"/>
          <w:szCs w:val="28"/>
        </w:rPr>
      </w:pPr>
      <w:proofErr w:type="spellStart"/>
      <w:r w:rsidRPr="00126050">
        <w:rPr>
          <w:rFonts w:ascii="Times New Roman" w:hAnsi="Times New Roman" w:cs="Times New Roman"/>
          <w:bCs/>
          <w:color w:val="000000"/>
          <w:spacing w:val="8"/>
        </w:rPr>
        <w:t>тел</w:t>
      </w:r>
      <w:proofErr w:type="spellEnd"/>
      <w:r w:rsidRPr="00126050">
        <w:rPr>
          <w:rFonts w:ascii="Times New Roman" w:hAnsi="Times New Roman" w:cs="Times New Roman"/>
          <w:bCs/>
          <w:color w:val="000000"/>
          <w:spacing w:val="8"/>
        </w:rPr>
        <w:t>. 2-12-05, 2-14-63, факс 2-11-53, 2-10-73</w:t>
      </w:r>
    </w:p>
    <w:p w:rsidR="00126050" w:rsidRPr="001012B5" w:rsidRDefault="00CC073B" w:rsidP="00126050">
      <w:pPr>
        <w:pStyle w:val="a4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</w:rPr>
        <w:t xml:space="preserve">ВИТЯГ  З  </w:t>
      </w:r>
      <w:r w:rsidR="00126050" w:rsidRPr="00126050">
        <w:rPr>
          <w:rFonts w:ascii="Times New Roman" w:hAnsi="Times New Roman" w:cs="Times New Roman"/>
          <w:szCs w:val="28"/>
        </w:rPr>
        <w:t>П Р О Т О К О Л</w:t>
      </w:r>
      <w:r>
        <w:rPr>
          <w:rFonts w:ascii="Times New Roman" w:hAnsi="Times New Roman" w:cs="Times New Roman"/>
          <w:szCs w:val="28"/>
        </w:rPr>
        <w:t xml:space="preserve">У </w:t>
      </w:r>
      <w:r w:rsidR="00126050" w:rsidRPr="00126050">
        <w:rPr>
          <w:rFonts w:ascii="Times New Roman" w:hAnsi="Times New Roman" w:cs="Times New Roman"/>
          <w:szCs w:val="28"/>
        </w:rPr>
        <w:t xml:space="preserve"> № </w:t>
      </w:r>
      <w:r w:rsidR="008A3373">
        <w:rPr>
          <w:rFonts w:ascii="Times New Roman" w:hAnsi="Times New Roman" w:cs="Times New Roman"/>
          <w:szCs w:val="28"/>
        </w:rPr>
        <w:t>30</w:t>
      </w:r>
      <w:bookmarkStart w:id="0" w:name="_GoBack"/>
      <w:bookmarkEnd w:id="0"/>
    </w:p>
    <w:p w:rsidR="00126050" w:rsidRPr="001012B5" w:rsidRDefault="00126050" w:rsidP="00126050">
      <w:pPr>
        <w:jc w:val="center"/>
        <w:rPr>
          <w:sz w:val="28"/>
          <w:szCs w:val="28"/>
        </w:rPr>
      </w:pPr>
      <w:r w:rsidRPr="001012B5">
        <w:rPr>
          <w:sz w:val="28"/>
          <w:szCs w:val="28"/>
        </w:rPr>
        <w:t>позачергового засідання районної  комісії з питань техногенно-екологічної безпеки</w:t>
      </w:r>
    </w:p>
    <w:p w:rsidR="00126050" w:rsidRPr="001012B5" w:rsidRDefault="00126050" w:rsidP="00126050">
      <w:pPr>
        <w:jc w:val="center"/>
        <w:rPr>
          <w:sz w:val="28"/>
          <w:szCs w:val="28"/>
        </w:rPr>
      </w:pPr>
      <w:r w:rsidRPr="001012B5">
        <w:rPr>
          <w:sz w:val="28"/>
          <w:szCs w:val="28"/>
        </w:rPr>
        <w:t xml:space="preserve">та надзвичайних ситуацій </w:t>
      </w:r>
    </w:p>
    <w:p w:rsidR="00126050" w:rsidRDefault="00126050" w:rsidP="001260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8A3373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"  </w:t>
      </w:r>
      <w:r w:rsidR="009D4382">
        <w:rPr>
          <w:b/>
          <w:sz w:val="26"/>
          <w:szCs w:val="26"/>
        </w:rPr>
        <w:t>квітня</w:t>
      </w:r>
      <w:r>
        <w:rPr>
          <w:b/>
          <w:sz w:val="26"/>
          <w:szCs w:val="26"/>
        </w:rPr>
        <w:t xml:space="preserve">  20</w:t>
      </w:r>
      <w:r w:rsidRPr="00C6137E">
        <w:rPr>
          <w:b/>
          <w:sz w:val="26"/>
          <w:szCs w:val="26"/>
          <w:lang w:val="ru-RU"/>
        </w:rPr>
        <w:t>20</w:t>
      </w:r>
      <w:r>
        <w:rPr>
          <w:b/>
          <w:sz w:val="26"/>
          <w:szCs w:val="26"/>
        </w:rPr>
        <w:t xml:space="preserve"> року                                                                        смт. </w:t>
      </w:r>
      <w:proofErr w:type="spellStart"/>
      <w:r>
        <w:rPr>
          <w:b/>
          <w:sz w:val="26"/>
          <w:szCs w:val="26"/>
        </w:rPr>
        <w:t>Чечельник</w:t>
      </w:r>
      <w:proofErr w:type="spellEnd"/>
      <w:r>
        <w:rPr>
          <w:b/>
          <w:sz w:val="26"/>
          <w:szCs w:val="26"/>
        </w:rPr>
        <w:t xml:space="preserve"> </w:t>
      </w:r>
    </w:p>
    <w:p w:rsidR="00126050" w:rsidRPr="007A13CB" w:rsidRDefault="00126050" w:rsidP="0012605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26050" w:rsidRPr="008A3373" w:rsidRDefault="00126050" w:rsidP="00126050">
      <w:pPr>
        <w:ind w:firstLine="720"/>
        <w:jc w:val="both"/>
        <w:rPr>
          <w:bCs/>
          <w:sz w:val="28"/>
          <w:szCs w:val="28"/>
        </w:rPr>
      </w:pPr>
      <w:r w:rsidRPr="008A3373">
        <w:rPr>
          <w:b/>
          <w:bCs/>
          <w:sz w:val="28"/>
          <w:szCs w:val="28"/>
        </w:rPr>
        <w:t>Головував</w:t>
      </w:r>
      <w:r w:rsidRPr="008A3373">
        <w:rPr>
          <w:bCs/>
          <w:sz w:val="28"/>
          <w:szCs w:val="28"/>
        </w:rPr>
        <w:t>: перший заступник голови районної державної адміністрації, заступник голови  комісії  Савчук В.В.</w:t>
      </w:r>
    </w:p>
    <w:p w:rsidR="00126050" w:rsidRDefault="00126050" w:rsidP="00126050">
      <w:pPr>
        <w:spacing w:before="120"/>
        <w:ind w:firstLine="720"/>
        <w:jc w:val="both"/>
        <w:rPr>
          <w:sz w:val="28"/>
          <w:szCs w:val="28"/>
        </w:rPr>
      </w:pPr>
      <w:r w:rsidRPr="00D25AFD">
        <w:rPr>
          <w:b/>
          <w:bCs/>
          <w:sz w:val="28"/>
          <w:szCs w:val="28"/>
        </w:rPr>
        <w:t>Присутні</w:t>
      </w:r>
      <w:r w:rsidRPr="00D25AFD">
        <w:rPr>
          <w:bCs/>
          <w:sz w:val="28"/>
          <w:szCs w:val="28"/>
        </w:rPr>
        <w:t xml:space="preserve">: </w:t>
      </w:r>
      <w:r w:rsidRPr="00D25AFD">
        <w:rPr>
          <w:sz w:val="28"/>
          <w:szCs w:val="28"/>
        </w:rPr>
        <w:t>члени  комісії  з питань ТЕБ та НС (за списком)</w:t>
      </w:r>
      <w:r>
        <w:rPr>
          <w:sz w:val="28"/>
          <w:szCs w:val="28"/>
          <w:lang w:val="ru-RU"/>
        </w:rPr>
        <w:t>, ч</w:t>
      </w:r>
      <w:r>
        <w:rPr>
          <w:sz w:val="28"/>
          <w:szCs w:val="28"/>
        </w:rPr>
        <w:t xml:space="preserve">лени районного оперативного штабу  з питань  запобігання  занесенню  та поширенню на території районну гострої респіраторної хвороби,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 2019 -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D25AFD">
        <w:rPr>
          <w:sz w:val="28"/>
          <w:szCs w:val="28"/>
        </w:rPr>
        <w:t>.</w:t>
      </w:r>
    </w:p>
    <w:p w:rsidR="00126050" w:rsidRPr="005C7141" w:rsidRDefault="00126050" w:rsidP="008A33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141">
        <w:rPr>
          <w:rFonts w:eastAsiaTheme="minorHAnsi"/>
          <w:sz w:val="28"/>
          <w:szCs w:val="28"/>
          <w:lang w:eastAsia="en-US"/>
        </w:rPr>
        <w:t xml:space="preserve">      </w:t>
      </w:r>
    </w:p>
    <w:p w:rsidR="006E487F" w:rsidRDefault="00126050" w:rsidP="001260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25AFD">
        <w:rPr>
          <w:b/>
          <w:sz w:val="28"/>
          <w:szCs w:val="28"/>
        </w:rPr>
        <w:t xml:space="preserve">І.  </w:t>
      </w:r>
      <w:r w:rsidR="007725DE">
        <w:rPr>
          <w:b/>
          <w:sz w:val="28"/>
          <w:szCs w:val="28"/>
        </w:rPr>
        <w:t xml:space="preserve">Про заборону  функціонування роздрібної  торгівлі на ринках району.  </w:t>
      </w:r>
    </w:p>
    <w:p w:rsidR="007725DE" w:rsidRDefault="007725DE" w:rsidP="0077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25DE">
        <w:rPr>
          <w:sz w:val="28"/>
          <w:szCs w:val="28"/>
        </w:rPr>
        <w:t xml:space="preserve">СЛУХАЛИ: </w:t>
      </w:r>
      <w:r>
        <w:rPr>
          <w:sz w:val="28"/>
          <w:szCs w:val="28"/>
        </w:rPr>
        <w:t xml:space="preserve">Першого заступника голови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 райдержадміністрації  Савчука В.В.</w:t>
      </w:r>
    </w:p>
    <w:p w:rsidR="007725DE" w:rsidRPr="007725DE" w:rsidRDefault="007725DE" w:rsidP="007725DE">
      <w:pPr>
        <w:jc w:val="both"/>
        <w:rPr>
          <w:color w:val="000000"/>
          <w:sz w:val="28"/>
          <w:szCs w:val="28"/>
          <w:lang w:bidi="uk-UA"/>
        </w:rPr>
      </w:pPr>
      <w:r>
        <w:rPr>
          <w:sz w:val="28"/>
          <w:szCs w:val="28"/>
        </w:rPr>
        <w:t xml:space="preserve">         </w:t>
      </w:r>
      <w:r w:rsidRPr="007725DE">
        <w:rPr>
          <w:color w:val="000000"/>
          <w:sz w:val="28"/>
          <w:szCs w:val="28"/>
          <w:lang w:bidi="uk-UA"/>
        </w:rPr>
        <w:t xml:space="preserve">В зв’язку з набранням чинності постанови Головного державного санітарного лікаря України від 13.04.2020 року №9 «Про визнання такою, що втратила чинність, постанови Головного державного санітарного лікаря України від ЗО березня 2020 року №5», яка регламентувала роботу продовольчих ринків в умовах карантину, беручи до уваги пояснювальну записку МОЗ України до проекту постанови Кабінету Міністрів України «Про внесення змін до постанови Кабінету Міністрів України від 11 березня 2020 року № 211» щодо можливого обмеження роботи ринків, а також з врахуванням постанови Головного державного санітарного лікаря України від 16.04.2020 року №10 «Щодо протидії </w:t>
      </w:r>
      <w:proofErr w:type="spellStart"/>
      <w:r w:rsidRPr="007725DE">
        <w:rPr>
          <w:color w:val="000000"/>
          <w:sz w:val="28"/>
          <w:szCs w:val="28"/>
          <w:lang w:bidi="uk-UA"/>
        </w:rPr>
        <w:t>коронавірусної</w:t>
      </w:r>
      <w:proofErr w:type="spellEnd"/>
      <w:r w:rsidRPr="007725DE">
        <w:rPr>
          <w:color w:val="000000"/>
          <w:sz w:val="28"/>
          <w:szCs w:val="28"/>
          <w:lang w:bidi="uk-UA"/>
        </w:rPr>
        <w:t xml:space="preserve"> хвороби (СОУЮ-19) в місцях торгівлі» з метою зменшення контактів осіб задля зниження рівня поширення корона вірусної хвороби (СОУЮ-19)</w:t>
      </w:r>
      <w:r>
        <w:rPr>
          <w:color w:val="000000"/>
          <w:sz w:val="28"/>
          <w:szCs w:val="28"/>
          <w:lang w:bidi="uk-UA"/>
        </w:rPr>
        <w:t xml:space="preserve"> необхідно  прийняти відповідне рішення </w:t>
      </w:r>
      <w:r w:rsidRPr="007725DE">
        <w:rPr>
          <w:color w:val="000000"/>
          <w:sz w:val="28"/>
          <w:szCs w:val="28"/>
          <w:lang w:bidi="uk-UA"/>
        </w:rPr>
        <w:t xml:space="preserve"> .</w:t>
      </w:r>
    </w:p>
    <w:p w:rsidR="007725DE" w:rsidRPr="007725DE" w:rsidRDefault="007725DE" w:rsidP="00126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393" w:rsidRDefault="00C20393" w:rsidP="00C20393">
      <w:pPr>
        <w:spacing w:before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СЛУХАЛИ: </w:t>
      </w:r>
      <w:proofErr w:type="spellStart"/>
      <w:r>
        <w:rPr>
          <w:sz w:val="28"/>
          <w:szCs w:val="28"/>
        </w:rPr>
        <w:t>Бурбело</w:t>
      </w:r>
      <w:proofErr w:type="spellEnd"/>
      <w:r>
        <w:rPr>
          <w:sz w:val="28"/>
          <w:szCs w:val="28"/>
        </w:rPr>
        <w:t xml:space="preserve"> А.В. -  </w:t>
      </w:r>
      <w:r w:rsidRPr="005C7141">
        <w:rPr>
          <w:sz w:val="28"/>
          <w:szCs w:val="28"/>
        </w:rPr>
        <w:t xml:space="preserve"> </w:t>
      </w:r>
      <w:r w:rsidRPr="00D25AFD">
        <w:rPr>
          <w:color w:val="000000"/>
          <w:sz w:val="28"/>
          <w:szCs w:val="28"/>
          <w:shd w:val="clear" w:color="auto" w:fill="FFFFFF"/>
        </w:rPr>
        <w:t>заступник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25AFD">
        <w:rPr>
          <w:color w:val="000000"/>
          <w:sz w:val="28"/>
          <w:szCs w:val="28"/>
          <w:shd w:val="clear" w:color="auto" w:fill="FFFFFF"/>
        </w:rPr>
        <w:t xml:space="preserve"> начальника відділу безпечності харчових продуктів та ветеринарної медицини Бершадського міжрайонного  управління </w:t>
      </w:r>
      <w:proofErr w:type="spellStart"/>
      <w:r w:rsidRPr="00D25AFD">
        <w:rPr>
          <w:color w:val="000000"/>
          <w:sz w:val="28"/>
          <w:szCs w:val="28"/>
          <w:shd w:val="clear" w:color="auto" w:fill="FFFFFF"/>
        </w:rPr>
        <w:t>Держпродслужби</w:t>
      </w:r>
      <w:proofErr w:type="spellEnd"/>
      <w:r w:rsidRPr="00D25AFD">
        <w:rPr>
          <w:color w:val="000000"/>
          <w:sz w:val="28"/>
          <w:szCs w:val="28"/>
          <w:shd w:val="clear" w:color="auto" w:fill="FFFFFF"/>
        </w:rPr>
        <w:t xml:space="preserve"> у Вінницькій області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C55BD" w:rsidRDefault="00C20393" w:rsidP="008A33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6E487F">
        <w:rPr>
          <w:sz w:val="28"/>
          <w:szCs w:val="28"/>
        </w:rPr>
        <w:t>Щодо роботи  ринку  в с</w:t>
      </w:r>
      <w:r w:rsidR="008A3373">
        <w:rPr>
          <w:sz w:val="28"/>
          <w:szCs w:val="28"/>
        </w:rPr>
        <w:t xml:space="preserve">елищі </w:t>
      </w:r>
      <w:r w:rsidR="006E4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E487F">
        <w:rPr>
          <w:sz w:val="28"/>
          <w:szCs w:val="28"/>
        </w:rPr>
        <w:t>Чечельник</w:t>
      </w:r>
      <w:proofErr w:type="spellEnd"/>
      <w:r w:rsidR="006E487F">
        <w:rPr>
          <w:sz w:val="28"/>
          <w:szCs w:val="28"/>
        </w:rPr>
        <w:t xml:space="preserve">  довожу  до відома членів  комісії </w:t>
      </w:r>
      <w:r w:rsidR="008A3373">
        <w:rPr>
          <w:sz w:val="28"/>
          <w:szCs w:val="28"/>
        </w:rPr>
        <w:t>що протягом квітня на ньому  не проведено роботу  з покращення   санітарно-епідемічного  стану  та не  вжито  заходів  відповідно до п</w:t>
      </w:r>
      <w:r w:rsidR="008A3373">
        <w:rPr>
          <w:rFonts w:eastAsiaTheme="minorHAnsi"/>
          <w:sz w:val="28"/>
          <w:szCs w:val="28"/>
          <w:lang w:eastAsia="en-US"/>
        </w:rPr>
        <w:t xml:space="preserve">останови  головного державного санітарного лікаря  України від 30.03.2020 року № 5, згідно  якої  робота  ринку  могла бути  дозволена. 13 квітня 2020 року Головним Державним </w:t>
      </w:r>
      <w:r w:rsidR="008A3373">
        <w:rPr>
          <w:rFonts w:eastAsiaTheme="minorHAnsi"/>
          <w:sz w:val="28"/>
          <w:szCs w:val="28"/>
          <w:lang w:eastAsia="en-US"/>
        </w:rPr>
        <w:lastRenderedPageBreak/>
        <w:t>санітарним  лікарем України підписано постанову  про скасування постанови № 5 від  30.03.2020 року  у зв’яз</w:t>
      </w:r>
      <w:r w:rsidR="009C55BD">
        <w:rPr>
          <w:rFonts w:eastAsiaTheme="minorHAnsi"/>
          <w:sz w:val="28"/>
          <w:szCs w:val="28"/>
          <w:lang w:eastAsia="en-US"/>
        </w:rPr>
        <w:t>ку  з порушеннями  протиепідеміч</w:t>
      </w:r>
      <w:r w:rsidR="008A3373">
        <w:rPr>
          <w:rFonts w:eastAsiaTheme="minorHAnsi"/>
          <w:sz w:val="28"/>
          <w:szCs w:val="28"/>
          <w:lang w:eastAsia="en-US"/>
        </w:rPr>
        <w:t>них  правил  на ринках України</w:t>
      </w:r>
      <w:r w:rsidR="009C55BD">
        <w:rPr>
          <w:rFonts w:eastAsiaTheme="minorHAnsi"/>
          <w:sz w:val="28"/>
          <w:szCs w:val="28"/>
          <w:lang w:eastAsia="en-US"/>
        </w:rPr>
        <w:t xml:space="preserve">.  Вважаю за доцільне  продовжити заборону  на роботу  ринку  в селищі  </w:t>
      </w:r>
      <w:proofErr w:type="spellStart"/>
      <w:r w:rsidR="009C55BD">
        <w:rPr>
          <w:rFonts w:eastAsiaTheme="minorHAnsi"/>
          <w:sz w:val="28"/>
          <w:szCs w:val="28"/>
          <w:lang w:eastAsia="en-US"/>
        </w:rPr>
        <w:t>Чечельник</w:t>
      </w:r>
      <w:proofErr w:type="spellEnd"/>
      <w:r w:rsidR="009C55BD">
        <w:rPr>
          <w:rFonts w:eastAsiaTheme="minorHAnsi"/>
          <w:sz w:val="28"/>
          <w:szCs w:val="28"/>
          <w:lang w:eastAsia="en-US"/>
        </w:rPr>
        <w:t xml:space="preserve">  та  інших  населених  пунктах  району.</w:t>
      </w:r>
    </w:p>
    <w:p w:rsidR="00126050" w:rsidRDefault="009C55BD" w:rsidP="009C55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A3373">
        <w:rPr>
          <w:rFonts w:eastAsiaTheme="minorHAnsi"/>
          <w:sz w:val="28"/>
          <w:szCs w:val="28"/>
          <w:lang w:eastAsia="en-US"/>
        </w:rPr>
        <w:t xml:space="preserve"> </w:t>
      </w:r>
      <w:r w:rsidR="00126050">
        <w:rPr>
          <w:color w:val="000000"/>
          <w:sz w:val="28"/>
          <w:szCs w:val="28"/>
          <w:shd w:val="clear" w:color="auto" w:fill="FFFFFF"/>
        </w:rPr>
        <w:t xml:space="preserve">      На виконання </w:t>
      </w:r>
      <w:r w:rsidR="00126050" w:rsidRPr="00C955AD">
        <w:rPr>
          <w:rFonts w:eastAsiaTheme="minorHAnsi"/>
          <w:sz w:val="28"/>
          <w:szCs w:val="28"/>
          <w:lang w:eastAsia="en-US"/>
        </w:rPr>
        <w:t>постанови Кабінету Міністрів України від 11 березня 2020 року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26050" w:rsidRPr="00C955AD">
        <w:rPr>
          <w:rFonts w:eastAsiaTheme="minorHAnsi"/>
          <w:sz w:val="28"/>
          <w:szCs w:val="28"/>
          <w:lang w:eastAsia="en-US"/>
        </w:rPr>
        <w:t xml:space="preserve">№211 «Про запобігання поширення на території України </w:t>
      </w:r>
      <w:proofErr w:type="spellStart"/>
      <w:r w:rsidR="00126050" w:rsidRPr="00C955AD">
        <w:rPr>
          <w:rFonts w:eastAsiaTheme="minorHAnsi"/>
          <w:sz w:val="28"/>
          <w:szCs w:val="28"/>
          <w:lang w:eastAsia="en-US"/>
        </w:rPr>
        <w:t>коронавірусу</w:t>
      </w:r>
      <w:proofErr w:type="spellEnd"/>
      <w:r w:rsidR="00126050" w:rsidRPr="00C955AD">
        <w:rPr>
          <w:rFonts w:eastAsiaTheme="minorHAnsi"/>
          <w:sz w:val="28"/>
          <w:szCs w:val="28"/>
          <w:lang w:eastAsia="en-US"/>
        </w:rPr>
        <w:t xml:space="preserve"> COVID-19»</w:t>
      </w:r>
      <w:r w:rsidR="00126050">
        <w:rPr>
          <w:rFonts w:eastAsiaTheme="minorHAnsi"/>
          <w:sz w:val="28"/>
          <w:szCs w:val="28"/>
          <w:lang w:eastAsia="en-US"/>
        </w:rPr>
        <w:t xml:space="preserve">  </w:t>
      </w:r>
    </w:p>
    <w:p w:rsidR="00126050" w:rsidRDefault="00126050" w:rsidP="00126050">
      <w:pPr>
        <w:jc w:val="both"/>
        <w:rPr>
          <w:b/>
          <w:sz w:val="28"/>
          <w:szCs w:val="28"/>
          <w:lang w:eastAsia="ru-RU"/>
        </w:rPr>
      </w:pPr>
      <w:r w:rsidRPr="00C20393">
        <w:rPr>
          <w:b/>
          <w:sz w:val="28"/>
          <w:szCs w:val="28"/>
          <w:lang w:eastAsia="ru-RU"/>
        </w:rPr>
        <w:t>Комісія  вирішила :</w:t>
      </w:r>
    </w:p>
    <w:p w:rsidR="00501714" w:rsidRPr="00501714" w:rsidRDefault="007B79EE" w:rsidP="00501714">
      <w:pPr>
        <w:widowControl w:val="0"/>
        <w:numPr>
          <w:ilvl w:val="0"/>
          <w:numId w:val="11"/>
        </w:numPr>
        <w:tabs>
          <w:tab w:val="left" w:pos="426"/>
        </w:tabs>
        <w:spacing w:after="296" w:line="322" w:lineRule="exact"/>
        <w:ind w:firstLine="709"/>
        <w:jc w:val="both"/>
        <w:rPr>
          <w:sz w:val="28"/>
          <w:szCs w:val="28"/>
        </w:rPr>
      </w:pPr>
      <w:r w:rsidRPr="00501714">
        <w:rPr>
          <w:b/>
          <w:sz w:val="28"/>
          <w:szCs w:val="28"/>
          <w:lang w:eastAsia="ru-RU"/>
        </w:rPr>
        <w:t xml:space="preserve">         </w:t>
      </w:r>
      <w:r w:rsidR="00501714" w:rsidRPr="00501714">
        <w:rPr>
          <w:color w:val="000000"/>
          <w:sz w:val="28"/>
          <w:szCs w:val="28"/>
          <w:lang w:bidi="uk-UA"/>
        </w:rPr>
        <w:t>Рекомендувати сільським, селищним радам  запровадити тимчасову заборону функціонування роздрібної торгівлі товарами з лотків і на ринках району  (продовольчих, непродовольчих та змішаних різних форм власності).</w:t>
      </w:r>
    </w:p>
    <w:p w:rsidR="00501714" w:rsidRPr="00501714" w:rsidRDefault="00501714" w:rsidP="00501714">
      <w:pPr>
        <w:spacing w:line="326" w:lineRule="exact"/>
        <w:ind w:left="4540"/>
        <w:jc w:val="right"/>
        <w:rPr>
          <w:sz w:val="28"/>
          <w:szCs w:val="28"/>
        </w:rPr>
      </w:pPr>
      <w:r w:rsidRPr="00501714">
        <w:rPr>
          <w:rStyle w:val="21"/>
          <w:sz w:val="28"/>
          <w:szCs w:val="28"/>
        </w:rPr>
        <w:t>Термін виконання: з 19 квітня 2020 року до скасування карантину або пом’якшення обмежувальних заходів.</w:t>
      </w:r>
    </w:p>
    <w:p w:rsidR="00F84286" w:rsidRDefault="00350E37" w:rsidP="00501714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F84286">
        <w:rPr>
          <w:rFonts w:eastAsiaTheme="minorHAnsi"/>
          <w:sz w:val="28"/>
          <w:szCs w:val="28"/>
          <w:lang w:eastAsia="en-US"/>
        </w:rPr>
        <w:t>Сільським, селищному  головам  району,  спільно  з працівниками поліції,  не допускати випадків  стихійної  торгівлі, особливо продуктами  харчування.</w:t>
      </w:r>
    </w:p>
    <w:p w:rsidR="00F84286" w:rsidRPr="00350E37" w:rsidRDefault="00F84286" w:rsidP="00350E37">
      <w:pPr>
        <w:pStyle w:val="a7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50E37">
        <w:rPr>
          <w:rFonts w:eastAsiaTheme="minorHAnsi"/>
          <w:sz w:val="28"/>
          <w:szCs w:val="28"/>
          <w:lang w:eastAsia="en-US"/>
        </w:rPr>
        <w:t>Здійснювати постійний контроль  за дотриманням  протиепідемічних заходів власниками закладів  торгівлі.</w:t>
      </w:r>
    </w:p>
    <w:p w:rsidR="008937B1" w:rsidRPr="009A1CE9" w:rsidRDefault="00501714" w:rsidP="00391A9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2</w:t>
      </w:r>
      <w:r w:rsidR="009A1CE9">
        <w:rPr>
          <w:rFonts w:eastAsiaTheme="minorHAnsi"/>
          <w:sz w:val="28"/>
          <w:szCs w:val="28"/>
          <w:lang w:eastAsia="en-US"/>
        </w:rPr>
        <w:t xml:space="preserve">. </w:t>
      </w:r>
      <w:r w:rsidR="008937B1" w:rsidRPr="009A1CE9">
        <w:rPr>
          <w:rFonts w:eastAsiaTheme="minorHAnsi"/>
          <w:sz w:val="28"/>
          <w:szCs w:val="28"/>
          <w:lang w:eastAsia="en-US"/>
        </w:rPr>
        <w:t xml:space="preserve">Контроль  за  виконанням  рішення  покласти  на </w:t>
      </w:r>
      <w:r w:rsidR="008937B1" w:rsidRPr="009A1CE9">
        <w:rPr>
          <w:color w:val="000000"/>
          <w:sz w:val="28"/>
          <w:szCs w:val="28"/>
          <w:shd w:val="clear" w:color="auto" w:fill="FFFFFF"/>
        </w:rPr>
        <w:t xml:space="preserve">заступника начальника відділу безпечності харчових продуктів та ветеринарної медицини Бершадського міжрайонного  управління </w:t>
      </w:r>
      <w:proofErr w:type="spellStart"/>
      <w:r w:rsidR="008937B1" w:rsidRPr="009A1CE9">
        <w:rPr>
          <w:color w:val="000000"/>
          <w:sz w:val="28"/>
          <w:szCs w:val="28"/>
          <w:shd w:val="clear" w:color="auto" w:fill="FFFFFF"/>
        </w:rPr>
        <w:t>Держпродслужби</w:t>
      </w:r>
      <w:proofErr w:type="spellEnd"/>
      <w:r w:rsidR="008937B1" w:rsidRPr="009A1CE9">
        <w:rPr>
          <w:color w:val="000000"/>
          <w:sz w:val="28"/>
          <w:szCs w:val="28"/>
          <w:shd w:val="clear" w:color="auto" w:fill="FFFFFF"/>
        </w:rPr>
        <w:t xml:space="preserve"> у Вінницькій області </w:t>
      </w:r>
      <w:proofErr w:type="spellStart"/>
      <w:r w:rsidR="008937B1" w:rsidRPr="009A1CE9">
        <w:rPr>
          <w:color w:val="000000"/>
          <w:sz w:val="28"/>
          <w:szCs w:val="28"/>
          <w:shd w:val="clear" w:color="auto" w:fill="FFFFFF"/>
        </w:rPr>
        <w:t>Бурбело</w:t>
      </w:r>
      <w:proofErr w:type="spellEnd"/>
      <w:r w:rsidR="008937B1" w:rsidRPr="009A1CE9">
        <w:rPr>
          <w:color w:val="000000"/>
          <w:sz w:val="28"/>
          <w:szCs w:val="28"/>
          <w:shd w:val="clear" w:color="auto" w:fill="FFFFFF"/>
        </w:rPr>
        <w:t xml:space="preserve"> А.В.</w:t>
      </w:r>
    </w:p>
    <w:p w:rsidR="009E154C" w:rsidRDefault="009E154C" w:rsidP="009E154C">
      <w:pPr>
        <w:spacing w:after="289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154C" w:rsidRPr="009E154C" w:rsidRDefault="009E154C" w:rsidP="009E154C">
      <w:pPr>
        <w:spacing w:after="289" w:line="307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154C">
        <w:rPr>
          <w:sz w:val="28"/>
          <w:szCs w:val="28"/>
        </w:rPr>
        <w:t xml:space="preserve"> </w:t>
      </w:r>
      <w:r w:rsidRPr="009E154C">
        <w:rPr>
          <w:b/>
          <w:color w:val="000000"/>
          <w:sz w:val="28"/>
          <w:szCs w:val="28"/>
          <w:lang w:bidi="uk-UA"/>
        </w:rPr>
        <w:t xml:space="preserve">II. Про санітарно-епідемічну ситуацію на території району та необхідність введення додаткових обмежувальних заходів на період Великодніх свят та поминальних днів у </w:t>
      </w:r>
      <w:r>
        <w:rPr>
          <w:b/>
          <w:color w:val="000000"/>
          <w:sz w:val="28"/>
          <w:szCs w:val="28"/>
          <w:lang w:bidi="uk-UA"/>
        </w:rPr>
        <w:t xml:space="preserve">Чечельницькому </w:t>
      </w:r>
      <w:r w:rsidRPr="009E154C">
        <w:rPr>
          <w:b/>
          <w:color w:val="000000"/>
          <w:sz w:val="28"/>
          <w:szCs w:val="28"/>
          <w:lang w:bidi="uk-UA"/>
        </w:rPr>
        <w:t xml:space="preserve"> районі.</w:t>
      </w:r>
    </w:p>
    <w:p w:rsidR="009E154C" w:rsidRPr="009E154C" w:rsidRDefault="009E154C" w:rsidP="009E154C">
      <w:pPr>
        <w:ind w:firstLine="720"/>
        <w:jc w:val="both"/>
        <w:rPr>
          <w:color w:val="000000"/>
          <w:sz w:val="28"/>
          <w:szCs w:val="28"/>
          <w:lang w:bidi="uk-UA"/>
        </w:rPr>
      </w:pPr>
      <w:r w:rsidRPr="009E154C">
        <w:rPr>
          <w:color w:val="000000"/>
          <w:sz w:val="28"/>
          <w:szCs w:val="28"/>
          <w:lang w:bidi="uk-UA"/>
        </w:rPr>
        <w:t xml:space="preserve">СЛУХАЛИ: </w:t>
      </w:r>
      <w:r>
        <w:rPr>
          <w:color w:val="000000"/>
          <w:sz w:val="28"/>
          <w:szCs w:val="28"/>
          <w:lang w:bidi="uk-UA"/>
        </w:rPr>
        <w:t xml:space="preserve">першого заступника голови </w:t>
      </w:r>
      <w:r w:rsidRPr="009E154C">
        <w:rPr>
          <w:color w:val="000000"/>
          <w:sz w:val="28"/>
          <w:szCs w:val="28"/>
          <w:lang w:bidi="uk-UA"/>
        </w:rPr>
        <w:t xml:space="preserve"> </w:t>
      </w:r>
      <w:r w:rsidRPr="009E154C">
        <w:rPr>
          <w:sz w:val="28"/>
          <w:szCs w:val="28"/>
        </w:rPr>
        <w:t xml:space="preserve">районної державної адміністрації             </w:t>
      </w:r>
      <w:r>
        <w:rPr>
          <w:sz w:val="28"/>
          <w:szCs w:val="28"/>
        </w:rPr>
        <w:t>Савчука В.В.</w:t>
      </w:r>
      <w:r w:rsidRPr="009E154C">
        <w:rPr>
          <w:color w:val="000000"/>
          <w:sz w:val="28"/>
          <w:szCs w:val="28"/>
          <w:lang w:bidi="uk-UA"/>
        </w:rPr>
        <w:t xml:space="preserve"> </w:t>
      </w:r>
    </w:p>
    <w:p w:rsidR="009E154C" w:rsidRPr="009E154C" w:rsidRDefault="009E154C" w:rsidP="009E154C">
      <w:pPr>
        <w:tabs>
          <w:tab w:val="left" w:pos="540"/>
          <w:tab w:val="left" w:pos="2124"/>
          <w:tab w:val="left" w:pos="2832"/>
          <w:tab w:val="left" w:pos="3540"/>
          <w:tab w:val="left" w:pos="6585"/>
        </w:tabs>
        <w:jc w:val="both"/>
        <w:rPr>
          <w:rStyle w:val="FontStyle18"/>
          <w:b/>
          <w:sz w:val="28"/>
          <w:szCs w:val="28"/>
        </w:rPr>
      </w:pPr>
    </w:p>
    <w:p w:rsidR="009E154C" w:rsidRPr="009E154C" w:rsidRDefault="009E154C" w:rsidP="009E154C">
      <w:pPr>
        <w:tabs>
          <w:tab w:val="left" w:pos="540"/>
          <w:tab w:val="left" w:pos="2124"/>
          <w:tab w:val="left" w:pos="2832"/>
          <w:tab w:val="left" w:pos="3540"/>
          <w:tab w:val="left" w:pos="6585"/>
        </w:tabs>
        <w:jc w:val="both"/>
        <w:rPr>
          <w:color w:val="000000"/>
          <w:sz w:val="28"/>
          <w:szCs w:val="28"/>
          <w:lang w:bidi="uk-UA"/>
        </w:rPr>
      </w:pPr>
      <w:r w:rsidRPr="009E154C">
        <w:rPr>
          <w:color w:val="000000"/>
          <w:sz w:val="28"/>
          <w:szCs w:val="28"/>
          <w:lang w:bidi="uk-UA"/>
        </w:rPr>
        <w:t xml:space="preserve">              У зв’язку із необхідністю дотримання відповідних санітарних та протиепідемічних заходів, направлених на запобігання поширенню на території міста гострої респіраторної хвороби </w:t>
      </w:r>
      <w:r w:rsidRPr="009E154C">
        <w:rPr>
          <w:color w:val="000000"/>
          <w:sz w:val="28"/>
          <w:szCs w:val="28"/>
          <w:lang w:val="de-DE" w:eastAsia="de-DE" w:bidi="de-DE"/>
        </w:rPr>
        <w:t xml:space="preserve">COVID-19, </w:t>
      </w:r>
      <w:r w:rsidRPr="009E154C">
        <w:rPr>
          <w:color w:val="000000"/>
          <w:sz w:val="28"/>
          <w:szCs w:val="28"/>
          <w:lang w:bidi="uk-UA"/>
        </w:rPr>
        <w:t xml:space="preserve">спричиненої </w:t>
      </w:r>
      <w:proofErr w:type="spellStart"/>
      <w:r w:rsidRPr="009E154C">
        <w:rPr>
          <w:color w:val="000000"/>
          <w:sz w:val="28"/>
          <w:szCs w:val="28"/>
          <w:lang w:bidi="uk-UA"/>
        </w:rPr>
        <w:t>коронавірусом</w:t>
      </w:r>
      <w:proofErr w:type="spellEnd"/>
      <w:r w:rsidRPr="009E154C">
        <w:rPr>
          <w:color w:val="000000"/>
          <w:sz w:val="28"/>
          <w:szCs w:val="28"/>
          <w:lang w:bidi="uk-UA"/>
        </w:rPr>
        <w:t xml:space="preserve"> </w:t>
      </w:r>
      <w:r w:rsidRPr="009E154C">
        <w:rPr>
          <w:color w:val="000000"/>
          <w:sz w:val="28"/>
          <w:szCs w:val="28"/>
          <w:lang w:val="de-DE" w:eastAsia="de-DE" w:bidi="de-DE"/>
        </w:rPr>
        <w:t xml:space="preserve">SARS-CoV-2 </w:t>
      </w:r>
      <w:r w:rsidRPr="009E154C">
        <w:rPr>
          <w:color w:val="000000"/>
          <w:sz w:val="28"/>
          <w:szCs w:val="28"/>
          <w:lang w:bidi="uk-UA"/>
        </w:rPr>
        <w:t xml:space="preserve">під час Великодніх свят та поминальних днів, враховуючи норми постанови Кабінету Міністрів України від 11.03.2020 № 211 «Про запобігання поширенню на території України гострої респіраторної хвороби </w:t>
      </w:r>
      <w:r w:rsidRPr="009E154C">
        <w:rPr>
          <w:color w:val="000000"/>
          <w:sz w:val="28"/>
          <w:szCs w:val="28"/>
          <w:lang w:val="de-DE" w:eastAsia="de-DE" w:bidi="de-DE"/>
        </w:rPr>
        <w:t xml:space="preserve">COVID-19, </w:t>
      </w:r>
      <w:r w:rsidRPr="009E154C">
        <w:rPr>
          <w:color w:val="000000"/>
          <w:sz w:val="28"/>
          <w:szCs w:val="28"/>
          <w:lang w:bidi="uk-UA"/>
        </w:rPr>
        <w:t xml:space="preserve">спричиненої </w:t>
      </w:r>
      <w:proofErr w:type="spellStart"/>
      <w:r w:rsidRPr="009E154C">
        <w:rPr>
          <w:color w:val="000000"/>
          <w:sz w:val="28"/>
          <w:szCs w:val="28"/>
          <w:lang w:bidi="uk-UA"/>
        </w:rPr>
        <w:t>коронавірусом</w:t>
      </w:r>
      <w:proofErr w:type="spellEnd"/>
      <w:r w:rsidRPr="009E154C">
        <w:rPr>
          <w:color w:val="000000"/>
          <w:sz w:val="28"/>
          <w:szCs w:val="28"/>
          <w:lang w:bidi="uk-UA"/>
        </w:rPr>
        <w:t xml:space="preserve"> </w:t>
      </w:r>
      <w:r w:rsidRPr="009E154C">
        <w:rPr>
          <w:color w:val="000000"/>
          <w:sz w:val="28"/>
          <w:szCs w:val="28"/>
          <w:lang w:val="de-DE" w:eastAsia="de-DE" w:bidi="de-DE"/>
        </w:rPr>
        <w:t xml:space="preserve">SARS-CoV-2» </w:t>
      </w:r>
      <w:r w:rsidRPr="009E154C">
        <w:rPr>
          <w:color w:val="000000"/>
          <w:sz w:val="28"/>
          <w:szCs w:val="28"/>
          <w:lang w:bidi="uk-UA"/>
        </w:rPr>
        <w:t xml:space="preserve">(зі змінами) існує потреба у запровадження додаткових обмежувальних заходів, пов’язаних з недопущенням поширення </w:t>
      </w:r>
      <w:proofErr w:type="spellStart"/>
      <w:r w:rsidRPr="009E154C">
        <w:rPr>
          <w:color w:val="000000"/>
          <w:sz w:val="28"/>
          <w:szCs w:val="28"/>
          <w:lang w:bidi="uk-UA"/>
        </w:rPr>
        <w:t>короновірусної</w:t>
      </w:r>
      <w:proofErr w:type="spellEnd"/>
      <w:r w:rsidRPr="009E154C">
        <w:rPr>
          <w:color w:val="000000"/>
          <w:sz w:val="28"/>
          <w:szCs w:val="28"/>
          <w:lang w:bidi="uk-UA"/>
        </w:rPr>
        <w:t xml:space="preserve"> хвороби та прийняттям рішення більшості Церков, які святкують Великодні свята за юліанським календарем про перенесення поминальних днів з 25-26 квітня 2020 року на Троїцьку поминальну суботу (06 червня 2020 року) з урахуванням подання головного державного санітарного лікаря Вінницької області від 16.04.2020 № 01/705</w:t>
      </w:r>
    </w:p>
    <w:p w:rsidR="009E154C" w:rsidRPr="009E154C" w:rsidRDefault="009E154C" w:rsidP="009E154C">
      <w:pPr>
        <w:tabs>
          <w:tab w:val="left" w:pos="540"/>
          <w:tab w:val="left" w:pos="709"/>
          <w:tab w:val="left" w:pos="2832"/>
          <w:tab w:val="left" w:pos="3540"/>
          <w:tab w:val="left" w:pos="6585"/>
        </w:tabs>
        <w:jc w:val="both"/>
        <w:rPr>
          <w:rStyle w:val="FontStyle18"/>
          <w:sz w:val="28"/>
          <w:szCs w:val="28"/>
        </w:rPr>
      </w:pPr>
      <w:r w:rsidRPr="009E154C">
        <w:rPr>
          <w:sz w:val="28"/>
          <w:szCs w:val="28"/>
        </w:rPr>
        <w:t xml:space="preserve">               З</w:t>
      </w:r>
      <w:r w:rsidRPr="009E154C">
        <w:rPr>
          <w:rStyle w:val="FontStyle18"/>
          <w:sz w:val="28"/>
          <w:szCs w:val="28"/>
        </w:rPr>
        <w:t xml:space="preserve">а результатами голосування та з урахуванням обговорення,         </w:t>
      </w:r>
    </w:p>
    <w:p w:rsidR="009E154C" w:rsidRPr="009E154C" w:rsidRDefault="009E154C" w:rsidP="009E154C">
      <w:pPr>
        <w:tabs>
          <w:tab w:val="left" w:pos="540"/>
          <w:tab w:val="left" w:pos="709"/>
          <w:tab w:val="left" w:pos="2832"/>
          <w:tab w:val="left" w:pos="3540"/>
          <w:tab w:val="left" w:pos="6585"/>
        </w:tabs>
        <w:jc w:val="both"/>
        <w:rPr>
          <w:rStyle w:val="FontStyle18"/>
          <w:b/>
          <w:sz w:val="28"/>
          <w:szCs w:val="28"/>
        </w:rPr>
      </w:pPr>
      <w:r w:rsidRPr="009E154C">
        <w:rPr>
          <w:rStyle w:val="FontStyle18"/>
          <w:b/>
          <w:sz w:val="28"/>
          <w:szCs w:val="28"/>
        </w:rPr>
        <w:t>Комісія вирішила:</w:t>
      </w:r>
    </w:p>
    <w:p w:rsidR="009E154C" w:rsidRPr="009E154C" w:rsidRDefault="009E154C" w:rsidP="009E154C">
      <w:pPr>
        <w:tabs>
          <w:tab w:val="left" w:pos="540"/>
          <w:tab w:val="left" w:pos="2124"/>
          <w:tab w:val="left" w:pos="2832"/>
          <w:tab w:val="left" w:pos="3540"/>
          <w:tab w:val="left" w:pos="6585"/>
        </w:tabs>
        <w:jc w:val="both"/>
        <w:rPr>
          <w:rStyle w:val="FontStyle18"/>
          <w:sz w:val="28"/>
          <w:szCs w:val="28"/>
        </w:rPr>
      </w:pPr>
    </w:p>
    <w:p w:rsidR="009E154C" w:rsidRPr="009E154C" w:rsidRDefault="009E154C" w:rsidP="009E154C">
      <w:pPr>
        <w:numPr>
          <w:ilvl w:val="0"/>
          <w:numId w:val="8"/>
        </w:numPr>
        <w:tabs>
          <w:tab w:val="left" w:pos="540"/>
          <w:tab w:val="left" w:pos="1276"/>
          <w:tab w:val="left" w:pos="2832"/>
          <w:tab w:val="left" w:pos="3540"/>
          <w:tab w:val="left" w:pos="6585"/>
        </w:tabs>
        <w:jc w:val="both"/>
        <w:rPr>
          <w:sz w:val="28"/>
          <w:szCs w:val="28"/>
        </w:rPr>
      </w:pPr>
      <w:r w:rsidRPr="009E154C">
        <w:rPr>
          <w:color w:val="000000"/>
          <w:sz w:val="28"/>
          <w:szCs w:val="28"/>
          <w:lang w:bidi="uk-UA"/>
        </w:rPr>
        <w:lastRenderedPageBreak/>
        <w:t>Рекомендувати сільським, селищним радам :</w:t>
      </w:r>
    </w:p>
    <w:p w:rsidR="009E154C" w:rsidRPr="009E154C" w:rsidRDefault="009E154C" w:rsidP="009E154C">
      <w:pPr>
        <w:widowControl w:val="0"/>
        <w:tabs>
          <w:tab w:val="left" w:pos="1274"/>
        </w:tabs>
        <w:spacing w:line="322" w:lineRule="exact"/>
        <w:ind w:left="920"/>
        <w:jc w:val="both"/>
        <w:rPr>
          <w:sz w:val="28"/>
          <w:szCs w:val="28"/>
        </w:rPr>
      </w:pPr>
      <w:r w:rsidRPr="009E154C">
        <w:rPr>
          <w:color w:val="000000"/>
          <w:sz w:val="28"/>
          <w:szCs w:val="28"/>
          <w:lang w:bidi="uk-UA"/>
        </w:rPr>
        <w:t xml:space="preserve">     </w:t>
      </w:r>
    </w:p>
    <w:p w:rsidR="009E154C" w:rsidRPr="009E154C" w:rsidRDefault="009E154C" w:rsidP="009E154C">
      <w:pPr>
        <w:widowControl w:val="0"/>
        <w:numPr>
          <w:ilvl w:val="0"/>
          <w:numId w:val="10"/>
        </w:numPr>
        <w:tabs>
          <w:tab w:val="left" w:pos="1274"/>
        </w:tabs>
        <w:spacing w:line="322" w:lineRule="exact"/>
        <w:ind w:firstLine="920"/>
        <w:jc w:val="both"/>
        <w:rPr>
          <w:sz w:val="28"/>
          <w:szCs w:val="28"/>
        </w:rPr>
      </w:pPr>
      <w:r w:rsidRPr="009E154C">
        <w:rPr>
          <w:color w:val="000000"/>
          <w:sz w:val="28"/>
          <w:szCs w:val="28"/>
          <w:lang w:bidi="uk-UA"/>
        </w:rPr>
        <w:t>розглянути питання щодо запровадження, відповідно до законодавства, додаткових обмежувальних протиепідемічних заходів та особливий режим пересування на період карантину, зокрема щодо перебування громадян у громадських місцях у період вихідних та святкових днів (з 13 годин 00 хв. суботи до 06год. 00 хв. першого робочого дня після вихідних (святкових днів);</w:t>
      </w:r>
    </w:p>
    <w:p w:rsidR="009E154C" w:rsidRPr="009E154C" w:rsidRDefault="009E154C" w:rsidP="009E154C">
      <w:pPr>
        <w:widowControl w:val="0"/>
        <w:tabs>
          <w:tab w:val="left" w:pos="1274"/>
        </w:tabs>
        <w:spacing w:line="322" w:lineRule="exact"/>
        <w:ind w:left="920"/>
        <w:jc w:val="both"/>
        <w:rPr>
          <w:sz w:val="28"/>
          <w:szCs w:val="28"/>
        </w:rPr>
      </w:pPr>
    </w:p>
    <w:p w:rsidR="009E154C" w:rsidRPr="009E154C" w:rsidRDefault="009E154C" w:rsidP="009E154C">
      <w:pPr>
        <w:widowControl w:val="0"/>
        <w:numPr>
          <w:ilvl w:val="0"/>
          <w:numId w:val="10"/>
        </w:numPr>
        <w:tabs>
          <w:tab w:val="left" w:pos="1207"/>
        </w:tabs>
        <w:spacing w:line="322" w:lineRule="exact"/>
        <w:ind w:firstLine="920"/>
        <w:jc w:val="both"/>
        <w:rPr>
          <w:sz w:val="28"/>
          <w:szCs w:val="28"/>
        </w:rPr>
      </w:pPr>
      <w:r w:rsidRPr="009E154C">
        <w:rPr>
          <w:color w:val="000000"/>
          <w:sz w:val="28"/>
          <w:szCs w:val="28"/>
          <w:lang w:bidi="uk-UA"/>
        </w:rPr>
        <w:t>обмежити доступ громадян до кладовищ у період з 20 квітня по 03 травня 2020 року, крім здійснення обрядів поховань з дотриманням заходів особистої безпеки та за наявності засобів захисту;</w:t>
      </w:r>
    </w:p>
    <w:p w:rsidR="009E154C" w:rsidRPr="009E154C" w:rsidRDefault="009E154C" w:rsidP="009E154C">
      <w:pPr>
        <w:widowControl w:val="0"/>
        <w:numPr>
          <w:ilvl w:val="0"/>
          <w:numId w:val="10"/>
        </w:numPr>
        <w:tabs>
          <w:tab w:val="left" w:pos="1274"/>
        </w:tabs>
        <w:spacing w:line="322" w:lineRule="exact"/>
        <w:ind w:firstLine="920"/>
        <w:jc w:val="both"/>
        <w:rPr>
          <w:sz w:val="28"/>
          <w:szCs w:val="28"/>
        </w:rPr>
      </w:pPr>
      <w:r w:rsidRPr="009E154C">
        <w:rPr>
          <w:color w:val="000000"/>
          <w:sz w:val="28"/>
          <w:szCs w:val="28"/>
          <w:lang w:bidi="uk-UA"/>
        </w:rPr>
        <w:t>розмістити на входах до кладовищ оголошень про тимчасове обмеження щодо їх відвідування;</w:t>
      </w:r>
    </w:p>
    <w:p w:rsidR="009E154C" w:rsidRPr="009E154C" w:rsidRDefault="009E154C" w:rsidP="009E154C">
      <w:pPr>
        <w:widowControl w:val="0"/>
        <w:numPr>
          <w:ilvl w:val="0"/>
          <w:numId w:val="10"/>
        </w:numPr>
        <w:tabs>
          <w:tab w:val="left" w:pos="1202"/>
        </w:tabs>
        <w:spacing w:line="322" w:lineRule="exact"/>
        <w:ind w:firstLine="920"/>
        <w:jc w:val="both"/>
        <w:rPr>
          <w:sz w:val="28"/>
          <w:szCs w:val="28"/>
        </w:rPr>
      </w:pPr>
      <w:r w:rsidRPr="009E154C">
        <w:rPr>
          <w:color w:val="000000"/>
          <w:sz w:val="28"/>
          <w:szCs w:val="28"/>
          <w:lang w:bidi="uk-UA"/>
        </w:rPr>
        <w:t>вжити заходів з припинення руху транспорту до кладовищ, крім вантажних автомобілів, спецтехніки та транспорту задіяного в обрядах поховання;</w:t>
      </w:r>
    </w:p>
    <w:p w:rsidR="009E154C" w:rsidRPr="009E154C" w:rsidRDefault="009E154C" w:rsidP="009E154C">
      <w:pPr>
        <w:widowControl w:val="0"/>
        <w:numPr>
          <w:ilvl w:val="0"/>
          <w:numId w:val="10"/>
        </w:numPr>
        <w:tabs>
          <w:tab w:val="left" w:pos="1274"/>
        </w:tabs>
        <w:spacing w:after="349" w:line="322" w:lineRule="exact"/>
        <w:ind w:firstLine="920"/>
        <w:jc w:val="both"/>
        <w:rPr>
          <w:sz w:val="28"/>
          <w:szCs w:val="28"/>
        </w:rPr>
      </w:pPr>
      <w:r w:rsidRPr="009E154C">
        <w:rPr>
          <w:color w:val="000000"/>
          <w:sz w:val="28"/>
          <w:szCs w:val="28"/>
          <w:lang w:bidi="uk-UA"/>
        </w:rPr>
        <w:t>забезпечити посилене інформування населення про заборону відвідування кладовищ у період з 20 квітня по 03 травня 2020 року шляхом розміщення повідомлень на відповідних офіційних веб-сайтах.</w:t>
      </w:r>
    </w:p>
    <w:p w:rsidR="009E154C" w:rsidRPr="009E154C" w:rsidRDefault="009E154C" w:rsidP="009E154C">
      <w:pPr>
        <w:spacing w:after="308" w:line="260" w:lineRule="exact"/>
        <w:jc w:val="right"/>
        <w:rPr>
          <w:rStyle w:val="21"/>
          <w:sz w:val="28"/>
          <w:szCs w:val="28"/>
        </w:rPr>
      </w:pPr>
      <w:r w:rsidRPr="009E154C">
        <w:rPr>
          <w:rStyle w:val="21"/>
          <w:sz w:val="28"/>
          <w:szCs w:val="28"/>
        </w:rPr>
        <w:t>Термін виконання: з 17 квітня 2020 року</w:t>
      </w:r>
    </w:p>
    <w:p w:rsidR="009E154C" w:rsidRPr="009E154C" w:rsidRDefault="009E154C" w:rsidP="009E154C">
      <w:pPr>
        <w:widowControl w:val="0"/>
        <w:numPr>
          <w:ilvl w:val="0"/>
          <w:numId w:val="9"/>
        </w:numPr>
        <w:tabs>
          <w:tab w:val="left" w:pos="993"/>
        </w:tabs>
        <w:spacing w:after="349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Чечельницькому </w:t>
      </w:r>
      <w:r w:rsidRPr="009E154C">
        <w:rPr>
          <w:sz w:val="28"/>
          <w:szCs w:val="28"/>
        </w:rPr>
        <w:t xml:space="preserve"> відділенню поліції  Бершадського відділу поліції   ГУНП у Вінницькій області  ( </w:t>
      </w:r>
      <w:proofErr w:type="spellStart"/>
      <w:r>
        <w:rPr>
          <w:sz w:val="28"/>
          <w:szCs w:val="28"/>
        </w:rPr>
        <w:t>Фомик</w:t>
      </w:r>
      <w:proofErr w:type="spellEnd"/>
      <w:r>
        <w:rPr>
          <w:sz w:val="28"/>
          <w:szCs w:val="28"/>
        </w:rPr>
        <w:t xml:space="preserve"> С.І.</w:t>
      </w:r>
      <w:r w:rsidRPr="009E154C">
        <w:rPr>
          <w:sz w:val="28"/>
          <w:szCs w:val="28"/>
        </w:rPr>
        <w:t>)</w:t>
      </w:r>
      <w:r w:rsidRPr="009E154C">
        <w:rPr>
          <w:sz w:val="28"/>
          <w:szCs w:val="28"/>
          <w:lang w:bidi="uk-UA"/>
        </w:rPr>
        <w:t xml:space="preserve"> </w:t>
      </w:r>
      <w:r w:rsidRPr="009E154C">
        <w:rPr>
          <w:color w:val="000000"/>
          <w:sz w:val="28"/>
          <w:szCs w:val="28"/>
          <w:lang w:bidi="uk-UA"/>
        </w:rPr>
        <w:t>в межах наданих повноважень, забезпечити проведення заходів охорони публічної безпеки і порядку, проведенні карантинних та протиепідемічних заходів під час обмежувальних заходів на період Великодніх свят та поминальних днів.</w:t>
      </w:r>
    </w:p>
    <w:p w:rsidR="009E154C" w:rsidRPr="009E154C" w:rsidRDefault="009E154C" w:rsidP="009E154C">
      <w:pPr>
        <w:spacing w:after="321" w:line="260" w:lineRule="exact"/>
        <w:jc w:val="right"/>
        <w:rPr>
          <w:sz w:val="28"/>
          <w:szCs w:val="28"/>
        </w:rPr>
      </w:pPr>
      <w:r w:rsidRPr="009E154C">
        <w:rPr>
          <w:rStyle w:val="21"/>
          <w:sz w:val="28"/>
          <w:szCs w:val="28"/>
        </w:rPr>
        <w:t>Термін виконання: з 17 квітня 2020 року</w:t>
      </w:r>
    </w:p>
    <w:p w:rsidR="009E154C" w:rsidRPr="009E154C" w:rsidRDefault="009E154C" w:rsidP="009E154C">
      <w:pPr>
        <w:widowControl w:val="0"/>
        <w:tabs>
          <w:tab w:val="left" w:pos="1274"/>
        </w:tabs>
        <w:spacing w:line="317" w:lineRule="exact"/>
        <w:jc w:val="both"/>
        <w:rPr>
          <w:color w:val="000000"/>
          <w:sz w:val="28"/>
          <w:szCs w:val="28"/>
          <w:lang w:bidi="uk-UA"/>
        </w:rPr>
      </w:pPr>
      <w:r w:rsidRPr="009E154C">
        <w:rPr>
          <w:iCs/>
          <w:color w:val="000000"/>
          <w:sz w:val="28"/>
          <w:szCs w:val="28"/>
          <w:shd w:val="clear" w:color="auto" w:fill="FFFFFF"/>
          <w:lang w:bidi="uk-UA"/>
        </w:rPr>
        <w:t xml:space="preserve">  </w:t>
      </w:r>
      <w:r w:rsidRPr="009E154C">
        <w:rPr>
          <w:iCs/>
          <w:sz w:val="28"/>
          <w:szCs w:val="28"/>
          <w:shd w:val="clear" w:color="auto" w:fill="FFFFFF"/>
        </w:rPr>
        <w:t xml:space="preserve">       3.  </w:t>
      </w:r>
      <w:r>
        <w:rPr>
          <w:iCs/>
          <w:sz w:val="28"/>
          <w:szCs w:val="28"/>
          <w:shd w:val="clear" w:color="auto" w:fill="FFFFFF"/>
        </w:rPr>
        <w:t xml:space="preserve">Чечельницькому </w:t>
      </w:r>
      <w:r w:rsidRPr="009E154C">
        <w:rPr>
          <w:iCs/>
          <w:sz w:val="28"/>
          <w:szCs w:val="28"/>
          <w:shd w:val="clear" w:color="auto" w:fill="FFFFFF"/>
        </w:rPr>
        <w:t xml:space="preserve"> районному  сектору Головного управління державної служби з надзвичайних ситуацій України у Вінницькій області                           </w:t>
      </w:r>
      <w:r>
        <w:rPr>
          <w:iCs/>
          <w:sz w:val="28"/>
          <w:szCs w:val="28"/>
          <w:shd w:val="clear" w:color="auto" w:fill="FFFFFF"/>
        </w:rPr>
        <w:t xml:space="preserve">                 </w:t>
      </w:r>
      <w:r w:rsidRPr="009E154C">
        <w:rPr>
          <w:iCs/>
          <w:sz w:val="28"/>
          <w:szCs w:val="28"/>
          <w:shd w:val="clear" w:color="auto" w:fill="FFFFFF"/>
        </w:rPr>
        <w:t xml:space="preserve">     ( </w:t>
      </w:r>
      <w:r>
        <w:rPr>
          <w:iCs/>
          <w:sz w:val="28"/>
          <w:szCs w:val="28"/>
          <w:shd w:val="clear" w:color="auto" w:fill="FFFFFF"/>
        </w:rPr>
        <w:t>Гончар А.П.</w:t>
      </w:r>
      <w:r w:rsidRPr="009E154C">
        <w:rPr>
          <w:iCs/>
          <w:sz w:val="28"/>
          <w:szCs w:val="28"/>
          <w:shd w:val="clear" w:color="auto" w:fill="FFFFFF"/>
        </w:rPr>
        <w:t xml:space="preserve">), </w:t>
      </w:r>
      <w:r w:rsidRPr="009E154C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державному підприємству «</w:t>
      </w:r>
      <w:proofErr w:type="spellStart"/>
      <w:r>
        <w:rPr>
          <w:color w:val="000000"/>
          <w:sz w:val="28"/>
          <w:szCs w:val="28"/>
          <w:lang w:bidi="uk-UA"/>
        </w:rPr>
        <w:t>Чечельницьке</w:t>
      </w:r>
      <w:proofErr w:type="spellEnd"/>
      <w:r>
        <w:rPr>
          <w:color w:val="000000"/>
          <w:sz w:val="28"/>
          <w:szCs w:val="28"/>
          <w:lang w:bidi="uk-UA"/>
        </w:rPr>
        <w:t xml:space="preserve"> лісове господарств» (</w:t>
      </w:r>
      <w:proofErr w:type="spellStart"/>
      <w:r>
        <w:rPr>
          <w:color w:val="000000"/>
          <w:sz w:val="28"/>
          <w:szCs w:val="28"/>
          <w:lang w:bidi="uk-UA"/>
        </w:rPr>
        <w:t>Шахворостов</w:t>
      </w:r>
      <w:proofErr w:type="spellEnd"/>
      <w:r>
        <w:rPr>
          <w:color w:val="000000"/>
          <w:sz w:val="28"/>
          <w:szCs w:val="28"/>
          <w:lang w:bidi="uk-UA"/>
        </w:rPr>
        <w:t xml:space="preserve"> М.В., адміністрації НП «</w:t>
      </w:r>
      <w:proofErr w:type="spellStart"/>
      <w:r>
        <w:rPr>
          <w:color w:val="000000"/>
          <w:sz w:val="28"/>
          <w:szCs w:val="28"/>
          <w:lang w:bidi="uk-UA"/>
        </w:rPr>
        <w:t>Кармелькове</w:t>
      </w:r>
      <w:proofErr w:type="spellEnd"/>
      <w:r>
        <w:rPr>
          <w:color w:val="000000"/>
          <w:sz w:val="28"/>
          <w:szCs w:val="28"/>
          <w:lang w:bidi="uk-UA"/>
        </w:rPr>
        <w:t xml:space="preserve"> Поділля» ( </w:t>
      </w:r>
      <w:proofErr w:type="spellStart"/>
      <w:r>
        <w:rPr>
          <w:color w:val="000000"/>
          <w:sz w:val="28"/>
          <w:szCs w:val="28"/>
          <w:lang w:bidi="uk-UA"/>
        </w:rPr>
        <w:t>Романчук</w:t>
      </w:r>
      <w:proofErr w:type="spellEnd"/>
      <w:r>
        <w:rPr>
          <w:color w:val="000000"/>
          <w:sz w:val="28"/>
          <w:szCs w:val="28"/>
          <w:lang w:bidi="uk-UA"/>
        </w:rPr>
        <w:t xml:space="preserve"> О.П.) </w:t>
      </w:r>
      <w:r w:rsidRPr="009E154C">
        <w:rPr>
          <w:color w:val="000000"/>
          <w:sz w:val="28"/>
          <w:szCs w:val="28"/>
          <w:lang w:bidi="uk-UA"/>
        </w:rPr>
        <w:t xml:space="preserve"> органам місцевого самоврядування:</w:t>
      </w:r>
    </w:p>
    <w:p w:rsidR="009E154C" w:rsidRPr="009E154C" w:rsidRDefault="009E154C" w:rsidP="009E154C">
      <w:pPr>
        <w:widowControl w:val="0"/>
        <w:tabs>
          <w:tab w:val="left" w:pos="1274"/>
        </w:tabs>
        <w:spacing w:line="317" w:lineRule="exact"/>
        <w:jc w:val="both"/>
        <w:rPr>
          <w:sz w:val="28"/>
          <w:szCs w:val="28"/>
        </w:rPr>
      </w:pPr>
    </w:p>
    <w:p w:rsidR="009E154C" w:rsidRPr="009E154C" w:rsidRDefault="009E154C" w:rsidP="009E154C">
      <w:pPr>
        <w:spacing w:line="317" w:lineRule="exact"/>
        <w:ind w:firstLine="920"/>
        <w:jc w:val="both"/>
        <w:rPr>
          <w:color w:val="000000"/>
          <w:sz w:val="28"/>
          <w:szCs w:val="28"/>
          <w:lang w:bidi="uk-UA"/>
        </w:rPr>
      </w:pPr>
      <w:r w:rsidRPr="009E154C">
        <w:rPr>
          <w:color w:val="000000"/>
          <w:sz w:val="28"/>
          <w:szCs w:val="28"/>
          <w:lang w:bidi="uk-UA"/>
        </w:rPr>
        <w:t>1) вжити заходів щодо заборони відвідування населенням лісових масивів на території області у вихідні та святкові дні;</w:t>
      </w:r>
    </w:p>
    <w:p w:rsidR="009E154C" w:rsidRPr="009E154C" w:rsidRDefault="009E154C" w:rsidP="009E154C">
      <w:pPr>
        <w:spacing w:line="322" w:lineRule="exact"/>
        <w:ind w:firstLine="960"/>
        <w:jc w:val="both"/>
        <w:rPr>
          <w:sz w:val="28"/>
          <w:szCs w:val="28"/>
        </w:rPr>
      </w:pPr>
      <w:r w:rsidRPr="009E154C">
        <w:rPr>
          <w:color w:val="000000"/>
          <w:sz w:val="28"/>
          <w:szCs w:val="28"/>
          <w:lang w:bidi="uk-UA"/>
        </w:rPr>
        <w:t>2) створити на відповідних територіях «зелені патрулі» для здійснення патрулювання лісових масивів з метою недопущення виникнення пожеж у природних екосистемах.</w:t>
      </w:r>
    </w:p>
    <w:p w:rsidR="009E154C" w:rsidRPr="009E154C" w:rsidRDefault="009E154C" w:rsidP="009E154C">
      <w:pPr>
        <w:spacing w:after="248" w:line="331" w:lineRule="exact"/>
        <w:ind w:left="2840"/>
        <w:jc w:val="right"/>
        <w:rPr>
          <w:sz w:val="28"/>
          <w:szCs w:val="28"/>
        </w:rPr>
      </w:pPr>
      <w:r w:rsidRPr="009E154C">
        <w:rPr>
          <w:rStyle w:val="21"/>
          <w:sz w:val="28"/>
          <w:szCs w:val="28"/>
        </w:rPr>
        <w:t>Термін виконання: з 18 квітня 2020 року до скасування карантину або пом’якшення обмежувальних заходів.</w:t>
      </w:r>
    </w:p>
    <w:p w:rsidR="009E154C" w:rsidRPr="007725DE" w:rsidRDefault="009E154C" w:rsidP="009E154C">
      <w:pPr>
        <w:widowControl w:val="0"/>
        <w:tabs>
          <w:tab w:val="left" w:pos="1312"/>
        </w:tabs>
        <w:spacing w:after="289" w:line="322" w:lineRule="exact"/>
        <w:jc w:val="both"/>
        <w:rPr>
          <w:sz w:val="28"/>
          <w:szCs w:val="28"/>
        </w:rPr>
      </w:pPr>
      <w:r w:rsidRPr="009E154C">
        <w:rPr>
          <w:color w:val="000000"/>
          <w:sz w:val="28"/>
          <w:szCs w:val="28"/>
          <w:lang w:bidi="uk-UA"/>
        </w:rPr>
        <w:t xml:space="preserve">          4.</w:t>
      </w:r>
      <w:r>
        <w:rPr>
          <w:color w:val="000000"/>
          <w:sz w:val="28"/>
          <w:szCs w:val="28"/>
          <w:lang w:bidi="uk-UA"/>
        </w:rPr>
        <w:t xml:space="preserve">  </w:t>
      </w:r>
      <w:r w:rsidR="007725DE" w:rsidRPr="007725DE">
        <w:rPr>
          <w:color w:val="1C1C1C"/>
          <w:sz w:val="28"/>
          <w:szCs w:val="28"/>
        </w:rPr>
        <w:t>Завідувачу  сектором  інформаційної політики і комунікацій з громадськістю організаційного відділу апарату райдержадміністрації                      (</w:t>
      </w:r>
      <w:proofErr w:type="spellStart"/>
      <w:r w:rsidR="007725DE" w:rsidRPr="007725DE">
        <w:rPr>
          <w:color w:val="1C1C1C"/>
          <w:sz w:val="28"/>
          <w:szCs w:val="28"/>
        </w:rPr>
        <w:t>П’яніщук</w:t>
      </w:r>
      <w:proofErr w:type="spellEnd"/>
      <w:r w:rsidR="007725DE" w:rsidRPr="007725DE">
        <w:rPr>
          <w:color w:val="1C1C1C"/>
          <w:sz w:val="28"/>
          <w:szCs w:val="28"/>
        </w:rPr>
        <w:t xml:space="preserve"> Л.В.) </w:t>
      </w:r>
      <w:r w:rsidR="007725DE" w:rsidRPr="007725DE">
        <w:rPr>
          <w:color w:val="000000"/>
          <w:sz w:val="28"/>
          <w:szCs w:val="28"/>
          <w:lang w:bidi="uk-UA"/>
        </w:rPr>
        <w:t xml:space="preserve">з метою недопущення розповсюдження </w:t>
      </w:r>
      <w:proofErr w:type="spellStart"/>
      <w:r w:rsidR="007725DE" w:rsidRPr="007725DE">
        <w:rPr>
          <w:color w:val="000000"/>
          <w:sz w:val="28"/>
          <w:szCs w:val="28"/>
          <w:lang w:bidi="uk-UA"/>
        </w:rPr>
        <w:t>коронавірусної</w:t>
      </w:r>
      <w:proofErr w:type="spellEnd"/>
      <w:r w:rsidR="007725DE" w:rsidRPr="007725DE">
        <w:rPr>
          <w:color w:val="000000"/>
          <w:sz w:val="28"/>
          <w:szCs w:val="28"/>
          <w:lang w:bidi="uk-UA"/>
        </w:rPr>
        <w:t xml:space="preserve"> інфекції забезпечити посилене інформування населення про заборону відвідування </w:t>
      </w:r>
      <w:r w:rsidR="007725DE" w:rsidRPr="007725DE">
        <w:rPr>
          <w:color w:val="000000"/>
          <w:sz w:val="28"/>
          <w:szCs w:val="28"/>
          <w:lang w:bidi="uk-UA"/>
        </w:rPr>
        <w:lastRenderedPageBreak/>
        <w:t>кладовищ у період з 20 квітня по 03 травня 2020 року шляхом розміщення повідомлення на сайті районної  державної адміністрації, а також у засобах масової інформації.</w:t>
      </w:r>
    </w:p>
    <w:p w:rsidR="009E154C" w:rsidRPr="009E154C" w:rsidRDefault="009E154C" w:rsidP="009E154C">
      <w:pPr>
        <w:spacing w:after="249" w:line="260" w:lineRule="exact"/>
        <w:jc w:val="right"/>
        <w:rPr>
          <w:sz w:val="28"/>
          <w:szCs w:val="28"/>
        </w:rPr>
      </w:pPr>
      <w:r w:rsidRPr="009E154C">
        <w:rPr>
          <w:rStyle w:val="21"/>
          <w:sz w:val="28"/>
          <w:szCs w:val="28"/>
        </w:rPr>
        <w:t>Термін виконання: з 17 квітня 2020 року</w:t>
      </w:r>
    </w:p>
    <w:p w:rsidR="00F84286" w:rsidRPr="00F84286" w:rsidRDefault="00F84286" w:rsidP="00F84286">
      <w:pPr>
        <w:pStyle w:val="a7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4286" w:rsidRDefault="00126050" w:rsidP="00126050">
      <w:pPr>
        <w:tabs>
          <w:tab w:val="left" w:pos="4333"/>
        </w:tabs>
        <w:jc w:val="both"/>
        <w:rPr>
          <w:sz w:val="28"/>
          <w:szCs w:val="28"/>
        </w:rPr>
      </w:pPr>
      <w:r w:rsidRPr="00D25AFD">
        <w:rPr>
          <w:sz w:val="28"/>
          <w:szCs w:val="28"/>
        </w:rPr>
        <w:t xml:space="preserve">      </w:t>
      </w:r>
    </w:p>
    <w:p w:rsidR="00126050" w:rsidRPr="00D25AFD" w:rsidRDefault="00F84286" w:rsidP="00126050">
      <w:pPr>
        <w:tabs>
          <w:tab w:val="left" w:pos="4333"/>
        </w:tabs>
        <w:jc w:val="both"/>
        <w:rPr>
          <w:color w:val="2D161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6050" w:rsidRPr="00D25A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Заступник г</w:t>
      </w:r>
      <w:r w:rsidR="00126050" w:rsidRPr="00D25AFD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и</w:t>
      </w:r>
      <w:r w:rsidR="00126050" w:rsidRPr="00D25AFD">
        <w:rPr>
          <w:b/>
          <w:sz w:val="28"/>
          <w:szCs w:val="28"/>
        </w:rPr>
        <w:t xml:space="preserve"> комісії                               </w:t>
      </w:r>
      <w:r>
        <w:rPr>
          <w:b/>
          <w:sz w:val="28"/>
          <w:szCs w:val="28"/>
        </w:rPr>
        <w:t xml:space="preserve"> </w:t>
      </w:r>
      <w:r w:rsidR="00126050" w:rsidRPr="00D25AFD">
        <w:rPr>
          <w:b/>
          <w:sz w:val="28"/>
          <w:szCs w:val="28"/>
        </w:rPr>
        <w:t xml:space="preserve">     Віталій С</w:t>
      </w:r>
      <w:r>
        <w:rPr>
          <w:b/>
          <w:sz w:val="28"/>
          <w:szCs w:val="28"/>
        </w:rPr>
        <w:t xml:space="preserve">АВЧУК </w:t>
      </w:r>
      <w:r w:rsidR="00126050" w:rsidRPr="00D25AFD">
        <w:rPr>
          <w:b/>
          <w:sz w:val="28"/>
          <w:szCs w:val="28"/>
        </w:rPr>
        <w:t xml:space="preserve"> </w:t>
      </w:r>
    </w:p>
    <w:p w:rsidR="00126050" w:rsidRPr="00D25AFD" w:rsidRDefault="00126050" w:rsidP="00126050">
      <w:pPr>
        <w:rPr>
          <w:sz w:val="28"/>
          <w:szCs w:val="28"/>
        </w:rPr>
      </w:pPr>
      <w:r w:rsidRPr="00D25AFD">
        <w:rPr>
          <w:sz w:val="28"/>
          <w:szCs w:val="28"/>
        </w:rPr>
        <w:t xml:space="preserve">                                   </w:t>
      </w:r>
    </w:p>
    <w:p w:rsidR="00126050" w:rsidRDefault="00126050" w:rsidP="00126050">
      <w:pPr>
        <w:rPr>
          <w:b/>
          <w:sz w:val="28"/>
          <w:szCs w:val="28"/>
        </w:rPr>
      </w:pPr>
      <w:r w:rsidRPr="00D25AFD">
        <w:rPr>
          <w:b/>
          <w:sz w:val="28"/>
          <w:szCs w:val="28"/>
        </w:rPr>
        <w:t xml:space="preserve">      Секретар комісії                                         </w:t>
      </w:r>
      <w:r w:rsidR="00F84286">
        <w:rPr>
          <w:b/>
          <w:sz w:val="28"/>
          <w:szCs w:val="28"/>
        </w:rPr>
        <w:t xml:space="preserve">       </w:t>
      </w:r>
      <w:r w:rsidRPr="00D25AFD">
        <w:rPr>
          <w:b/>
          <w:sz w:val="28"/>
          <w:szCs w:val="28"/>
        </w:rPr>
        <w:t xml:space="preserve">     </w:t>
      </w:r>
      <w:r w:rsidR="00F84286">
        <w:rPr>
          <w:b/>
          <w:sz w:val="28"/>
          <w:szCs w:val="28"/>
        </w:rPr>
        <w:t xml:space="preserve">Олег ШЕСТАКІВСЬКИЙ </w:t>
      </w:r>
    </w:p>
    <w:p w:rsidR="0070124E" w:rsidRDefault="0070124E" w:rsidP="00126050">
      <w:pPr>
        <w:rPr>
          <w:b/>
          <w:sz w:val="28"/>
          <w:szCs w:val="28"/>
        </w:rPr>
      </w:pPr>
    </w:p>
    <w:p w:rsidR="0070124E" w:rsidRDefault="0070124E" w:rsidP="00126050">
      <w:pPr>
        <w:rPr>
          <w:b/>
          <w:sz w:val="28"/>
          <w:szCs w:val="28"/>
        </w:rPr>
      </w:pPr>
    </w:p>
    <w:p w:rsidR="0070124E" w:rsidRDefault="0070124E" w:rsidP="00126050">
      <w:pPr>
        <w:rPr>
          <w:b/>
          <w:sz w:val="28"/>
          <w:szCs w:val="28"/>
        </w:rPr>
      </w:pPr>
    </w:p>
    <w:p w:rsidR="0070124E" w:rsidRDefault="0070124E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p w:rsidR="008C7AF8" w:rsidRDefault="008C7AF8" w:rsidP="0070124E">
      <w:pPr>
        <w:pStyle w:val="a4"/>
        <w:rPr>
          <w:rFonts w:ascii="Times New Roman" w:hAnsi="Times New Roman" w:cs="Times New Roman"/>
          <w:szCs w:val="28"/>
        </w:rPr>
      </w:pPr>
    </w:p>
    <w:sectPr w:rsidR="008C7AF8" w:rsidSect="00350E37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2011"/>
    <w:multiLevelType w:val="hybridMultilevel"/>
    <w:tmpl w:val="8446D19E"/>
    <w:lvl w:ilvl="0" w:tplc="E84C2D6A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7823FDC"/>
    <w:multiLevelType w:val="multilevel"/>
    <w:tmpl w:val="4B300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70559"/>
    <w:multiLevelType w:val="multilevel"/>
    <w:tmpl w:val="C1D8F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BCA06A5"/>
    <w:multiLevelType w:val="multilevel"/>
    <w:tmpl w:val="26BC57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CC052CB"/>
    <w:multiLevelType w:val="multilevel"/>
    <w:tmpl w:val="EFD0C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41A49CA"/>
    <w:multiLevelType w:val="multilevel"/>
    <w:tmpl w:val="62281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121ABA"/>
    <w:multiLevelType w:val="multilevel"/>
    <w:tmpl w:val="62281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81346D"/>
    <w:multiLevelType w:val="multilevel"/>
    <w:tmpl w:val="6534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43ED0"/>
    <w:multiLevelType w:val="hybridMultilevel"/>
    <w:tmpl w:val="602E3628"/>
    <w:lvl w:ilvl="0" w:tplc="257C4E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50DB9"/>
    <w:multiLevelType w:val="multilevel"/>
    <w:tmpl w:val="565EBC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983701"/>
    <w:multiLevelType w:val="hybridMultilevel"/>
    <w:tmpl w:val="6680D0DA"/>
    <w:lvl w:ilvl="0" w:tplc="6F8CD83E">
      <w:start w:val="4"/>
      <w:numFmt w:val="decimal"/>
      <w:lvlText w:val="%1."/>
      <w:lvlJc w:val="left"/>
      <w:pPr>
        <w:ind w:left="9291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0011" w:hanging="360"/>
      </w:pPr>
    </w:lvl>
    <w:lvl w:ilvl="2" w:tplc="0422001B" w:tentative="1">
      <w:start w:val="1"/>
      <w:numFmt w:val="lowerRoman"/>
      <w:lvlText w:val="%3."/>
      <w:lvlJc w:val="right"/>
      <w:pPr>
        <w:ind w:left="10731" w:hanging="180"/>
      </w:pPr>
    </w:lvl>
    <w:lvl w:ilvl="3" w:tplc="0422000F" w:tentative="1">
      <w:start w:val="1"/>
      <w:numFmt w:val="decimal"/>
      <w:lvlText w:val="%4."/>
      <w:lvlJc w:val="left"/>
      <w:pPr>
        <w:ind w:left="11451" w:hanging="360"/>
      </w:pPr>
    </w:lvl>
    <w:lvl w:ilvl="4" w:tplc="04220019" w:tentative="1">
      <w:start w:val="1"/>
      <w:numFmt w:val="lowerLetter"/>
      <w:lvlText w:val="%5."/>
      <w:lvlJc w:val="left"/>
      <w:pPr>
        <w:ind w:left="12171" w:hanging="360"/>
      </w:pPr>
    </w:lvl>
    <w:lvl w:ilvl="5" w:tplc="0422001B" w:tentative="1">
      <w:start w:val="1"/>
      <w:numFmt w:val="lowerRoman"/>
      <w:lvlText w:val="%6."/>
      <w:lvlJc w:val="right"/>
      <w:pPr>
        <w:ind w:left="12891" w:hanging="180"/>
      </w:pPr>
    </w:lvl>
    <w:lvl w:ilvl="6" w:tplc="0422000F" w:tentative="1">
      <w:start w:val="1"/>
      <w:numFmt w:val="decimal"/>
      <w:lvlText w:val="%7."/>
      <w:lvlJc w:val="left"/>
      <w:pPr>
        <w:ind w:left="13611" w:hanging="360"/>
      </w:pPr>
    </w:lvl>
    <w:lvl w:ilvl="7" w:tplc="04220019" w:tentative="1">
      <w:start w:val="1"/>
      <w:numFmt w:val="lowerLetter"/>
      <w:lvlText w:val="%8."/>
      <w:lvlJc w:val="left"/>
      <w:pPr>
        <w:ind w:left="14331" w:hanging="360"/>
      </w:pPr>
    </w:lvl>
    <w:lvl w:ilvl="8" w:tplc="0422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50"/>
    <w:rsid w:val="000C3D93"/>
    <w:rsid w:val="000F44F6"/>
    <w:rsid w:val="00126050"/>
    <w:rsid w:val="00173AB2"/>
    <w:rsid w:val="001F6A28"/>
    <w:rsid w:val="002A634A"/>
    <w:rsid w:val="002A6CFD"/>
    <w:rsid w:val="002D7E39"/>
    <w:rsid w:val="00350E37"/>
    <w:rsid w:val="00351AEE"/>
    <w:rsid w:val="00391A9A"/>
    <w:rsid w:val="0040507C"/>
    <w:rsid w:val="004420DF"/>
    <w:rsid w:val="00501714"/>
    <w:rsid w:val="00513E33"/>
    <w:rsid w:val="005F4355"/>
    <w:rsid w:val="006A7B25"/>
    <w:rsid w:val="006C36CD"/>
    <w:rsid w:val="006D4D61"/>
    <w:rsid w:val="006E487F"/>
    <w:rsid w:val="0070124E"/>
    <w:rsid w:val="00722211"/>
    <w:rsid w:val="007725DE"/>
    <w:rsid w:val="007B79EE"/>
    <w:rsid w:val="008937B1"/>
    <w:rsid w:val="008A3373"/>
    <w:rsid w:val="008A4205"/>
    <w:rsid w:val="008C7AF8"/>
    <w:rsid w:val="00912A3A"/>
    <w:rsid w:val="009374D0"/>
    <w:rsid w:val="009A08AB"/>
    <w:rsid w:val="009A1CE9"/>
    <w:rsid w:val="009C55BD"/>
    <w:rsid w:val="009D4382"/>
    <w:rsid w:val="009E154C"/>
    <w:rsid w:val="00A27B73"/>
    <w:rsid w:val="00A34760"/>
    <w:rsid w:val="00A61649"/>
    <w:rsid w:val="00B044B4"/>
    <w:rsid w:val="00B12654"/>
    <w:rsid w:val="00B65BCB"/>
    <w:rsid w:val="00BF1198"/>
    <w:rsid w:val="00C07F79"/>
    <w:rsid w:val="00C20393"/>
    <w:rsid w:val="00CC073B"/>
    <w:rsid w:val="00D16067"/>
    <w:rsid w:val="00D8190E"/>
    <w:rsid w:val="00E26BFA"/>
    <w:rsid w:val="00E27BBB"/>
    <w:rsid w:val="00E34E46"/>
    <w:rsid w:val="00F30FD5"/>
    <w:rsid w:val="00F84286"/>
    <w:rsid w:val="00FA3BE7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E74B-9C27-4A74-9338-DEC8DF14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26050"/>
    <w:rPr>
      <w:b/>
      <w:sz w:val="28"/>
      <w:lang w:eastAsia="ru-RU"/>
    </w:rPr>
  </w:style>
  <w:style w:type="paragraph" w:styleId="a4">
    <w:name w:val="Title"/>
    <w:basedOn w:val="a"/>
    <w:link w:val="a3"/>
    <w:qFormat/>
    <w:rsid w:val="00126050"/>
    <w:pPr>
      <w:tabs>
        <w:tab w:val="left" w:pos="2025"/>
      </w:tabs>
      <w:jc w:val="center"/>
    </w:pPr>
    <w:rPr>
      <w:rFonts w:asciiTheme="minorHAnsi" w:eastAsiaTheme="minorHAnsi" w:hAnsiTheme="minorHAnsi" w:cstheme="minorBidi"/>
      <w:b/>
      <w:sz w:val="28"/>
      <w:szCs w:val="22"/>
      <w:lang w:eastAsia="ru-RU"/>
    </w:rPr>
  </w:style>
  <w:style w:type="character" w:customStyle="1" w:styleId="1">
    <w:name w:val="Название Знак1"/>
    <w:basedOn w:val="a0"/>
    <w:uiPriority w:val="10"/>
    <w:rsid w:val="00126050"/>
    <w:rPr>
      <w:rFonts w:asciiTheme="majorHAnsi" w:eastAsiaTheme="majorEastAsia" w:hAnsiTheme="majorHAnsi" w:cstheme="majorBidi"/>
      <w:spacing w:val="-10"/>
      <w:kern w:val="28"/>
      <w:sz w:val="56"/>
      <w:szCs w:val="56"/>
      <w:lang w:eastAsia="uk-UA"/>
    </w:rPr>
  </w:style>
  <w:style w:type="paragraph" w:styleId="a5">
    <w:name w:val="Body Text"/>
    <w:basedOn w:val="a"/>
    <w:link w:val="a6"/>
    <w:rsid w:val="00126050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126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2605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26050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126050"/>
    <w:pPr>
      <w:ind w:left="720"/>
      <w:contextualSpacing/>
    </w:pPr>
  </w:style>
  <w:style w:type="paragraph" w:customStyle="1" w:styleId="10">
    <w:name w:val="заголовок 1"/>
    <w:basedOn w:val="a"/>
    <w:next w:val="a"/>
    <w:rsid w:val="00126050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6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6CFD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aa">
    <w:name w:val="Нормальний текст"/>
    <w:basedOn w:val="a"/>
    <w:rsid w:val="000F44F6"/>
    <w:pPr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21">
    <w:name w:val="Основний текст (2)"/>
    <w:rsid w:val="009E1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FontStyle18">
    <w:name w:val="Font Style18"/>
    <w:rsid w:val="009E15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5136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Віталій</cp:lastModifiedBy>
  <cp:revision>22</cp:revision>
  <cp:lastPrinted>2020-04-17T11:59:00Z</cp:lastPrinted>
  <dcterms:created xsi:type="dcterms:W3CDTF">2020-03-22T09:18:00Z</dcterms:created>
  <dcterms:modified xsi:type="dcterms:W3CDTF">2020-04-18T07:53:00Z</dcterms:modified>
</cp:coreProperties>
</file>